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E3" w:rsidRDefault="00DA4BE3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DA4BE3" w:rsidRDefault="001602CA">
      <w:pPr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6700" cy="4381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BE3" w:rsidRDefault="001602C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КАМЫШЛОВСКОГО ГОРОДСКОГО ОКРУГА</w:t>
      </w:r>
    </w:p>
    <w:p w:rsidR="00DA4BE3" w:rsidRDefault="001602C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DA4BE3" w:rsidRDefault="00DA4BE3">
      <w:pPr>
        <w:pBdr>
          <w:top w:val="double" w:sz="12" w:space="1" w:color="000000"/>
        </w:pBd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DA4BE3" w:rsidRDefault="001602CA">
      <w:pPr>
        <w:tabs>
          <w:tab w:val="left" w:pos="285"/>
        </w:tabs>
        <w:spacing w:after="0" w:line="240" w:lineRule="auto"/>
        <w:ind w:right="140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0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  29.11.2023 года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№ 1357</w:t>
      </w:r>
    </w:p>
    <w:p w:rsidR="001602CA" w:rsidRDefault="001602CA">
      <w:pPr>
        <w:tabs>
          <w:tab w:val="left" w:pos="285"/>
        </w:tabs>
        <w:spacing w:after="0" w:line="240" w:lineRule="auto"/>
        <w:ind w:right="140"/>
      </w:pPr>
    </w:p>
    <w:p w:rsidR="00DA4BE3" w:rsidRDefault="001602CA">
      <w:pPr>
        <w:spacing w:line="283" w:lineRule="atLeast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административного регламента по предоставлению муниципальной услуги «Отнесение земель или земельных участков с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bookmarkStart w:id="0" w:name="__DdeLink__8186_1724611591"/>
      <w:r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  <w:bookmarkEnd w:id="0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на территории Камышловского городского округа</w:t>
      </w:r>
    </w:p>
    <w:p w:rsidR="00DA4BE3" w:rsidRDefault="001602CA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от 2 мая 2006 года №</w:t>
      </w:r>
      <w:r>
        <w:rPr>
          <w:rFonts w:ascii="Liberation Serif" w:hAnsi="Liberation Serif" w:cs="Liberation Serif"/>
          <w:sz w:val="28"/>
          <w:szCs w:val="28"/>
        </w:rPr>
        <w:t xml:space="preserve"> 59-ФЗ «О порядке рассмотрения обращений граждан Российской Федерации», </w:t>
      </w:r>
      <w:r>
        <w:rPr>
          <w:rFonts w:ascii="Liberation Serif" w:hAnsi="Liberation Serif" w:cs="Liberation Serif"/>
          <w:bCs/>
          <w:iCs/>
          <w:sz w:val="28"/>
          <w:szCs w:val="28"/>
        </w:rPr>
        <w:t>Уставом Камышловского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</w:t>
      </w:r>
      <w:r>
        <w:rPr>
          <w:rFonts w:ascii="Liberation Serif" w:hAnsi="Liberation Serif" w:cs="Liberation Serif"/>
          <w:bCs/>
          <w:iCs/>
          <w:sz w:val="28"/>
          <w:szCs w:val="28"/>
        </w:rPr>
        <w:t>аментов осуществления муниципального контроля (надзора) и административных регламентов предоставления муниципальный услуг», Устава Камышловского городского округа, администрация Камышловского городского округа</w:t>
      </w:r>
    </w:p>
    <w:p w:rsidR="00DA4BE3" w:rsidRDefault="001602CA">
      <w:pPr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ПОСТАНОВЛЯЕТ:</w:t>
      </w:r>
    </w:p>
    <w:p w:rsidR="00DA4BE3" w:rsidRDefault="001602CA">
      <w:pPr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Утвердить административный ре</w:t>
      </w:r>
      <w:r>
        <w:rPr>
          <w:rFonts w:ascii="Liberation Serif" w:hAnsi="Liberation Serif" w:cs="Liberation Serif"/>
          <w:sz w:val="28"/>
          <w:szCs w:val="28"/>
        </w:rPr>
        <w:t xml:space="preserve">гламент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Камышловск</w:t>
      </w:r>
      <w:r>
        <w:rPr>
          <w:rFonts w:ascii="Liberation Serif" w:hAnsi="Liberation Serif" w:cs="Liberation Serif"/>
          <w:bCs/>
          <w:iCs/>
          <w:sz w:val="28"/>
          <w:szCs w:val="28"/>
        </w:rPr>
        <w:t>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A4BE3" w:rsidRDefault="001602C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 w:rsidR="00DA4BE3" w:rsidRDefault="001602CA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</w:t>
      </w:r>
      <w:r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его опубликования.</w:t>
      </w:r>
    </w:p>
    <w:p w:rsidR="00DA4BE3" w:rsidRDefault="001602CA">
      <w:pPr>
        <w:tabs>
          <w:tab w:val="left" w:pos="851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 w:rsidR="00DA4BE3" w:rsidRDefault="00DA4BE3"/>
    <w:p w:rsidR="00DA4BE3" w:rsidRDefault="001602C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Камышловского городского округа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А.В. Половников</w:t>
      </w:r>
    </w:p>
    <w:p w:rsidR="00DA4BE3" w:rsidRDefault="00DA4B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4BE3" w:rsidRDefault="00DA4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BE3" w:rsidRDefault="001602CA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ascii="Liberation Serif" w:hAnsi="Liberation Serif" w:cs="Arial"/>
          <w:bCs/>
          <w:sz w:val="28"/>
          <w:szCs w:val="28"/>
        </w:rPr>
        <w:lastRenderedPageBreak/>
        <w:t>Утвержден постановлением</w:t>
      </w:r>
    </w:p>
    <w:p w:rsidR="00DA4BE3" w:rsidRDefault="001602CA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ascii="Liberation Serif" w:hAnsi="Liberation Serif" w:cs="Arial"/>
          <w:bCs/>
          <w:sz w:val="28"/>
          <w:szCs w:val="28"/>
        </w:rPr>
        <w:t xml:space="preserve"> администрации Камышловского </w:t>
      </w:r>
    </w:p>
    <w:p w:rsidR="00DA4BE3" w:rsidRDefault="001602CA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ascii="Liberation Serif" w:hAnsi="Liberation Serif" w:cs="Arial"/>
          <w:bCs/>
          <w:sz w:val="28"/>
          <w:szCs w:val="28"/>
        </w:rPr>
        <w:t>городского округа от 29.11.2023 года  № 1357</w:t>
      </w:r>
    </w:p>
    <w:p w:rsidR="00DA4BE3" w:rsidRDefault="00DA4BE3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DA4BE3" w:rsidRPr="001602CA" w:rsidRDefault="001602CA">
      <w:pPr>
        <w:pStyle w:val="1"/>
        <w:widowControl w:val="0"/>
        <w:spacing w:before="69" w:after="0" w:line="240" w:lineRule="auto"/>
        <w:ind w:left="227"/>
        <w:rPr>
          <w:rFonts w:ascii="Liberation Serif" w:hAnsi="Liberation Serif"/>
        </w:rPr>
      </w:pPr>
      <w:r w:rsidRPr="001602CA">
        <w:rPr>
          <w:rFonts w:ascii="Liberation Serif" w:hAnsi="Liberation Serif"/>
        </w:rPr>
        <w:t>Административный регламент предоставления муниципальной</w:t>
      </w:r>
      <w:r w:rsidRPr="001602CA">
        <w:rPr>
          <w:rFonts w:ascii="Liberation Serif" w:hAnsi="Liberation Serif"/>
          <w:spacing w:val="-6"/>
        </w:rPr>
        <w:t xml:space="preserve"> </w:t>
      </w:r>
      <w:r w:rsidRPr="001602CA">
        <w:rPr>
          <w:rFonts w:ascii="Liberation Serif" w:hAnsi="Liberation Serif"/>
        </w:rPr>
        <w:t>услуги</w:t>
      </w:r>
      <w:r w:rsidRPr="001602CA">
        <w:rPr>
          <w:rFonts w:ascii="Liberation Serif" w:hAnsi="Liberation Serif"/>
          <w:spacing w:val="-10"/>
        </w:rPr>
        <w:t xml:space="preserve"> </w:t>
      </w:r>
      <w:r w:rsidRPr="001602CA">
        <w:rPr>
          <w:rFonts w:ascii="Liberation Serif" w:hAnsi="Liberation Serif"/>
        </w:rPr>
        <w:t>«Отнесение</w:t>
      </w:r>
      <w:r w:rsidRPr="001602CA">
        <w:rPr>
          <w:rFonts w:ascii="Liberation Serif" w:hAnsi="Liberation Serif"/>
          <w:spacing w:val="-6"/>
        </w:rPr>
        <w:t xml:space="preserve"> </w:t>
      </w:r>
      <w:r w:rsidRPr="001602CA">
        <w:rPr>
          <w:rFonts w:ascii="Liberation Serif" w:hAnsi="Liberation Serif"/>
        </w:rPr>
        <w:t>земель</w:t>
      </w:r>
      <w:r w:rsidRPr="001602CA">
        <w:rPr>
          <w:rFonts w:ascii="Liberation Serif" w:hAnsi="Liberation Serif"/>
          <w:spacing w:val="-6"/>
        </w:rPr>
        <w:t xml:space="preserve"> </w:t>
      </w:r>
      <w:r w:rsidRPr="001602CA">
        <w:rPr>
          <w:rFonts w:ascii="Liberation Serif" w:hAnsi="Liberation Serif"/>
        </w:rPr>
        <w:t>или</w:t>
      </w:r>
      <w:r w:rsidRPr="001602CA">
        <w:rPr>
          <w:rFonts w:ascii="Liberation Serif" w:hAnsi="Liberation Serif"/>
          <w:spacing w:val="-5"/>
        </w:rPr>
        <w:t xml:space="preserve"> </w:t>
      </w:r>
      <w:r w:rsidRPr="001602CA">
        <w:rPr>
          <w:rFonts w:ascii="Liberation Serif" w:hAnsi="Liberation Serif"/>
        </w:rPr>
        <w:t xml:space="preserve">земельных </w:t>
      </w:r>
      <w:r w:rsidRPr="001602CA">
        <w:rPr>
          <w:rFonts w:ascii="Liberation Serif" w:hAnsi="Liberation Serif"/>
        </w:rPr>
        <w:t>участков</w:t>
      </w:r>
      <w:r w:rsidRPr="001602CA">
        <w:rPr>
          <w:rFonts w:ascii="Liberation Serif" w:hAnsi="Liberation Serif"/>
          <w:spacing w:val="-4"/>
        </w:rPr>
        <w:t xml:space="preserve"> </w:t>
      </w:r>
      <w:r w:rsidRPr="001602CA">
        <w:rPr>
          <w:rFonts w:ascii="Liberation Serif" w:hAnsi="Liberation Serif"/>
        </w:rPr>
        <w:t>в</w:t>
      </w:r>
      <w:r w:rsidRPr="001602CA">
        <w:rPr>
          <w:rFonts w:ascii="Liberation Serif" w:hAnsi="Liberation Serif"/>
          <w:spacing w:val="-4"/>
        </w:rPr>
        <w:t xml:space="preserve"> </w:t>
      </w:r>
      <w:r w:rsidRPr="001602CA">
        <w:rPr>
          <w:rFonts w:ascii="Liberation Serif" w:hAnsi="Liberation Serif"/>
        </w:rPr>
        <w:t>составе</w:t>
      </w:r>
      <w:r w:rsidRPr="001602CA">
        <w:rPr>
          <w:rFonts w:ascii="Liberation Serif" w:hAnsi="Liberation Serif"/>
          <w:spacing w:val="-7"/>
        </w:rPr>
        <w:t xml:space="preserve"> </w:t>
      </w:r>
      <w:r w:rsidRPr="001602CA">
        <w:rPr>
          <w:rFonts w:ascii="Liberation Serif" w:hAnsi="Liberation Serif"/>
        </w:rPr>
        <w:t>таких</w:t>
      </w:r>
      <w:r w:rsidRPr="001602CA">
        <w:rPr>
          <w:rFonts w:ascii="Liberation Serif" w:hAnsi="Liberation Serif"/>
          <w:spacing w:val="-2"/>
        </w:rPr>
        <w:t xml:space="preserve"> </w:t>
      </w:r>
      <w:r w:rsidRPr="001602CA">
        <w:rPr>
          <w:rFonts w:ascii="Liberation Serif" w:hAnsi="Liberation Serif"/>
        </w:rPr>
        <w:t>земель</w:t>
      </w:r>
      <w:r w:rsidRPr="001602CA">
        <w:rPr>
          <w:rFonts w:ascii="Liberation Serif" w:hAnsi="Liberation Serif"/>
          <w:spacing w:val="-4"/>
        </w:rPr>
        <w:t xml:space="preserve"> </w:t>
      </w:r>
      <w:r w:rsidRPr="001602CA">
        <w:rPr>
          <w:rFonts w:ascii="Liberation Serif" w:hAnsi="Liberation Serif"/>
        </w:rPr>
        <w:t>к</w:t>
      </w:r>
      <w:r w:rsidRPr="001602CA">
        <w:rPr>
          <w:rFonts w:ascii="Liberation Serif" w:hAnsi="Liberation Serif"/>
          <w:spacing w:val="-4"/>
        </w:rPr>
        <w:t xml:space="preserve"> </w:t>
      </w:r>
      <w:r w:rsidRPr="001602CA">
        <w:rPr>
          <w:rFonts w:ascii="Liberation Serif" w:hAnsi="Liberation Serif"/>
        </w:rPr>
        <w:t>определенной</w:t>
      </w:r>
      <w:r w:rsidRPr="001602CA">
        <w:rPr>
          <w:rFonts w:ascii="Liberation Serif" w:hAnsi="Liberation Serif"/>
          <w:spacing w:val="-1"/>
        </w:rPr>
        <w:t xml:space="preserve"> </w:t>
      </w:r>
      <w:r w:rsidRPr="001602CA">
        <w:rPr>
          <w:rFonts w:ascii="Liberation Serif" w:hAnsi="Liberation Serif"/>
        </w:rPr>
        <w:t>категории</w:t>
      </w:r>
      <w:r w:rsidRPr="001602CA">
        <w:rPr>
          <w:rFonts w:ascii="Liberation Serif" w:hAnsi="Liberation Serif"/>
          <w:spacing w:val="-4"/>
        </w:rPr>
        <w:t xml:space="preserve"> </w:t>
      </w:r>
      <w:r w:rsidRPr="001602CA">
        <w:rPr>
          <w:rFonts w:ascii="Liberation Serif" w:hAnsi="Liberation Serif"/>
        </w:rPr>
        <w:t>земель</w:t>
      </w:r>
      <w:r w:rsidRPr="001602CA">
        <w:rPr>
          <w:rFonts w:ascii="Liberation Serif" w:hAnsi="Liberation Serif"/>
          <w:spacing w:val="-4"/>
        </w:rPr>
        <w:t xml:space="preserve"> </w:t>
      </w:r>
      <w:r w:rsidRPr="001602CA">
        <w:rPr>
          <w:rFonts w:ascii="Liberation Serif" w:hAnsi="Liberation Serif"/>
        </w:rPr>
        <w:t>или перевод земель и земельных участков в составе таких земель из одной категории в другую» на территории Камышловского городского округа</w:t>
      </w:r>
    </w:p>
    <w:p w:rsidR="00DA4BE3" w:rsidRPr="001602CA" w:rsidRDefault="00DA4BE3">
      <w:pPr>
        <w:pStyle w:val="a5"/>
        <w:spacing w:before="137" w:after="0"/>
        <w:ind w:left="0"/>
        <w:jc w:val="left"/>
        <w:rPr>
          <w:rFonts w:ascii="Liberation Serif" w:hAnsi="Liberation Serif"/>
          <w:i/>
          <w:sz w:val="16"/>
        </w:rPr>
      </w:pPr>
    </w:p>
    <w:p w:rsidR="00DA4BE3" w:rsidRPr="001602CA" w:rsidRDefault="001602CA">
      <w:pPr>
        <w:pStyle w:val="1"/>
        <w:numPr>
          <w:ilvl w:val="0"/>
          <w:numId w:val="16"/>
        </w:numPr>
        <w:tabs>
          <w:tab w:val="left" w:pos="4617"/>
        </w:tabs>
        <w:spacing w:before="1" w:after="0" w:line="240" w:lineRule="auto"/>
        <w:jc w:val="left"/>
        <w:rPr>
          <w:rFonts w:ascii="Liberation Serif" w:hAnsi="Liberation Serif"/>
        </w:rPr>
      </w:pPr>
      <w:r w:rsidRPr="001602CA">
        <w:rPr>
          <w:rFonts w:ascii="Liberation Serif" w:hAnsi="Liberation Serif"/>
        </w:rPr>
        <w:t>Общие</w:t>
      </w:r>
      <w:r w:rsidRPr="001602CA">
        <w:rPr>
          <w:rFonts w:ascii="Liberation Serif" w:hAnsi="Liberation Serif"/>
          <w:spacing w:val="-4"/>
        </w:rPr>
        <w:t xml:space="preserve"> </w:t>
      </w:r>
      <w:r w:rsidRPr="001602CA">
        <w:rPr>
          <w:rFonts w:ascii="Liberation Serif" w:hAnsi="Liberation Serif"/>
          <w:spacing w:val="-2"/>
        </w:rPr>
        <w:t>положения</w:t>
      </w:r>
    </w:p>
    <w:p w:rsidR="00DA4BE3" w:rsidRPr="001602CA" w:rsidRDefault="00DA4BE3">
      <w:pPr>
        <w:pStyle w:val="a5"/>
        <w:spacing w:before="1" w:after="0"/>
        <w:ind w:left="0"/>
        <w:jc w:val="left"/>
        <w:rPr>
          <w:rFonts w:ascii="Liberation Serif" w:hAnsi="Liberation Serif"/>
          <w:b/>
        </w:rPr>
      </w:pPr>
    </w:p>
    <w:p w:rsidR="00DA4BE3" w:rsidRPr="001602CA" w:rsidRDefault="001602CA">
      <w:pPr>
        <w:spacing w:after="0"/>
        <w:ind w:left="714"/>
        <w:jc w:val="center"/>
        <w:rPr>
          <w:rFonts w:ascii="Liberation Serif" w:hAnsi="Liberation Serif"/>
          <w:b/>
          <w:sz w:val="28"/>
        </w:rPr>
      </w:pPr>
      <w:r w:rsidRPr="001602CA">
        <w:rPr>
          <w:rFonts w:ascii="Liberation Serif" w:hAnsi="Liberation Serif"/>
          <w:b/>
          <w:sz w:val="28"/>
        </w:rPr>
        <w:t>Предмет</w:t>
      </w:r>
      <w:r w:rsidRPr="001602CA">
        <w:rPr>
          <w:rFonts w:ascii="Liberation Serif" w:hAnsi="Liberation Serif"/>
          <w:b/>
          <w:spacing w:val="-16"/>
          <w:sz w:val="28"/>
        </w:rPr>
        <w:t xml:space="preserve"> </w:t>
      </w:r>
      <w:r w:rsidRPr="001602CA">
        <w:rPr>
          <w:rFonts w:ascii="Liberation Serif" w:hAnsi="Liberation Serif"/>
          <w:b/>
          <w:sz w:val="28"/>
        </w:rPr>
        <w:t>регулирования</w:t>
      </w:r>
      <w:r w:rsidRPr="001602CA">
        <w:rPr>
          <w:rFonts w:ascii="Liberation Serif" w:hAnsi="Liberation Serif"/>
          <w:b/>
          <w:spacing w:val="-16"/>
          <w:sz w:val="28"/>
        </w:rPr>
        <w:t xml:space="preserve"> </w:t>
      </w:r>
      <w:r w:rsidRPr="001602CA">
        <w:rPr>
          <w:rFonts w:ascii="Liberation Serif" w:hAnsi="Liberation Serif"/>
          <w:b/>
          <w:sz w:val="28"/>
        </w:rPr>
        <w:t>Административного</w:t>
      </w:r>
      <w:r w:rsidRPr="001602CA">
        <w:rPr>
          <w:rFonts w:ascii="Liberation Serif" w:hAnsi="Liberation Serif"/>
          <w:b/>
          <w:spacing w:val="-13"/>
          <w:sz w:val="28"/>
        </w:rPr>
        <w:t xml:space="preserve"> </w:t>
      </w:r>
      <w:r w:rsidRPr="001602CA">
        <w:rPr>
          <w:rFonts w:ascii="Liberation Serif" w:hAnsi="Liberation Serif"/>
          <w:b/>
          <w:spacing w:val="-2"/>
          <w:sz w:val="28"/>
        </w:rPr>
        <w:t>регламента</w:t>
      </w:r>
    </w:p>
    <w:p w:rsidR="00DA4BE3" w:rsidRPr="001602CA" w:rsidRDefault="001602CA">
      <w:pPr>
        <w:pStyle w:val="a5"/>
        <w:tabs>
          <w:tab w:val="left" w:pos="2533"/>
          <w:tab w:val="left" w:pos="4174"/>
          <w:tab w:val="left" w:pos="7209"/>
          <w:tab w:val="left" w:pos="9883"/>
        </w:tabs>
        <w:spacing w:before="317" w:after="0"/>
        <w:ind w:right="108" w:firstLine="707"/>
        <w:rPr>
          <w:rFonts w:ascii="Liberation Serif" w:hAnsi="Liberation Serif"/>
        </w:rPr>
      </w:pPr>
      <w:r w:rsidRPr="001602CA">
        <w:rPr>
          <w:rFonts w:ascii="Liberation Serif" w:hAnsi="Liberation Serif"/>
        </w:rPr>
        <w:t>1.1 Администрати</w:t>
      </w:r>
      <w:bookmarkStart w:id="1" w:name="_GoBack"/>
      <w:bookmarkEnd w:id="1"/>
      <w:r w:rsidRPr="001602CA">
        <w:rPr>
          <w:rFonts w:ascii="Liberation Serif" w:hAnsi="Liberation Serif"/>
        </w:rPr>
        <w:t xml:space="preserve">вный регламент предоставления </w:t>
      </w:r>
      <w:r w:rsidRPr="001602CA">
        <w:rPr>
          <w:rFonts w:ascii="Liberation Serif" w:hAnsi="Liberation Serif"/>
          <w:spacing w:val="-2"/>
        </w:rPr>
        <w:t>муниципальной</w:t>
      </w:r>
      <w:r w:rsidRPr="001602CA">
        <w:rPr>
          <w:rFonts w:ascii="Liberation Serif" w:hAnsi="Liberation Serif"/>
          <w:spacing w:val="-5"/>
        </w:rPr>
        <w:t xml:space="preserve"> </w:t>
      </w:r>
      <w:r w:rsidRPr="001602CA">
        <w:rPr>
          <w:rFonts w:ascii="Liberation Serif" w:hAnsi="Liberation Serif"/>
          <w:spacing w:val="-2"/>
        </w:rPr>
        <w:t>услуги</w:t>
      </w:r>
      <w:r w:rsidRPr="001602CA">
        <w:rPr>
          <w:rFonts w:ascii="Liberation Serif" w:hAnsi="Liberation Serif"/>
          <w:spacing w:val="-5"/>
        </w:rPr>
        <w:t xml:space="preserve"> </w:t>
      </w:r>
      <w:r w:rsidRPr="001602CA">
        <w:rPr>
          <w:rFonts w:ascii="Liberation Serif" w:hAnsi="Liberation Serif"/>
          <w:spacing w:val="-2"/>
        </w:rPr>
        <w:t>«Отнесение</w:t>
      </w:r>
      <w:r w:rsidRPr="001602CA">
        <w:rPr>
          <w:rFonts w:ascii="Liberation Serif" w:hAnsi="Liberation Serif"/>
          <w:spacing w:val="-5"/>
        </w:rPr>
        <w:t xml:space="preserve"> </w:t>
      </w:r>
      <w:r w:rsidRPr="001602CA">
        <w:rPr>
          <w:rFonts w:ascii="Liberation Serif" w:hAnsi="Liberation Serif"/>
          <w:spacing w:val="-2"/>
        </w:rPr>
        <w:t>земель</w:t>
      </w:r>
      <w:r w:rsidRPr="001602CA">
        <w:rPr>
          <w:rFonts w:ascii="Liberation Serif" w:hAnsi="Liberation Serif"/>
          <w:spacing w:val="-8"/>
        </w:rPr>
        <w:t xml:space="preserve"> </w:t>
      </w:r>
      <w:r w:rsidRPr="001602CA">
        <w:rPr>
          <w:rFonts w:ascii="Liberation Serif" w:hAnsi="Liberation Serif"/>
          <w:spacing w:val="-2"/>
        </w:rPr>
        <w:t>или</w:t>
      </w:r>
      <w:r w:rsidRPr="001602CA">
        <w:rPr>
          <w:rFonts w:ascii="Liberation Serif" w:hAnsi="Liberation Serif"/>
          <w:spacing w:val="-5"/>
        </w:rPr>
        <w:t xml:space="preserve"> </w:t>
      </w:r>
      <w:r w:rsidRPr="001602CA">
        <w:rPr>
          <w:rFonts w:ascii="Liberation Serif" w:hAnsi="Liberation Serif"/>
          <w:spacing w:val="-2"/>
        </w:rPr>
        <w:t>земельных</w:t>
      </w:r>
      <w:r w:rsidRPr="001602CA">
        <w:rPr>
          <w:rFonts w:ascii="Liberation Serif" w:hAnsi="Liberation Serif"/>
          <w:spacing w:val="-5"/>
        </w:rPr>
        <w:t xml:space="preserve"> </w:t>
      </w:r>
      <w:r w:rsidRPr="001602CA">
        <w:rPr>
          <w:rFonts w:ascii="Liberation Serif" w:hAnsi="Liberation Serif"/>
          <w:spacing w:val="-2"/>
        </w:rPr>
        <w:t>участков</w:t>
      </w:r>
      <w:r w:rsidRPr="001602CA">
        <w:rPr>
          <w:rFonts w:ascii="Liberation Serif" w:hAnsi="Liberation Serif"/>
          <w:spacing w:val="-7"/>
        </w:rPr>
        <w:t xml:space="preserve"> </w:t>
      </w:r>
      <w:r w:rsidRPr="001602CA">
        <w:rPr>
          <w:rFonts w:ascii="Liberation Serif" w:hAnsi="Liberation Serif"/>
          <w:spacing w:val="-2"/>
        </w:rPr>
        <w:t>в</w:t>
      </w:r>
      <w:r w:rsidRPr="001602CA">
        <w:rPr>
          <w:rFonts w:ascii="Liberation Serif" w:hAnsi="Liberation Serif"/>
          <w:spacing w:val="-7"/>
        </w:rPr>
        <w:t xml:space="preserve"> </w:t>
      </w:r>
      <w:r w:rsidRPr="001602CA">
        <w:rPr>
          <w:rFonts w:ascii="Liberation Serif" w:hAnsi="Liberation Serif"/>
          <w:spacing w:val="-2"/>
        </w:rPr>
        <w:t>составе</w:t>
      </w:r>
      <w:r w:rsidRPr="001602CA">
        <w:rPr>
          <w:rFonts w:ascii="Liberation Serif" w:hAnsi="Liberation Serif"/>
          <w:spacing w:val="-8"/>
        </w:rPr>
        <w:t xml:space="preserve"> </w:t>
      </w:r>
      <w:r w:rsidRPr="001602CA">
        <w:rPr>
          <w:rFonts w:ascii="Liberation Serif" w:hAnsi="Liberation Serif"/>
          <w:spacing w:val="-2"/>
        </w:rPr>
        <w:t xml:space="preserve">таких </w:t>
      </w:r>
      <w:r w:rsidRPr="001602CA">
        <w:rPr>
          <w:rFonts w:ascii="Liberation Serif" w:hAnsi="Liberation Serif"/>
        </w:rPr>
        <w:t>земель к определенной категории земель или перевод земель и земельных участков в</w:t>
      </w:r>
      <w:r w:rsidRPr="001602CA">
        <w:rPr>
          <w:rFonts w:ascii="Liberation Serif" w:hAnsi="Liberation Serif"/>
          <w:spacing w:val="-16"/>
        </w:rPr>
        <w:t xml:space="preserve"> </w:t>
      </w:r>
      <w:r w:rsidRPr="001602CA">
        <w:rPr>
          <w:rFonts w:ascii="Liberation Serif" w:hAnsi="Liberation Serif"/>
        </w:rPr>
        <w:t>составе</w:t>
      </w:r>
      <w:r w:rsidRPr="001602CA">
        <w:rPr>
          <w:rFonts w:ascii="Liberation Serif" w:hAnsi="Liberation Serif"/>
          <w:spacing w:val="-16"/>
        </w:rPr>
        <w:t xml:space="preserve"> </w:t>
      </w:r>
      <w:r w:rsidRPr="001602CA">
        <w:rPr>
          <w:rFonts w:ascii="Liberation Serif" w:hAnsi="Liberation Serif"/>
        </w:rPr>
        <w:t>таких</w:t>
      </w:r>
      <w:r w:rsidRPr="001602CA">
        <w:rPr>
          <w:rFonts w:ascii="Liberation Serif" w:hAnsi="Liberation Serif"/>
          <w:spacing w:val="-14"/>
        </w:rPr>
        <w:t xml:space="preserve"> </w:t>
      </w:r>
      <w:r w:rsidRPr="001602CA">
        <w:rPr>
          <w:rFonts w:ascii="Liberation Serif" w:hAnsi="Liberation Serif"/>
        </w:rPr>
        <w:t>земель</w:t>
      </w:r>
      <w:r w:rsidRPr="001602CA">
        <w:rPr>
          <w:rFonts w:ascii="Liberation Serif" w:hAnsi="Liberation Serif"/>
          <w:spacing w:val="-16"/>
        </w:rPr>
        <w:t xml:space="preserve"> </w:t>
      </w:r>
      <w:r w:rsidRPr="001602CA">
        <w:rPr>
          <w:rFonts w:ascii="Liberation Serif" w:hAnsi="Liberation Serif"/>
        </w:rPr>
        <w:t>из</w:t>
      </w:r>
      <w:r w:rsidRPr="001602CA">
        <w:rPr>
          <w:rFonts w:ascii="Liberation Serif" w:hAnsi="Liberation Serif"/>
          <w:spacing w:val="-15"/>
        </w:rPr>
        <w:t xml:space="preserve"> </w:t>
      </w:r>
      <w:r w:rsidRPr="001602CA">
        <w:rPr>
          <w:rFonts w:ascii="Liberation Serif" w:hAnsi="Liberation Serif"/>
        </w:rPr>
        <w:t>одной</w:t>
      </w:r>
      <w:r w:rsidRPr="001602CA">
        <w:rPr>
          <w:rFonts w:ascii="Liberation Serif" w:hAnsi="Liberation Serif"/>
          <w:spacing w:val="-15"/>
        </w:rPr>
        <w:t xml:space="preserve"> </w:t>
      </w:r>
      <w:r w:rsidRPr="001602CA">
        <w:rPr>
          <w:rFonts w:ascii="Liberation Serif" w:hAnsi="Liberation Serif"/>
        </w:rPr>
        <w:t>категории</w:t>
      </w:r>
      <w:r w:rsidRPr="001602CA">
        <w:rPr>
          <w:rFonts w:ascii="Liberation Serif" w:hAnsi="Liberation Serif"/>
          <w:spacing w:val="-14"/>
        </w:rPr>
        <w:t xml:space="preserve"> </w:t>
      </w:r>
      <w:r w:rsidRPr="001602CA">
        <w:rPr>
          <w:rFonts w:ascii="Liberation Serif" w:hAnsi="Liberation Serif"/>
        </w:rPr>
        <w:t>в</w:t>
      </w:r>
      <w:r w:rsidRPr="001602CA">
        <w:rPr>
          <w:rFonts w:ascii="Liberation Serif" w:hAnsi="Liberation Serif"/>
          <w:spacing w:val="-16"/>
        </w:rPr>
        <w:t xml:space="preserve"> </w:t>
      </w:r>
      <w:r w:rsidRPr="001602CA">
        <w:rPr>
          <w:rFonts w:ascii="Liberation Serif" w:hAnsi="Liberation Serif"/>
        </w:rPr>
        <w:t>другую»</w:t>
      </w:r>
      <w:r w:rsidRPr="001602CA">
        <w:rPr>
          <w:rFonts w:ascii="Liberation Serif" w:hAnsi="Liberation Serif"/>
          <w:spacing w:val="-14"/>
        </w:rPr>
        <w:t xml:space="preserve"> </w:t>
      </w:r>
      <w:r w:rsidRPr="001602CA">
        <w:rPr>
          <w:rFonts w:ascii="Liberation Serif" w:hAnsi="Liberation Serif"/>
        </w:rPr>
        <w:t>разработан</w:t>
      </w:r>
      <w:r w:rsidRPr="001602CA">
        <w:rPr>
          <w:rFonts w:ascii="Liberation Serif" w:hAnsi="Liberation Serif"/>
          <w:spacing w:val="-14"/>
        </w:rPr>
        <w:t xml:space="preserve"> </w:t>
      </w:r>
      <w:r w:rsidRPr="001602CA">
        <w:rPr>
          <w:rFonts w:ascii="Liberation Serif" w:hAnsi="Liberation Serif"/>
        </w:rPr>
        <w:t>в</w:t>
      </w:r>
      <w:r w:rsidRPr="001602CA">
        <w:rPr>
          <w:rFonts w:ascii="Liberation Serif" w:hAnsi="Liberation Serif"/>
          <w:spacing w:val="-16"/>
        </w:rPr>
        <w:t xml:space="preserve"> </w:t>
      </w:r>
      <w:r w:rsidRPr="001602CA">
        <w:rPr>
          <w:rFonts w:ascii="Liberation Serif" w:hAnsi="Liberation Serif"/>
        </w:rPr>
        <w:t>целях</w:t>
      </w:r>
      <w:r w:rsidRPr="001602CA">
        <w:rPr>
          <w:rFonts w:ascii="Liberation Serif" w:hAnsi="Liberation Serif"/>
          <w:spacing w:val="-14"/>
        </w:rPr>
        <w:t xml:space="preserve"> </w:t>
      </w:r>
      <w:r w:rsidRPr="001602CA">
        <w:rPr>
          <w:rFonts w:ascii="Liberation Serif" w:hAnsi="Liberation Serif"/>
        </w:rPr>
        <w:t xml:space="preserve">повышения качества и доступности предоставления муниципальной услуги, определяет стандарт, сроки и последовательность действий </w:t>
      </w:r>
      <w:r w:rsidRPr="001602CA">
        <w:rPr>
          <w:rFonts w:ascii="Liberation Serif" w:hAnsi="Liberation Serif"/>
          <w:spacing w:val="-5"/>
        </w:rPr>
        <w:t xml:space="preserve">при </w:t>
      </w:r>
      <w:r w:rsidRPr="001602CA">
        <w:rPr>
          <w:rFonts w:ascii="Liberation Serif" w:hAnsi="Liberation Serif"/>
          <w:spacing w:val="-2"/>
        </w:rPr>
        <w:t>осуществлении полномочий в Камышловском городском округе</w:t>
      </w:r>
      <w:r w:rsidRPr="001602CA">
        <w:rPr>
          <w:rFonts w:ascii="Liberation Serif" w:hAnsi="Liberation Serif"/>
          <w:i/>
        </w:rPr>
        <w:t>.</w:t>
      </w:r>
    </w:p>
    <w:p w:rsidR="00DA4BE3" w:rsidRPr="001602CA" w:rsidRDefault="00DA4BE3">
      <w:pPr>
        <w:pStyle w:val="a5"/>
        <w:spacing w:before="6" w:after="0"/>
        <w:ind w:left="0"/>
        <w:jc w:val="left"/>
        <w:rPr>
          <w:rFonts w:ascii="Liberation Serif" w:hAnsi="Liberation Serif"/>
          <w:i/>
        </w:rPr>
      </w:pPr>
    </w:p>
    <w:p w:rsidR="00DA4BE3" w:rsidRDefault="001602CA">
      <w:pPr>
        <w:pStyle w:val="1"/>
        <w:ind w:left="719"/>
      </w:pPr>
      <w:r>
        <w:t xml:space="preserve">Круг </w:t>
      </w:r>
      <w:r>
        <w:rPr>
          <w:spacing w:val="-2"/>
        </w:rPr>
        <w:t>Заявителей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405"/>
        </w:tabs>
        <w:spacing w:before="317" w:after="0" w:line="240" w:lineRule="auto"/>
        <w:ind w:right="116" w:firstLine="707"/>
        <w:rPr>
          <w:sz w:val="28"/>
        </w:rPr>
      </w:pPr>
      <w:r>
        <w:rPr>
          <w:sz w:val="28"/>
        </w:rPr>
        <w:t>Заявителями на получение муници</w:t>
      </w:r>
      <w:r>
        <w:rPr>
          <w:sz w:val="28"/>
        </w:rPr>
        <w:t>пальной услуги являются физические лица, в том числе зарегистрированные в качестве индивидуальных предпринимателей, юридические лица. (далее – Заявитель).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592"/>
        </w:tabs>
        <w:spacing w:after="0" w:line="240" w:lineRule="auto"/>
        <w:ind w:right="114" w:firstLine="707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</w:t>
      </w:r>
      <w:r>
        <w:rPr>
          <w:sz w:val="28"/>
        </w:rPr>
        <w:t>ть лица, обладающие соответствующими полномочиями (далее – представитель).</w:t>
      </w:r>
    </w:p>
    <w:p w:rsidR="00DA4BE3" w:rsidRDefault="00DA4BE3">
      <w:pPr>
        <w:pStyle w:val="a5"/>
        <w:spacing w:before="4" w:after="0"/>
        <w:ind w:left="0"/>
        <w:jc w:val="left"/>
      </w:pPr>
    </w:p>
    <w:p w:rsidR="00DA4BE3" w:rsidRDefault="001602CA">
      <w:pPr>
        <w:pStyle w:val="1"/>
        <w:ind w:left="2471" w:hanging="711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</w:p>
    <w:p w:rsidR="00DA4BE3" w:rsidRDefault="001602CA">
      <w:pPr>
        <w:pStyle w:val="1"/>
        <w:ind w:left="2471" w:hanging="711"/>
      </w:pPr>
      <w:r>
        <w:rPr>
          <w:spacing w:val="-9"/>
        </w:rPr>
        <w:t>о</w:t>
      </w:r>
      <w:r>
        <w:rPr>
          <w:spacing w:val="-6"/>
        </w:rPr>
        <w:t xml:space="preserve"> </w:t>
      </w:r>
      <w:r>
        <w:t>предоставлении муниципальной услуги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610"/>
        </w:tabs>
        <w:spacing w:before="316" w:after="0" w:line="240" w:lineRule="auto"/>
        <w:ind w:left="1610" w:hanging="785"/>
        <w:rPr>
          <w:sz w:val="28"/>
        </w:rPr>
      </w:pPr>
      <w:r>
        <w:rPr>
          <w:sz w:val="28"/>
        </w:rPr>
        <w:t>Информирование</w:t>
      </w:r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о</w:t>
      </w:r>
      <w:r>
        <w:rPr>
          <w:spacing w:val="71"/>
          <w:w w:val="150"/>
          <w:sz w:val="28"/>
        </w:rPr>
        <w:t xml:space="preserve">  </w:t>
      </w:r>
      <w:r>
        <w:rPr>
          <w:sz w:val="28"/>
        </w:rPr>
        <w:t>порядке</w:t>
      </w:r>
      <w:r>
        <w:rPr>
          <w:spacing w:val="72"/>
          <w:w w:val="150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71"/>
          <w:w w:val="150"/>
          <w:sz w:val="28"/>
        </w:rPr>
        <w:t xml:space="preserve">  </w:t>
      </w:r>
      <w:r>
        <w:rPr>
          <w:sz w:val="28"/>
          <w:szCs w:val="28"/>
        </w:rPr>
        <w:t>муниципальной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осуществляется:</w:t>
      </w:r>
    </w:p>
    <w:p w:rsidR="00DA4BE3" w:rsidRDefault="001602CA">
      <w:pPr>
        <w:pStyle w:val="a9"/>
        <w:numPr>
          <w:ilvl w:val="0"/>
          <w:numId w:val="14"/>
        </w:numPr>
        <w:tabs>
          <w:tab w:val="left" w:pos="1162"/>
        </w:tabs>
        <w:spacing w:after="0" w:line="240" w:lineRule="auto"/>
        <w:ind w:right="104" w:firstLine="707"/>
        <w:rPr>
          <w:sz w:val="28"/>
        </w:rPr>
      </w:pPr>
      <w:r>
        <w:rPr>
          <w:sz w:val="28"/>
        </w:rPr>
        <w:t xml:space="preserve">непосредственно при </w:t>
      </w:r>
      <w:r>
        <w:rPr>
          <w:sz w:val="28"/>
        </w:rPr>
        <w:t>личном приеме заявителя в администрации Камышловского городского округа (далее - Уполномоченный орган) или многофункциональном центре предоставления муниципальных услуг (далее – многофункциональный центр);</w:t>
      </w:r>
    </w:p>
    <w:p w:rsidR="00DA4BE3" w:rsidRDefault="001602CA">
      <w:pPr>
        <w:pStyle w:val="a9"/>
        <w:numPr>
          <w:ilvl w:val="0"/>
          <w:numId w:val="14"/>
        </w:numPr>
        <w:tabs>
          <w:tab w:val="left" w:pos="1128"/>
        </w:tabs>
        <w:spacing w:after="0" w:line="240" w:lineRule="auto"/>
        <w:ind w:left="1128" w:hanging="303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телефону в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многофункц</w:t>
      </w:r>
      <w:r>
        <w:rPr>
          <w:sz w:val="28"/>
        </w:rPr>
        <w:t>иональном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DA4BE3" w:rsidRDefault="001602CA">
      <w:pPr>
        <w:pStyle w:val="a9"/>
        <w:numPr>
          <w:ilvl w:val="0"/>
          <w:numId w:val="14"/>
        </w:numPr>
        <w:tabs>
          <w:tab w:val="left" w:pos="1128"/>
        </w:tabs>
        <w:spacing w:after="0" w:line="240" w:lineRule="auto"/>
        <w:ind w:left="1128" w:hanging="303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DA4BE3" w:rsidRDefault="001602CA">
      <w:pPr>
        <w:pStyle w:val="a9"/>
        <w:numPr>
          <w:ilvl w:val="0"/>
          <w:numId w:val="14"/>
        </w:numPr>
        <w:tabs>
          <w:tab w:val="left" w:pos="1128"/>
        </w:tabs>
        <w:spacing w:after="0" w:line="317" w:lineRule="exact"/>
        <w:ind w:left="1128" w:hanging="303"/>
        <w:rPr>
          <w:sz w:val="28"/>
        </w:rPr>
      </w:pP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DA4BE3" w:rsidRDefault="001602CA">
      <w:pPr>
        <w:pStyle w:val="a5"/>
        <w:ind w:right="101" w:firstLine="707"/>
      </w:pPr>
      <w:r>
        <w:lastRenderedPageBreak/>
        <w:t xml:space="preserve">в федеральной государственной информационной системе «Единый портал государственных и муниципальных </w:t>
      </w:r>
      <w:r>
        <w:t>услуг (функций)» (https://</w:t>
      </w:r>
      <w:hyperlink r:id="rId8">
        <w:r>
          <w:t>www.gosuslugi.ru/)</w:t>
        </w:r>
      </w:hyperlink>
      <w:r>
        <w:t xml:space="preserve"> (далее – ЕПГУ);</w:t>
      </w:r>
    </w:p>
    <w:p w:rsidR="00DA4BE3" w:rsidRDefault="001602CA">
      <w:pPr>
        <w:spacing w:after="0" w:line="240" w:lineRule="auto"/>
        <w:ind w:left="117" w:right="111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8"/>
          <w:sz w:val="28"/>
        </w:rPr>
        <w:t xml:space="preserve"> http://gorod-kamyshlov.ru</w:t>
      </w:r>
      <w:r>
        <w:rPr>
          <w:spacing w:val="-2"/>
          <w:sz w:val="28"/>
        </w:rPr>
        <w:t>;</w:t>
      </w:r>
    </w:p>
    <w:p w:rsidR="00DA4BE3" w:rsidRDefault="001602CA">
      <w:pPr>
        <w:pStyle w:val="a9"/>
        <w:numPr>
          <w:ilvl w:val="0"/>
          <w:numId w:val="14"/>
        </w:numPr>
        <w:tabs>
          <w:tab w:val="left" w:pos="1275"/>
        </w:tabs>
        <w:spacing w:after="0" w:line="240" w:lineRule="auto"/>
        <w:ind w:right="114" w:firstLine="707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</w:t>
      </w:r>
      <w:r>
        <w:rPr>
          <w:sz w:val="28"/>
        </w:rPr>
        <w:t>ана или многофункционального центра.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316"/>
        </w:tabs>
        <w:spacing w:after="0" w:line="321" w:lineRule="exact"/>
        <w:ind w:left="1316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DA4BE3" w:rsidRDefault="001602CA">
      <w:pPr>
        <w:pStyle w:val="a5"/>
        <w:spacing w:line="322" w:lineRule="exact"/>
        <w:ind w:left="825"/>
      </w:pPr>
      <w:r>
        <w:t>способов</w:t>
      </w:r>
      <w:r>
        <w:rPr>
          <w:spacing w:val="70"/>
        </w:rPr>
        <w:t xml:space="preserve">   </w:t>
      </w:r>
      <w:r>
        <w:t>подачи</w:t>
      </w:r>
      <w:r>
        <w:rPr>
          <w:spacing w:val="71"/>
        </w:rPr>
        <w:t xml:space="preserve">  </w:t>
      </w:r>
      <w:r>
        <w:t>заявления</w:t>
      </w:r>
      <w:r>
        <w:rPr>
          <w:spacing w:val="70"/>
        </w:rPr>
        <w:t xml:space="preserve">  </w:t>
      </w:r>
      <w:r>
        <w:t>о</w:t>
      </w:r>
      <w:r>
        <w:rPr>
          <w:spacing w:val="71"/>
        </w:rPr>
        <w:t xml:space="preserve">   </w:t>
      </w:r>
      <w:r>
        <w:t>предоставлении муниципальной</w:t>
      </w:r>
      <w:r>
        <w:rPr>
          <w:spacing w:val="-14"/>
        </w:rPr>
        <w:t xml:space="preserve"> </w:t>
      </w:r>
      <w:r>
        <w:rPr>
          <w:spacing w:val="-2"/>
        </w:rPr>
        <w:t>услуги;</w:t>
      </w:r>
    </w:p>
    <w:p w:rsidR="00DA4BE3" w:rsidRDefault="001602CA">
      <w:pPr>
        <w:pStyle w:val="a5"/>
        <w:ind w:right="115" w:firstLine="707"/>
      </w:pPr>
      <w:r>
        <w:t xml:space="preserve">адресов Уполномоченного органа и многофункциональных центров, обращение в которые необходимо </w:t>
      </w:r>
      <w:r>
        <w:t>для предоставления муниципальной услуги;</w:t>
      </w:r>
    </w:p>
    <w:p w:rsidR="00DA4BE3" w:rsidRDefault="001602CA">
      <w:pPr>
        <w:pStyle w:val="a5"/>
        <w:ind w:right="114" w:firstLine="707"/>
      </w:pPr>
      <w:r>
        <w:t>справочной информации о работе Уполномоченного органа;</w:t>
      </w:r>
    </w:p>
    <w:p w:rsidR="00DA4BE3" w:rsidRDefault="001602CA">
      <w:pPr>
        <w:pStyle w:val="a5"/>
        <w:ind w:right="114" w:firstLine="707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A4BE3" w:rsidRDefault="001602CA">
      <w:pPr>
        <w:pStyle w:val="a5"/>
        <w:ind w:left="825" w:right="115"/>
      </w:pPr>
      <w:r>
        <w:t>порядка и сроков предоставления муниципальной услуги; 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ходе</w:t>
      </w:r>
      <w:r>
        <w:rPr>
          <w:spacing w:val="-18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 муниципальной услуги и о результатах предоставления муниципальной услуги;</w:t>
      </w:r>
    </w:p>
    <w:p w:rsidR="00DA4BE3" w:rsidRDefault="001602CA">
      <w:pPr>
        <w:pStyle w:val="a5"/>
        <w:spacing w:line="240" w:lineRule="auto"/>
        <w:ind w:right="117" w:firstLine="707"/>
      </w:pPr>
      <w:r>
        <w:t>по вопросам предоставления услуг, которые являются нео</w:t>
      </w:r>
      <w:r>
        <w:t>бходимыми и обязательными для предоставления муниципальной услуги;</w:t>
      </w:r>
    </w:p>
    <w:p w:rsidR="00DA4BE3" w:rsidRDefault="001602CA">
      <w:pPr>
        <w:pStyle w:val="a5"/>
        <w:ind w:right="114" w:firstLine="707"/>
      </w:pPr>
      <w:r>
        <w:t>порядка досудебного (внесудебного) обжалования действий (бездействия) уполномоченных лиц, и принимаемых ими решений при предоставлении муниципальной услуги.</w:t>
      </w:r>
    </w:p>
    <w:p w:rsidR="00DA4BE3" w:rsidRDefault="001602CA">
      <w:pPr>
        <w:pStyle w:val="a5"/>
        <w:ind w:right="108" w:firstLine="707"/>
      </w:pPr>
      <w:r>
        <w:t>Получение информации по вопросам</w:t>
      </w:r>
      <w: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326"/>
        </w:tabs>
        <w:spacing w:after="0" w:line="240" w:lineRule="auto"/>
        <w:ind w:right="104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специалист Уполномоченного органа, работник</w:t>
      </w:r>
      <w:r>
        <w:rPr>
          <w:sz w:val="28"/>
        </w:rPr>
        <w:t xml:space="preserve">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4BE3" w:rsidRDefault="001602CA">
      <w:pPr>
        <w:pStyle w:val="a5"/>
        <w:ind w:right="107" w:firstLine="707"/>
      </w:pPr>
      <w:r>
        <w:t>Ответ на телефонный звонок должен начинаться с информации о наименовании органа, в который позвонил З</w:t>
      </w:r>
      <w:r>
        <w:t xml:space="preserve">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DA4BE3" w:rsidRDefault="001602CA">
      <w:pPr>
        <w:pStyle w:val="a5"/>
        <w:ind w:right="112" w:firstLine="707"/>
      </w:pPr>
      <w:r>
        <w:t>Если специалист Уполномоченного органа не может самостоятельно дать ответ, телефонный звонок должен быть переадресован (переведен) на другое</w:t>
      </w:r>
      <w:r>
        <w:t xml:space="preserve">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A4BE3" w:rsidRDefault="001602CA">
      <w:pPr>
        <w:pStyle w:val="a5"/>
        <w:ind w:right="105" w:firstLine="707"/>
      </w:pPr>
      <w:r>
        <w:lastRenderedPageBreak/>
        <w:t>Если подготовка ответа требует продолжительного времени, он предлагает Заявителю один из следующих вариантов дальнейши</w:t>
      </w:r>
      <w:r>
        <w:t>х действий:</w:t>
      </w:r>
    </w:p>
    <w:p w:rsidR="00DA4BE3" w:rsidRDefault="001602CA">
      <w:pPr>
        <w:pStyle w:val="a5"/>
        <w:widowControl w:val="0"/>
        <w:spacing w:after="0" w:line="240" w:lineRule="auto"/>
        <w:ind w:left="850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 форме;назначить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DA4BE3" w:rsidRDefault="001602CA">
      <w:pPr>
        <w:pStyle w:val="a5"/>
        <w:ind w:right="111" w:firstLine="707"/>
      </w:pPr>
      <w:r>
        <w:t xml:space="preserve">Специалист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</w:t>
      </w:r>
      <w:r>
        <w:t>влияющее прямо или косвенно на принимаемое решение.</w:t>
      </w:r>
    </w:p>
    <w:p w:rsidR="00DA4BE3" w:rsidRDefault="001602CA">
      <w:pPr>
        <w:pStyle w:val="a5"/>
        <w:spacing w:line="322" w:lineRule="exact"/>
        <w:ind w:left="825"/>
      </w:pPr>
      <w:r>
        <w:t>Продолжительность</w:t>
      </w:r>
      <w:r>
        <w:rPr>
          <w:spacing w:val="14"/>
        </w:rPr>
        <w:t xml:space="preserve"> </w:t>
      </w:r>
      <w:r>
        <w:t>информирования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телефону</w:t>
      </w:r>
      <w:r>
        <w:rPr>
          <w:spacing w:val="16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превышать</w:t>
      </w:r>
      <w:r>
        <w:rPr>
          <w:spacing w:val="19"/>
        </w:rPr>
        <w:t xml:space="preserve"> </w:t>
      </w:r>
      <w:r>
        <w:rPr>
          <w:spacing w:val="-5"/>
        </w:rPr>
        <w:t>10</w:t>
      </w:r>
    </w:p>
    <w:p w:rsidR="00DA4BE3" w:rsidRDefault="001602CA">
      <w:pPr>
        <w:pStyle w:val="a5"/>
        <w:spacing w:line="322" w:lineRule="exact"/>
        <w:jc w:val="left"/>
      </w:pPr>
      <w:r>
        <w:rPr>
          <w:spacing w:val="-2"/>
        </w:rPr>
        <w:t>минут.</w:t>
      </w:r>
    </w:p>
    <w:p w:rsidR="00DA4BE3" w:rsidRDefault="001602CA">
      <w:pPr>
        <w:pStyle w:val="a5"/>
        <w:ind w:left="825"/>
      </w:pPr>
      <w:r>
        <w:t>Информирование</w:t>
      </w:r>
      <w:r>
        <w:rPr>
          <w:spacing w:val="-19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графиком</w:t>
      </w:r>
      <w:r>
        <w:rPr>
          <w:spacing w:val="-16"/>
        </w:rPr>
        <w:t xml:space="preserve"> </w:t>
      </w:r>
      <w:r>
        <w:t>приема</w:t>
      </w:r>
      <w:r>
        <w:rPr>
          <w:spacing w:val="-16"/>
        </w:rPr>
        <w:t xml:space="preserve"> </w:t>
      </w:r>
      <w:r>
        <w:rPr>
          <w:spacing w:val="-2"/>
        </w:rPr>
        <w:t>граждан.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300"/>
        </w:tabs>
        <w:spacing w:after="0" w:line="240" w:lineRule="auto"/>
        <w:ind w:right="106" w:firstLine="707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8"/>
          <w:sz w:val="28"/>
        </w:rPr>
        <w:t xml:space="preserve"> специалист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 ответственный за предоставление государственной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</w:t>
      </w:r>
      <w:r>
        <w:rPr>
          <w:sz w:val="28"/>
        </w:rPr>
        <w:t xml:space="preserve"> от 2 мая 2006 г. № 59-ФЗ «О порядке рассмотрения обращений граждан Российской Федерации» (далее – Федеральный закон № 59-ФЗ).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432"/>
        </w:tabs>
        <w:spacing w:after="0" w:line="240" w:lineRule="auto"/>
        <w:ind w:right="109" w:firstLine="707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</w:t>
      </w:r>
      <w:r>
        <w:rPr>
          <w:sz w:val="28"/>
        </w:rPr>
        <w:t xml:space="preserve"> государственных и муниципальных услуг (функций)», утвержденным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DA4BE3" w:rsidRDefault="001602CA">
      <w:pPr>
        <w:pStyle w:val="a5"/>
        <w:spacing w:line="320" w:lineRule="exact"/>
      </w:pPr>
      <w:r>
        <w:t>№</w:t>
      </w:r>
      <w:r>
        <w:rPr>
          <w:spacing w:val="1"/>
        </w:rPr>
        <w:t xml:space="preserve"> </w:t>
      </w:r>
      <w:r>
        <w:rPr>
          <w:spacing w:val="-4"/>
        </w:rPr>
        <w:t>861.</w:t>
      </w:r>
    </w:p>
    <w:p w:rsidR="00DA4BE3" w:rsidRDefault="001602CA">
      <w:pPr>
        <w:pStyle w:val="a5"/>
        <w:ind w:right="108" w:firstLine="707"/>
      </w:pPr>
      <w:r>
        <w:t>Доступ к информации о сроках и порядке предоставления муниципальной услуги осуществляется без выполнения заявит</w:t>
      </w:r>
      <w:r>
        <w:t>елем каких-либо требований, в том числе без использования программного обеспечения, установка которого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средства</w:t>
      </w:r>
      <w:r>
        <w:rPr>
          <w:spacing w:val="-17"/>
        </w:rPr>
        <w:t xml:space="preserve"> </w:t>
      </w:r>
      <w:r>
        <w:t>заявителя</w:t>
      </w:r>
      <w:r>
        <w:rPr>
          <w:spacing w:val="-18"/>
        </w:rPr>
        <w:t xml:space="preserve"> </w:t>
      </w:r>
      <w:r>
        <w:t>требует</w:t>
      </w:r>
      <w:r>
        <w:rPr>
          <w:spacing w:val="-17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7"/>
        </w:rPr>
        <w:t xml:space="preserve"> </w:t>
      </w:r>
      <w:r>
        <w:t>или иного соглашения с правообладателем программного обеспечения, предусматривающего</w:t>
      </w:r>
      <w:r>
        <w:rPr>
          <w:spacing w:val="-16"/>
        </w:rPr>
        <w:t xml:space="preserve"> </w:t>
      </w:r>
      <w:r>
        <w:t>взимание</w:t>
      </w:r>
      <w:r>
        <w:rPr>
          <w:spacing w:val="-17"/>
        </w:rPr>
        <w:t xml:space="preserve"> </w:t>
      </w:r>
      <w:r>
        <w:t>платы,</w:t>
      </w:r>
      <w:r>
        <w:rPr>
          <w:spacing w:val="-15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авторизацию</w:t>
      </w:r>
      <w:r>
        <w:rPr>
          <w:spacing w:val="-16"/>
        </w:rPr>
        <w:t xml:space="preserve"> </w:t>
      </w:r>
      <w:r>
        <w:t>заявителя</w:t>
      </w:r>
      <w:r>
        <w:rPr>
          <w:spacing w:val="-18"/>
        </w:rPr>
        <w:t xml:space="preserve"> </w:t>
      </w:r>
      <w:r>
        <w:t>или предоставление им персональных данных.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369"/>
        </w:tabs>
        <w:spacing w:after="0" w:line="240" w:lineRule="auto"/>
        <w:ind w:right="107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</w:t>
      </w:r>
      <w:r>
        <w:rPr>
          <w:sz w:val="28"/>
        </w:rPr>
        <w:t xml:space="preserve"> предоставления муниципальной услуги, и в многофункциональном центре размещается следующая справочная информация:</w:t>
      </w:r>
    </w:p>
    <w:p w:rsidR="00DA4BE3" w:rsidRDefault="001602CA">
      <w:pPr>
        <w:pStyle w:val="a5"/>
        <w:ind w:right="115" w:firstLine="707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</w:t>
      </w:r>
      <w:r>
        <w:t>и, а также многофункциональных центров;</w:t>
      </w:r>
    </w:p>
    <w:p w:rsidR="00DA4BE3" w:rsidRDefault="001602CA">
      <w:pPr>
        <w:pStyle w:val="a5"/>
        <w:ind w:right="109" w:firstLine="707"/>
      </w:pPr>
      <w:r>
        <w:t>справочные</w:t>
      </w:r>
      <w:r>
        <w:rPr>
          <w:spacing w:val="-2"/>
        </w:rPr>
        <w:t xml:space="preserve"> </w:t>
      </w:r>
      <w:r>
        <w:t>телефоны</w:t>
      </w:r>
      <w:r>
        <w:rPr>
          <w:spacing w:val="-4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 Уполномоченного</w:t>
      </w:r>
      <w:r>
        <w:rPr>
          <w:spacing w:val="-1"/>
        </w:rPr>
        <w:t xml:space="preserve"> </w:t>
      </w:r>
      <w:r>
        <w:t>органа, ответственных за предоставление муниципальной услуги, в том числе номер телефона-автоинформатора;</w:t>
      </w:r>
    </w:p>
    <w:p w:rsidR="00DA4BE3" w:rsidRDefault="001602CA">
      <w:pPr>
        <w:pStyle w:val="a5"/>
        <w:ind w:right="116" w:firstLine="707"/>
      </w:pPr>
      <w:r>
        <w:lastRenderedPageBreak/>
        <w:t xml:space="preserve">адрес официального сайта, а также электронной </w:t>
      </w:r>
      <w:r>
        <w:t>почты и (или) формы обратной связи Уполномоченного органа в сети «Интернет».</w:t>
      </w:r>
    </w:p>
    <w:p w:rsidR="00DA4BE3" w:rsidRDefault="001602CA">
      <w:pPr>
        <w:pStyle w:val="a5"/>
        <w:ind w:right="116" w:firstLine="707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</w:t>
      </w:r>
      <w:r>
        <w:t>торые по требованию заявителя предоставляются ему для ознакомления.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516"/>
        </w:tabs>
        <w:spacing w:before="1" w:after="0" w:line="240" w:lineRule="auto"/>
        <w:ind w:right="112" w:firstLine="707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</w:t>
      </w:r>
      <w:r>
        <w:rPr>
          <w:sz w:val="28"/>
        </w:rPr>
        <w:t xml:space="preserve">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DA4BE3" w:rsidRDefault="001602CA">
      <w:pPr>
        <w:pStyle w:val="a9"/>
        <w:numPr>
          <w:ilvl w:val="1"/>
          <w:numId w:val="15"/>
        </w:numPr>
        <w:tabs>
          <w:tab w:val="left" w:pos="1622"/>
        </w:tabs>
        <w:spacing w:after="0" w:line="240" w:lineRule="auto"/>
        <w:ind w:right="103" w:firstLine="707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</w:t>
      </w:r>
      <w:r>
        <w:rPr>
          <w:sz w:val="28"/>
        </w:rPr>
        <w:t>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A4BE3" w:rsidRDefault="00DA4BE3">
      <w:pPr>
        <w:pStyle w:val="a9"/>
        <w:tabs>
          <w:tab w:val="left" w:pos="1622"/>
        </w:tabs>
        <w:spacing w:after="0" w:line="240" w:lineRule="auto"/>
        <w:ind w:right="103"/>
        <w:rPr>
          <w:sz w:val="28"/>
        </w:rPr>
      </w:pPr>
    </w:p>
    <w:p w:rsidR="00DA4BE3" w:rsidRDefault="00DA4BE3">
      <w:pPr>
        <w:pStyle w:val="a9"/>
        <w:tabs>
          <w:tab w:val="left" w:pos="1622"/>
        </w:tabs>
        <w:spacing w:after="0" w:line="240" w:lineRule="auto"/>
        <w:ind w:right="103"/>
        <w:rPr>
          <w:sz w:val="28"/>
        </w:rPr>
      </w:pPr>
    </w:p>
    <w:p w:rsidR="00DA4BE3" w:rsidRDefault="001602CA">
      <w:pPr>
        <w:pStyle w:val="1"/>
        <w:numPr>
          <w:ilvl w:val="0"/>
          <w:numId w:val="16"/>
        </w:numPr>
        <w:tabs>
          <w:tab w:val="left" w:pos="1308"/>
          <w:tab w:val="left" w:pos="1854"/>
        </w:tabs>
        <w:spacing w:after="0" w:line="480" w:lineRule="auto"/>
        <w:ind w:left="1854" w:right="235" w:hanging="903"/>
        <w:jc w:val="both"/>
      </w:pPr>
      <w:r>
        <w:t>Стандар</w:t>
      </w:r>
      <w:r>
        <w:t>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 Наименование государственной (муниципальной) 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480"/>
        </w:tabs>
        <w:spacing w:after="0" w:line="240" w:lineRule="auto"/>
        <w:ind w:right="109" w:firstLine="707"/>
        <w:rPr>
          <w:sz w:val="28"/>
        </w:rPr>
      </w:pPr>
      <w:r>
        <w:rPr>
          <w:sz w:val="28"/>
        </w:rPr>
        <w:t xml:space="preserve">Муниципальная услуга «Отнесение земель или земельных участков в составе таких земель к определенной категории земель или перевод земель и земельных </w:t>
      </w:r>
      <w:r>
        <w:rPr>
          <w:sz w:val="28"/>
        </w:rPr>
        <w:t xml:space="preserve">участков в составе таких земель из одной категории в </w:t>
      </w:r>
      <w:r>
        <w:rPr>
          <w:spacing w:val="-2"/>
          <w:sz w:val="28"/>
        </w:rPr>
        <w:t>другую»</w:t>
      </w:r>
    </w:p>
    <w:p w:rsidR="00DA4BE3" w:rsidRDefault="00DA4BE3">
      <w:pPr>
        <w:pStyle w:val="a5"/>
        <w:spacing w:before="1" w:after="0"/>
        <w:ind w:left="0"/>
        <w:jc w:val="left"/>
      </w:pPr>
    </w:p>
    <w:p w:rsidR="00DA4BE3" w:rsidRDefault="001602CA">
      <w:pPr>
        <w:pStyle w:val="1"/>
        <w:ind w:left="748" w:firstLine="669"/>
        <w:jc w:val="left"/>
      </w:pPr>
      <w:r>
        <w:t>Наименование</w:t>
      </w:r>
      <w:r>
        <w:rPr>
          <w:spacing w:val="-9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местного самоуправления</w:t>
      </w:r>
      <w:r>
        <w:rPr>
          <w:spacing w:val="-16"/>
        </w:rPr>
        <w:t xml:space="preserve"> </w:t>
      </w:r>
      <w:r>
        <w:t>(организации),</w:t>
      </w:r>
      <w:r>
        <w:rPr>
          <w:spacing w:val="-13"/>
        </w:rPr>
        <w:t xml:space="preserve"> </w:t>
      </w:r>
      <w:r>
        <w:t>предоставляющего</w:t>
      </w:r>
      <w:r>
        <w:rPr>
          <w:spacing w:val="-11"/>
        </w:rPr>
        <w:t xml:space="preserve"> </w:t>
      </w:r>
      <w:r>
        <w:rPr>
          <w:spacing w:val="-2"/>
        </w:rPr>
        <w:t>услугу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770"/>
        </w:tabs>
        <w:spacing w:before="317" w:after="0" w:line="240" w:lineRule="auto"/>
        <w:ind w:right="104" w:firstLine="707"/>
        <w:rPr>
          <w:sz w:val="28"/>
        </w:rPr>
      </w:pPr>
      <w:r>
        <w:rPr>
          <w:sz w:val="28"/>
        </w:rPr>
        <w:t xml:space="preserve">Муниципальная услуга предоставляется администрацией Камышловского городского </w:t>
      </w:r>
      <w:r>
        <w:rPr>
          <w:sz w:val="28"/>
        </w:rPr>
        <w:t>округа.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28"/>
        </w:tabs>
        <w:spacing w:before="1" w:after="0" w:line="240" w:lineRule="auto"/>
        <w:ind w:right="113" w:firstLine="707"/>
        <w:rPr>
          <w:sz w:val="28"/>
        </w:rPr>
      </w:pPr>
      <w:r>
        <w:rPr>
          <w:sz w:val="28"/>
        </w:rPr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</w:t>
      </w:r>
    </w:p>
    <w:p w:rsidR="00DA4BE3" w:rsidRDefault="001602CA">
      <w:pPr>
        <w:pStyle w:val="a9"/>
        <w:numPr>
          <w:ilvl w:val="0"/>
          <w:numId w:val="12"/>
        </w:numPr>
        <w:tabs>
          <w:tab w:val="left" w:pos="988"/>
        </w:tabs>
        <w:spacing w:after="0" w:line="321" w:lineRule="exact"/>
        <w:ind w:left="988" w:hanging="163"/>
        <w:rPr>
          <w:sz w:val="28"/>
        </w:rPr>
      </w:pP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DA4BE3" w:rsidRDefault="001602CA">
      <w:pPr>
        <w:pStyle w:val="a9"/>
        <w:numPr>
          <w:ilvl w:val="0"/>
          <w:numId w:val="12"/>
        </w:numPr>
        <w:tabs>
          <w:tab w:val="left" w:pos="973"/>
        </w:tabs>
        <w:spacing w:after="0" w:line="240" w:lineRule="auto"/>
        <w:ind w:left="973" w:hanging="148"/>
        <w:rPr>
          <w:sz w:val="28"/>
        </w:rPr>
      </w:pPr>
      <w:r>
        <w:rPr>
          <w:spacing w:val="-2"/>
          <w:sz w:val="28"/>
        </w:rPr>
        <w:t>Федеральной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государс</w:t>
      </w:r>
      <w:r>
        <w:rPr>
          <w:spacing w:val="-2"/>
          <w:sz w:val="28"/>
        </w:rPr>
        <w:t>твенной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регистрации,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кадастра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картографии;</w:t>
      </w:r>
    </w:p>
    <w:p w:rsidR="00DA4BE3" w:rsidRDefault="001602CA">
      <w:pPr>
        <w:pStyle w:val="a9"/>
        <w:numPr>
          <w:ilvl w:val="0"/>
          <w:numId w:val="12"/>
        </w:numPr>
        <w:tabs>
          <w:tab w:val="left" w:pos="981"/>
        </w:tabs>
        <w:spacing w:before="1" w:after="0" w:line="240" w:lineRule="auto"/>
        <w:ind w:right="115" w:firstLine="707"/>
        <w:rPr>
          <w:sz w:val="28"/>
        </w:rPr>
      </w:pPr>
      <w:r>
        <w:rPr>
          <w:sz w:val="28"/>
        </w:rPr>
        <w:t>органами,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экологической </w:t>
      </w:r>
      <w:r>
        <w:rPr>
          <w:spacing w:val="-2"/>
          <w:sz w:val="28"/>
        </w:rPr>
        <w:t>экспертизы.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68"/>
        </w:tabs>
        <w:spacing w:after="0" w:line="240" w:lineRule="auto"/>
        <w:ind w:right="106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</w:t>
      </w:r>
      <w:r>
        <w:rPr>
          <w:sz w:val="28"/>
        </w:rPr>
        <w:t>исле согласований, необходимых для получения 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иные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органы </w:t>
      </w:r>
      <w:r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</w:t>
      </w:r>
      <w:r>
        <w:rPr>
          <w:sz w:val="28"/>
          <w:szCs w:val="28"/>
        </w:rPr>
        <w:t>ления государственной (муниципальной) услуги.</w:t>
      </w: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pStyle w:val="1"/>
        <w:spacing w:before="1" w:after="0" w:line="322" w:lineRule="exact"/>
        <w:ind w:left="712"/>
      </w:pPr>
      <w:r>
        <w:t>Описание</w:t>
      </w:r>
      <w:r>
        <w:rPr>
          <w:spacing w:val="-15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rPr>
          <w:spacing w:val="-2"/>
        </w:rPr>
        <w:t>(муниципальной)</w:t>
      </w:r>
    </w:p>
    <w:p w:rsidR="00DA4BE3" w:rsidRDefault="001602CA">
      <w:pPr>
        <w:spacing w:after="0"/>
        <w:ind w:left="208" w:right="196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374"/>
        </w:tabs>
        <w:spacing w:before="318" w:after="0" w:line="240" w:lineRule="auto"/>
        <w:ind w:right="114" w:firstLine="707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</w:t>
      </w:r>
      <w:r>
        <w:rPr>
          <w:spacing w:val="-2"/>
          <w:sz w:val="28"/>
        </w:rPr>
        <w:t>является: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553"/>
        </w:tabs>
        <w:spacing w:after="0" w:line="240" w:lineRule="auto"/>
        <w:ind w:right="100" w:firstLine="707"/>
        <w:rPr>
          <w:sz w:val="28"/>
        </w:rPr>
      </w:pPr>
      <w:r>
        <w:rPr>
          <w:sz w:val="28"/>
        </w:rPr>
        <w:t xml:space="preserve">В случае обращения с заявлением об отнесении земельного участка к </w:t>
      </w:r>
      <w:r>
        <w:rPr>
          <w:sz w:val="28"/>
        </w:rPr>
        <w:t>определенной категории земель:</w:t>
      </w:r>
    </w:p>
    <w:p w:rsidR="00DA4BE3" w:rsidRDefault="001602CA">
      <w:pPr>
        <w:pStyle w:val="a5"/>
        <w:ind w:right="100" w:firstLine="707"/>
      </w:pPr>
      <w:r>
        <w:t>-Решение уполномоченного органа об отнесении земельного участков к определенной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приложению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настоящему Административному регламенту;</w:t>
      </w:r>
    </w:p>
    <w:p w:rsidR="00DA4BE3" w:rsidRDefault="001602CA">
      <w:pPr>
        <w:pStyle w:val="a9"/>
        <w:numPr>
          <w:ilvl w:val="3"/>
          <w:numId w:val="13"/>
        </w:numPr>
        <w:tabs>
          <w:tab w:val="left" w:pos="1039"/>
        </w:tabs>
        <w:spacing w:after="0" w:line="240" w:lineRule="auto"/>
        <w:ind w:right="101" w:firstLine="707"/>
        <w:rPr>
          <w:sz w:val="28"/>
        </w:rPr>
      </w:pPr>
      <w:r>
        <w:rPr>
          <w:sz w:val="28"/>
        </w:rPr>
        <w:t>Решение уполномоченного органа об отказе в предоста</w:t>
      </w:r>
      <w:r>
        <w:rPr>
          <w:sz w:val="28"/>
        </w:rPr>
        <w:t>влении услуги по форме, согласно приложению № 7 к настоящему Административному регламенту.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571"/>
        </w:tabs>
        <w:spacing w:after="0" w:line="240" w:lineRule="auto"/>
        <w:ind w:right="102" w:firstLine="707"/>
        <w:rPr>
          <w:sz w:val="28"/>
        </w:rPr>
      </w:pPr>
      <w:r>
        <w:rPr>
          <w:sz w:val="28"/>
        </w:rPr>
        <w:t>В случае обращения с заявлением о переводе земельного участка из одной категории в другую:</w:t>
      </w:r>
    </w:p>
    <w:p w:rsidR="00DA4BE3" w:rsidRDefault="001602CA">
      <w:pPr>
        <w:pStyle w:val="a5"/>
        <w:ind w:right="102" w:firstLine="707"/>
      </w:pPr>
      <w:r>
        <w:t>-Решение уполномоченного органа о переводе земельного участка из одной кат</w:t>
      </w:r>
      <w:r>
        <w:t>егории в другую по форме, согласно приложению № 6 к настоящему Административному регламенту;</w:t>
      </w:r>
    </w:p>
    <w:p w:rsidR="00DA4BE3" w:rsidRDefault="001602CA">
      <w:pPr>
        <w:pStyle w:val="a9"/>
        <w:numPr>
          <w:ilvl w:val="3"/>
          <w:numId w:val="13"/>
        </w:numPr>
        <w:tabs>
          <w:tab w:val="left" w:pos="1039"/>
        </w:tabs>
        <w:spacing w:after="0" w:line="240" w:lineRule="auto"/>
        <w:ind w:right="101" w:firstLine="707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spacing w:before="1" w:after="0"/>
        <w:ind w:left="481" w:firstLine="513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 числе с учетом необходимости обращения в организации, участвующие в</w:t>
      </w:r>
    </w:p>
    <w:p w:rsidR="00DA4BE3" w:rsidRDefault="001602CA">
      <w:pPr>
        <w:spacing w:before="2" w:after="0"/>
        <w:ind w:left="205" w:right="196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 приостановления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</w:t>
      </w:r>
      <w:r>
        <w:rPr>
          <w:b/>
          <w:sz w:val="28"/>
        </w:rPr>
        <w:t>езультатом предоставления муниципальной 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50"/>
        </w:tabs>
        <w:spacing w:before="315" w:after="0" w:line="240" w:lineRule="auto"/>
        <w:ind w:right="101" w:firstLine="707"/>
        <w:rPr>
          <w:sz w:val="28"/>
        </w:rPr>
      </w:pPr>
      <w:r>
        <w:rPr>
          <w:sz w:val="28"/>
        </w:rPr>
        <w:t>Срок предоставления муниципальной услуги определяется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21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2004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 xml:space="preserve">г. </w:t>
      </w:r>
      <w:r>
        <w:rPr>
          <w:sz w:val="28"/>
          <w:szCs w:val="28"/>
        </w:rPr>
        <w:t xml:space="preserve">№ 172-ФЗ «О переводе земель или земельных участков из одной категории в </w:t>
      </w:r>
      <w:r>
        <w:rPr>
          <w:spacing w:val="-2"/>
          <w:sz w:val="28"/>
          <w:szCs w:val="28"/>
        </w:rPr>
        <w:t>другую».</w:t>
      </w:r>
    </w:p>
    <w:p w:rsidR="00DA4BE3" w:rsidRDefault="00DA4BE3">
      <w:pPr>
        <w:pStyle w:val="a5"/>
        <w:ind w:right="104" w:firstLine="707"/>
      </w:pPr>
    </w:p>
    <w:p w:rsidR="00DA4BE3" w:rsidRDefault="001602CA">
      <w:pPr>
        <w:pStyle w:val="1"/>
        <w:spacing w:before="1" w:after="0"/>
        <w:ind w:left="2471" w:hanging="1016"/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10"/>
        </w:rPr>
        <w:t xml:space="preserve"> </w:t>
      </w:r>
      <w:r>
        <w:t>регулирующие</w:t>
      </w:r>
      <w:r>
        <w:rPr>
          <w:spacing w:val="-9"/>
        </w:rPr>
        <w:t xml:space="preserve"> </w:t>
      </w:r>
      <w:r>
        <w:t>предоставление муниципальной услуги</w:t>
      </w:r>
    </w:p>
    <w:p w:rsidR="00DA4BE3" w:rsidRDefault="00DA4BE3">
      <w:pPr>
        <w:pStyle w:val="1"/>
        <w:spacing w:before="1" w:after="0"/>
        <w:ind w:left="2471" w:hanging="1016"/>
      </w:pPr>
    </w:p>
    <w:p w:rsidR="00DA4BE3" w:rsidRDefault="001602CA">
      <w:pPr>
        <w:pStyle w:val="a9"/>
        <w:numPr>
          <w:ilvl w:val="1"/>
          <w:numId w:val="13"/>
        </w:numPr>
        <w:tabs>
          <w:tab w:val="left" w:pos="1230"/>
        </w:tabs>
        <w:spacing w:before="79" w:after="0" w:line="240" w:lineRule="auto"/>
        <w:ind w:right="110" w:firstLine="566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в федеральной государствен</w:t>
      </w:r>
      <w:r>
        <w:rPr>
          <w:sz w:val="28"/>
        </w:rPr>
        <w:t>ной информационной системе</w:t>
      </w:r>
      <w:r>
        <w:rPr>
          <w:spacing w:val="-18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8"/>
          <w:sz w:val="28"/>
        </w:rPr>
        <w:t xml:space="preserve"> </w:t>
      </w:r>
      <w:r>
        <w:rPr>
          <w:sz w:val="28"/>
        </w:rPr>
        <w:t>(функций)» и на ЕПГУ.</w:t>
      </w: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pStyle w:val="1"/>
        <w:spacing w:line="240" w:lineRule="auto"/>
        <w:ind w:left="479" w:firstLine="439"/>
      </w:pPr>
      <w:r>
        <w:lastRenderedPageBreak/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 xml:space="preserve">с нормативными правовыми актами для предоставления </w:t>
      </w:r>
      <w:r>
        <w:t xml:space="preserve">муниципальной услуги и услуг, </w:t>
      </w:r>
      <w: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434"/>
        </w:tabs>
        <w:spacing w:before="313" w:after="0" w:line="240" w:lineRule="auto"/>
        <w:ind w:right="101" w:firstLine="707"/>
        <w:rPr>
          <w:sz w:val="28"/>
        </w:rPr>
      </w:pPr>
      <w:r>
        <w:rPr>
          <w:sz w:val="28"/>
        </w:rPr>
        <w:t>Для получения муниципальной услуги заявит</w:t>
      </w:r>
      <w:r>
        <w:rPr>
          <w:sz w:val="28"/>
        </w:rPr>
        <w:t xml:space="preserve">ель </w:t>
      </w:r>
      <w:r>
        <w:rPr>
          <w:spacing w:val="-2"/>
          <w:sz w:val="28"/>
        </w:rPr>
        <w:t>представляет:</w:t>
      </w:r>
    </w:p>
    <w:p w:rsidR="00DA4BE3" w:rsidRDefault="001602CA">
      <w:pPr>
        <w:pStyle w:val="1"/>
        <w:numPr>
          <w:ilvl w:val="2"/>
          <w:numId w:val="13"/>
        </w:numPr>
        <w:tabs>
          <w:tab w:val="left" w:pos="1505"/>
        </w:tabs>
        <w:spacing w:after="0" w:line="240" w:lineRule="auto"/>
        <w:ind w:right="102" w:firstLine="707"/>
        <w:jc w:val="both"/>
      </w:pPr>
      <w:r>
        <w:rPr>
          <w:b w:val="0"/>
        </w:rPr>
        <w:t>в</w:t>
      </w:r>
      <w:r>
        <w:rPr>
          <w:b w:val="0"/>
          <w:spacing w:val="-18"/>
        </w:rPr>
        <w:t xml:space="preserve"> </w:t>
      </w:r>
      <w:r>
        <w:rPr>
          <w:b w:val="0"/>
        </w:rPr>
        <w:t>случае</w:t>
      </w:r>
      <w:r>
        <w:rPr>
          <w:b w:val="0"/>
          <w:spacing w:val="-17"/>
        </w:rPr>
        <w:t xml:space="preserve"> </w:t>
      </w:r>
      <w:r>
        <w:t>обращения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отнесении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определенной категории земель:</w:t>
      </w:r>
    </w:p>
    <w:p w:rsidR="00DA4BE3" w:rsidRDefault="001602CA">
      <w:pPr>
        <w:pStyle w:val="a9"/>
        <w:numPr>
          <w:ilvl w:val="0"/>
          <w:numId w:val="11"/>
        </w:numPr>
        <w:tabs>
          <w:tab w:val="left" w:pos="1530"/>
        </w:tabs>
        <w:spacing w:after="0" w:line="240" w:lineRule="auto"/>
        <w:ind w:right="106" w:firstLine="707"/>
        <w:rPr>
          <w:sz w:val="28"/>
        </w:rPr>
      </w:pPr>
      <w:r>
        <w:rPr>
          <w:sz w:val="28"/>
        </w:rPr>
        <w:t>согласие(я) правообладателя(ей) земельного участка на отнесение 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8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если </w:t>
      </w:r>
      <w:r>
        <w:rPr>
          <w:sz w:val="28"/>
        </w:rPr>
        <w:t>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DA4BE3" w:rsidRDefault="001602CA">
      <w:pPr>
        <w:pStyle w:val="a9"/>
        <w:numPr>
          <w:ilvl w:val="0"/>
          <w:numId w:val="11"/>
        </w:numPr>
        <w:tabs>
          <w:tab w:val="left" w:pos="1530"/>
        </w:tabs>
        <w:spacing w:after="0" w:line="240" w:lineRule="auto"/>
        <w:ind w:right="112" w:firstLine="707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правоудостоверяющие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документы на земельный участок;</w:t>
      </w:r>
    </w:p>
    <w:p w:rsidR="00DA4BE3" w:rsidRDefault="001602CA">
      <w:pPr>
        <w:pStyle w:val="a9"/>
        <w:numPr>
          <w:ilvl w:val="0"/>
          <w:numId w:val="11"/>
        </w:numPr>
        <w:tabs>
          <w:tab w:val="left" w:pos="1530"/>
        </w:tabs>
        <w:spacing w:after="0" w:line="240" w:lineRule="auto"/>
        <w:ind w:right="106" w:firstLine="707"/>
        <w:rPr>
          <w:sz w:val="28"/>
        </w:rPr>
      </w:pPr>
      <w:r>
        <w:rPr>
          <w:sz w:val="28"/>
        </w:rPr>
        <w:t xml:space="preserve">проект рекультивации земель </w:t>
      </w:r>
      <w:r>
        <w:rPr>
          <w:sz w:val="28"/>
        </w:rPr>
        <w:t xml:space="preserve">(в случаях, установленных </w:t>
      </w:r>
      <w:r>
        <w:rPr>
          <w:spacing w:val="-2"/>
          <w:sz w:val="28"/>
        </w:rPr>
        <w:t>законодательством);</w:t>
      </w:r>
    </w:p>
    <w:p w:rsidR="00DA4BE3" w:rsidRDefault="001602CA">
      <w:pPr>
        <w:pStyle w:val="a9"/>
        <w:numPr>
          <w:ilvl w:val="0"/>
          <w:numId w:val="11"/>
        </w:numPr>
        <w:tabs>
          <w:tab w:val="left" w:pos="1530"/>
        </w:tabs>
        <w:spacing w:after="0" w:line="240" w:lineRule="auto"/>
        <w:ind w:right="109" w:firstLine="707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действовать от имени заявителя;</w:t>
      </w:r>
    </w:p>
    <w:p w:rsidR="00DA4BE3" w:rsidRDefault="001602CA">
      <w:pPr>
        <w:pStyle w:val="a9"/>
        <w:numPr>
          <w:ilvl w:val="0"/>
          <w:numId w:val="11"/>
        </w:numPr>
        <w:tabs>
          <w:tab w:val="left" w:pos="1530"/>
        </w:tabs>
        <w:spacing w:after="0" w:line="240" w:lineRule="auto"/>
        <w:ind w:right="100" w:firstLine="70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</w:t>
      </w:r>
      <w:r>
        <w:rPr>
          <w:spacing w:val="-2"/>
          <w:sz w:val="28"/>
        </w:rPr>
        <w:t>менту.</w:t>
      </w:r>
    </w:p>
    <w:p w:rsidR="00DA4BE3" w:rsidRDefault="001602CA">
      <w:pPr>
        <w:pStyle w:val="a5"/>
        <w:ind w:right="113" w:firstLine="707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A4BE3" w:rsidRDefault="001602CA">
      <w:pPr>
        <w:pStyle w:val="a5"/>
        <w:ind w:right="112" w:firstLine="707"/>
      </w:pPr>
      <w:r>
        <w:t>В заявлении также указывается один из</w:t>
      </w:r>
      <w:r>
        <w:t xml:space="preserve"> следующих способов направления результата предоставления муниципальной услуги: в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кабинете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ЕПГУ;</w:t>
      </w:r>
    </w:p>
    <w:p w:rsidR="00DA4BE3" w:rsidRDefault="001602CA">
      <w:pPr>
        <w:pStyle w:val="a5"/>
        <w:ind w:right="112" w:firstLine="707"/>
      </w:pPr>
      <w:r>
        <w:t>на бумажном носителе в виде распечатанного экземпляра электронного документа в Уполномоченном органе, многофункциональ</w:t>
      </w:r>
      <w:r>
        <w:t>ном центре;</w:t>
      </w:r>
    </w:p>
    <w:p w:rsidR="00DA4BE3" w:rsidRDefault="001602CA">
      <w:pPr>
        <w:pStyle w:val="a5"/>
        <w:spacing w:line="240" w:lineRule="auto"/>
        <w:ind w:right="112" w:firstLine="70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DA4BE3" w:rsidRDefault="001602CA">
      <w:pPr>
        <w:pStyle w:val="1"/>
        <w:numPr>
          <w:ilvl w:val="2"/>
          <w:numId w:val="13"/>
        </w:numPr>
        <w:tabs>
          <w:tab w:val="left" w:pos="1638"/>
        </w:tabs>
        <w:spacing w:after="0" w:line="240" w:lineRule="auto"/>
        <w:ind w:right="103" w:firstLine="707"/>
        <w:jc w:val="both"/>
      </w:pPr>
      <w:r>
        <w:rPr>
          <w:b w:val="0"/>
        </w:rPr>
        <w:t xml:space="preserve">в случае </w:t>
      </w:r>
      <w:r>
        <w:t>обращения о переводе земельного участка из одной категории в другую:</w:t>
      </w:r>
    </w:p>
    <w:p w:rsidR="00DA4BE3" w:rsidRDefault="001602CA">
      <w:pPr>
        <w:pStyle w:val="a9"/>
        <w:numPr>
          <w:ilvl w:val="0"/>
          <w:numId w:val="10"/>
        </w:numPr>
        <w:tabs>
          <w:tab w:val="left" w:pos="1530"/>
        </w:tabs>
        <w:spacing w:after="0" w:line="240" w:lineRule="auto"/>
        <w:ind w:right="109" w:firstLine="707"/>
        <w:rPr>
          <w:sz w:val="28"/>
        </w:rPr>
      </w:pPr>
      <w:r>
        <w:rPr>
          <w:sz w:val="28"/>
        </w:rPr>
        <w:t xml:space="preserve">согласие(я) правообладателя(ей) земельного участка на перевод земельного участка из состава </w:t>
      </w:r>
      <w:r>
        <w:rPr>
          <w:sz w:val="28"/>
        </w:rPr>
        <w:t>земель одной категории в другую (за исключением случая,</w:t>
      </w:r>
      <w:r>
        <w:rPr>
          <w:spacing w:val="80"/>
          <w:sz w:val="28"/>
        </w:rPr>
        <w:t xml:space="preserve"> </w:t>
      </w:r>
      <w:r>
        <w:rPr>
          <w:sz w:val="28"/>
        </w:rPr>
        <w:t>если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8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лицо,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которым </w:t>
      </w:r>
      <w:r>
        <w:rPr>
          <w:sz w:val="28"/>
          <w:szCs w:val="28"/>
        </w:rPr>
        <w:t xml:space="preserve">заключено соглашение об установлении сервитута в отношении такого земельного </w:t>
      </w:r>
      <w:r>
        <w:rPr>
          <w:spacing w:val="-2"/>
          <w:sz w:val="28"/>
          <w:szCs w:val="28"/>
        </w:rPr>
        <w:t>участка);</w:t>
      </w:r>
    </w:p>
    <w:p w:rsidR="00DA4BE3" w:rsidRDefault="001602CA">
      <w:pPr>
        <w:pStyle w:val="a9"/>
        <w:numPr>
          <w:ilvl w:val="0"/>
          <w:numId w:val="10"/>
        </w:numPr>
        <w:tabs>
          <w:tab w:val="left" w:pos="1530"/>
        </w:tabs>
        <w:spacing w:after="0" w:line="240" w:lineRule="auto"/>
        <w:ind w:right="111" w:firstLine="707"/>
        <w:rPr>
          <w:sz w:val="28"/>
        </w:rPr>
      </w:pPr>
      <w:r>
        <w:rPr>
          <w:sz w:val="28"/>
        </w:rPr>
        <w:t xml:space="preserve">правоустанавливающие или правоудостоверяющие </w:t>
      </w:r>
      <w:r>
        <w:rPr>
          <w:sz w:val="28"/>
        </w:rPr>
        <w:t>документы на земельный участок;</w:t>
      </w:r>
    </w:p>
    <w:p w:rsidR="00DA4BE3" w:rsidRDefault="001602CA">
      <w:pPr>
        <w:pStyle w:val="a9"/>
        <w:numPr>
          <w:ilvl w:val="0"/>
          <w:numId w:val="10"/>
        </w:numPr>
        <w:tabs>
          <w:tab w:val="left" w:pos="1530"/>
        </w:tabs>
        <w:spacing w:after="0" w:line="240" w:lineRule="auto"/>
        <w:ind w:right="108" w:firstLine="707"/>
        <w:rPr>
          <w:sz w:val="28"/>
        </w:rPr>
      </w:pPr>
      <w:r>
        <w:rPr>
          <w:sz w:val="28"/>
        </w:rPr>
        <w:t xml:space="preserve">проект рекультивации земель (в случаях, установленных </w:t>
      </w:r>
      <w:r>
        <w:rPr>
          <w:spacing w:val="-2"/>
          <w:sz w:val="28"/>
        </w:rPr>
        <w:t>законодательством);</w:t>
      </w:r>
    </w:p>
    <w:p w:rsidR="00DA4BE3" w:rsidRDefault="001602CA">
      <w:pPr>
        <w:pStyle w:val="a9"/>
        <w:numPr>
          <w:ilvl w:val="0"/>
          <w:numId w:val="10"/>
        </w:numPr>
        <w:tabs>
          <w:tab w:val="left" w:pos="1530"/>
        </w:tabs>
        <w:spacing w:after="0" w:line="240" w:lineRule="auto"/>
        <w:ind w:right="109" w:firstLine="707"/>
        <w:rPr>
          <w:sz w:val="28"/>
        </w:rPr>
      </w:pPr>
      <w:r>
        <w:rPr>
          <w:sz w:val="28"/>
        </w:rPr>
        <w:lastRenderedPageBreak/>
        <w:t>документ, подтверждающий полномочия представителя заявителя действовать от имени заявителя;</w:t>
      </w:r>
    </w:p>
    <w:p w:rsidR="00DA4BE3" w:rsidRDefault="001602CA">
      <w:pPr>
        <w:pStyle w:val="a9"/>
        <w:numPr>
          <w:ilvl w:val="0"/>
          <w:numId w:val="10"/>
        </w:numPr>
        <w:tabs>
          <w:tab w:val="left" w:pos="1530"/>
        </w:tabs>
        <w:spacing w:after="0" w:line="240" w:lineRule="auto"/>
        <w:ind w:right="100" w:firstLine="70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</w:t>
      </w:r>
      <w:r>
        <w:rPr>
          <w:sz w:val="28"/>
        </w:rPr>
        <w:t xml:space="preserve">согласно приложению № 2 к настоящему Административному </w:t>
      </w:r>
      <w:r>
        <w:rPr>
          <w:spacing w:val="-2"/>
          <w:sz w:val="28"/>
        </w:rPr>
        <w:t>регламенту.</w:t>
      </w:r>
    </w:p>
    <w:p w:rsidR="00DA4BE3" w:rsidRDefault="001602CA">
      <w:pPr>
        <w:pStyle w:val="a5"/>
        <w:ind w:right="111" w:firstLine="707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 xml:space="preserve">заявления осуществляется посредством заполнения интерактивной формы на ЕПГУ без необходимости дополнительной подачи заявления в </w:t>
      </w:r>
      <w:r>
        <w:t>какой-либо иной форме.</w:t>
      </w:r>
    </w:p>
    <w:p w:rsidR="00DA4BE3" w:rsidRDefault="001602CA">
      <w:pPr>
        <w:pStyle w:val="a5"/>
        <w:ind w:right="115" w:firstLine="707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A4BE3" w:rsidRDefault="001602CA">
      <w:pPr>
        <w:pStyle w:val="a5"/>
        <w:spacing w:line="321" w:lineRule="exact"/>
        <w:ind w:left="825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ЕПГУ;</w:t>
      </w:r>
    </w:p>
    <w:p w:rsidR="00DA4BE3" w:rsidRDefault="001602CA">
      <w:pPr>
        <w:pStyle w:val="a5"/>
        <w:ind w:right="112" w:firstLine="707"/>
      </w:pPr>
      <w:r>
        <w:t>на бумажном носителе в виде распечатанного экземпляра элек</w:t>
      </w:r>
      <w:r>
        <w:t>тронного документа в Уполномоченном органе, многофункциональном центре;</w:t>
      </w:r>
    </w:p>
    <w:p w:rsidR="00DA4BE3" w:rsidRDefault="001602CA">
      <w:pPr>
        <w:pStyle w:val="a5"/>
        <w:spacing w:line="240" w:lineRule="auto"/>
        <w:ind w:right="112" w:firstLine="70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522"/>
        </w:tabs>
        <w:spacing w:after="0" w:line="317" w:lineRule="exact"/>
        <w:ind w:left="1522" w:hanging="697"/>
        <w:rPr>
          <w:sz w:val="28"/>
        </w:rPr>
      </w:pPr>
      <w:r>
        <w:rPr>
          <w:sz w:val="28"/>
        </w:rPr>
        <w:t>Документ,</w:t>
      </w:r>
      <w:r>
        <w:rPr>
          <w:spacing w:val="-13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DA4BE3" w:rsidRDefault="001602CA">
      <w:pPr>
        <w:pStyle w:val="a5"/>
        <w:ind w:right="110" w:firstLine="707"/>
      </w:pPr>
      <w:r>
        <w:t xml:space="preserve">В случае направления заявления посредством ЕПГУ </w:t>
      </w:r>
      <w:r>
        <w:t>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аутентификации (далее – ЕСИА) из состава соответствующих данных указанной учетной записи и могут быть </w:t>
      </w:r>
      <w:r>
        <w:t>проверены путем направления запроса с использованием системы межведомственного электронного взаимодействия.</w:t>
      </w:r>
    </w:p>
    <w:p w:rsidR="00DA4BE3" w:rsidRDefault="001602CA">
      <w:pPr>
        <w:pStyle w:val="a5"/>
        <w:ind w:right="104" w:firstLine="707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</w:t>
      </w:r>
      <w:r>
        <w:t>ни заявителя.</w:t>
      </w:r>
    </w:p>
    <w:p w:rsidR="00DA4BE3" w:rsidRDefault="001602CA">
      <w:pPr>
        <w:pStyle w:val="a5"/>
        <w:ind w:right="110" w:firstLine="707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A4BE3" w:rsidRDefault="001602CA">
      <w:pPr>
        <w:pStyle w:val="a5"/>
        <w:ind w:right="109" w:firstLine="777"/>
      </w:pPr>
      <w:r>
        <w:t>В случае если документ, подтверждающий полно</w:t>
      </w:r>
      <w:r>
        <w:t>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DA4BE3" w:rsidRDefault="001602CA">
      <w:pPr>
        <w:pStyle w:val="a5"/>
        <w:ind w:right="106" w:firstLine="707"/>
      </w:pPr>
      <w:r>
        <w:t>В случае если документ, подтверждающий полномочия заявителя выдано нотариусом – должен быть подпи</w:t>
      </w:r>
      <w:r>
        <w:t xml:space="preserve">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360"/>
        </w:tabs>
        <w:spacing w:after="0" w:line="240" w:lineRule="auto"/>
        <w:ind w:right="112" w:firstLine="566"/>
        <w:rPr>
          <w:sz w:val="28"/>
        </w:rPr>
      </w:pPr>
      <w:r>
        <w:rPr>
          <w:sz w:val="28"/>
        </w:rPr>
        <w:t>Заявления и прилагаемые документы, указанные в пунктах 2.8 Административного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 xml:space="preserve"> в электронной форме путем заполнения формы запроса через личный кабинет на </w:t>
      </w:r>
      <w:r>
        <w:rPr>
          <w:spacing w:val="-2"/>
          <w:sz w:val="28"/>
        </w:rPr>
        <w:t>ЕПГУ.</w:t>
      </w:r>
    </w:p>
    <w:p w:rsidR="00DA4BE3" w:rsidRDefault="00DA4BE3">
      <w:pPr>
        <w:pStyle w:val="a9"/>
        <w:tabs>
          <w:tab w:val="left" w:pos="1360"/>
        </w:tabs>
        <w:spacing w:after="0" w:line="240" w:lineRule="auto"/>
        <w:ind w:right="112" w:firstLine="566"/>
        <w:rPr>
          <w:sz w:val="28"/>
        </w:rPr>
      </w:pPr>
    </w:p>
    <w:p w:rsidR="00DA4BE3" w:rsidRDefault="00DA4BE3">
      <w:pPr>
        <w:pStyle w:val="a9"/>
        <w:tabs>
          <w:tab w:val="left" w:pos="1360"/>
        </w:tabs>
        <w:spacing w:after="0" w:line="240" w:lineRule="auto"/>
        <w:ind w:right="112" w:firstLine="566"/>
        <w:rPr>
          <w:sz w:val="28"/>
        </w:rPr>
      </w:pPr>
    </w:p>
    <w:p w:rsidR="00DA4BE3" w:rsidRDefault="001602CA">
      <w:pPr>
        <w:pStyle w:val="1"/>
        <w:ind w:left="479" w:firstLine="511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 xml:space="preserve">с нормативными правовыми актами для предоставления </w:t>
      </w:r>
      <w:r>
        <w:t>муниципальной услуги, которые находятся в распоряжении госу</w:t>
      </w:r>
      <w:r>
        <w:t>дарственных</w:t>
      </w:r>
      <w:r>
        <w:rPr>
          <w:spacing w:val="-4"/>
        </w:rPr>
        <w:t xml:space="preserve"> </w:t>
      </w:r>
      <w:r>
        <w:t>органов,</w:t>
      </w:r>
      <w:r>
        <w:rPr>
          <w:spacing w:val="-10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органов, участвующих в предоставлении муниципальных услуг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11"/>
        </w:tabs>
        <w:spacing w:before="318" w:after="0" w:line="240" w:lineRule="auto"/>
        <w:ind w:right="112" w:firstLine="707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</w:t>
      </w:r>
      <w:r>
        <w:rPr>
          <w:sz w:val="28"/>
        </w:rPr>
        <w:t xml:space="preserve">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DA4BE3" w:rsidRDefault="001602CA">
      <w:pPr>
        <w:pStyle w:val="a9"/>
        <w:numPr>
          <w:ilvl w:val="0"/>
          <w:numId w:val="9"/>
        </w:numPr>
        <w:tabs>
          <w:tab w:val="left" w:pos="1531"/>
        </w:tabs>
        <w:spacing w:after="0" w:line="320" w:lineRule="exact"/>
        <w:ind w:left="1531" w:hanging="706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реестра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юридических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лиц;</w:t>
      </w:r>
    </w:p>
    <w:p w:rsidR="00DA4BE3" w:rsidRDefault="001602CA">
      <w:pPr>
        <w:pStyle w:val="a9"/>
        <w:numPr>
          <w:ilvl w:val="0"/>
          <w:numId w:val="9"/>
        </w:numPr>
        <w:tabs>
          <w:tab w:val="left" w:pos="1532"/>
          <w:tab w:val="left" w:pos="2835"/>
          <w:tab w:val="left" w:pos="3343"/>
          <w:tab w:val="left" w:pos="4578"/>
          <w:tab w:val="left" w:pos="6992"/>
          <w:tab w:val="left" w:pos="8243"/>
        </w:tabs>
        <w:spacing w:before="3" w:after="0" w:line="240" w:lineRule="auto"/>
        <w:ind w:left="117" w:right="110" w:firstLine="707"/>
        <w:jc w:val="left"/>
        <w:rPr>
          <w:i/>
          <w:sz w:val="28"/>
        </w:rPr>
      </w:pPr>
      <w:r>
        <w:rPr>
          <w:i/>
          <w:spacing w:val="-2"/>
          <w:sz w:val="28"/>
        </w:rPr>
        <w:t>сведения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из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Единого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государственного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реестра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индивидуальных предпринимателей;</w:t>
      </w:r>
    </w:p>
    <w:p w:rsidR="00DA4BE3" w:rsidRDefault="001602CA">
      <w:pPr>
        <w:pStyle w:val="a9"/>
        <w:numPr>
          <w:ilvl w:val="0"/>
          <w:numId w:val="9"/>
        </w:numPr>
        <w:tabs>
          <w:tab w:val="left" w:pos="1532"/>
          <w:tab w:val="left" w:pos="2784"/>
          <w:tab w:val="left" w:pos="3242"/>
          <w:tab w:val="left" w:pos="4430"/>
          <w:tab w:val="left" w:pos="6794"/>
          <w:tab w:val="left" w:pos="7995"/>
          <w:tab w:val="left" w:pos="10059"/>
        </w:tabs>
        <w:spacing w:after="0" w:line="240" w:lineRule="auto"/>
        <w:ind w:left="117" w:right="102" w:firstLine="707"/>
        <w:jc w:val="left"/>
        <w:rPr>
          <w:i/>
          <w:sz w:val="28"/>
        </w:rPr>
      </w:pPr>
      <w:r>
        <w:rPr>
          <w:i/>
          <w:spacing w:val="-2"/>
          <w:sz w:val="28"/>
        </w:rPr>
        <w:t>сведения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из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Единого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государственного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реестра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недвижимости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в </w:t>
      </w:r>
      <w:r>
        <w:rPr>
          <w:i/>
          <w:sz w:val="28"/>
        </w:rPr>
        <w:t>отношении земельного участка;</w:t>
      </w:r>
    </w:p>
    <w:p w:rsidR="00DA4BE3" w:rsidRDefault="001602CA">
      <w:pPr>
        <w:pStyle w:val="a9"/>
        <w:numPr>
          <w:ilvl w:val="0"/>
          <w:numId w:val="9"/>
        </w:numPr>
        <w:tabs>
          <w:tab w:val="left" w:pos="1532"/>
        </w:tabs>
        <w:spacing w:after="0" w:line="240" w:lineRule="auto"/>
        <w:ind w:left="117" w:right="110" w:firstLine="707"/>
        <w:jc w:val="left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положительном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заключении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экологической экспертизы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(неэлектронное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межведомственное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информационное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взаимодействие).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677"/>
        </w:tabs>
        <w:spacing w:after="0" w:line="240" w:lineRule="auto"/>
        <w:ind w:right="110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DA4BE3" w:rsidRDefault="001602CA">
      <w:pPr>
        <w:pStyle w:val="a9"/>
        <w:numPr>
          <w:ilvl w:val="0"/>
          <w:numId w:val="8"/>
        </w:numPr>
        <w:tabs>
          <w:tab w:val="left" w:pos="1155"/>
        </w:tabs>
        <w:spacing w:after="0" w:line="240" w:lineRule="auto"/>
        <w:ind w:right="104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</w:t>
      </w:r>
      <w:r>
        <w:rPr>
          <w:sz w:val="28"/>
        </w:rPr>
        <w:t>щими отношения, возникающие в связи с предоставлением муниципальной услуги.</w:t>
      </w:r>
    </w:p>
    <w:p w:rsidR="00DA4BE3" w:rsidRDefault="001602CA">
      <w:pPr>
        <w:pStyle w:val="a9"/>
        <w:numPr>
          <w:ilvl w:val="0"/>
          <w:numId w:val="8"/>
        </w:numPr>
        <w:tabs>
          <w:tab w:val="left" w:pos="1203"/>
        </w:tabs>
        <w:spacing w:after="0" w:line="240" w:lineRule="auto"/>
        <w:ind w:right="104" w:firstLine="707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Свердловской области</w:t>
      </w:r>
      <w:r>
        <w:rPr>
          <w:sz w:val="28"/>
        </w:rPr>
        <w:t xml:space="preserve">, муниципальными правовыми актами </w:t>
      </w:r>
      <w:r>
        <w:rPr>
          <w:sz w:val="28"/>
        </w:rPr>
        <w:t>находящихся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документов, указанных в части 6 статьи 7 Федерального закона от 27 июля 2010 года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Федеральный закон № 210-ФЗ).</w:t>
      </w:r>
    </w:p>
    <w:p w:rsidR="00DA4BE3" w:rsidRDefault="001602CA">
      <w:pPr>
        <w:pStyle w:val="a9"/>
        <w:numPr>
          <w:ilvl w:val="0"/>
          <w:numId w:val="8"/>
        </w:numPr>
        <w:tabs>
          <w:tab w:val="left" w:pos="1335"/>
        </w:tabs>
        <w:spacing w:after="0" w:line="240" w:lineRule="auto"/>
        <w:ind w:right="108" w:firstLine="707"/>
        <w:rPr>
          <w:sz w:val="28"/>
        </w:rPr>
      </w:pPr>
      <w:r>
        <w:rPr>
          <w:sz w:val="28"/>
        </w:rPr>
        <w:t>Представления докумен</w:t>
      </w:r>
      <w:r>
        <w:rPr>
          <w:sz w:val="28"/>
        </w:rPr>
        <w:t>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4BE3" w:rsidRDefault="001602CA">
      <w:pPr>
        <w:pStyle w:val="a5"/>
        <w:ind w:right="105" w:firstLine="707"/>
      </w:pPr>
      <w:r>
        <w:t>из</w:t>
      </w:r>
      <w:r>
        <w:t xml:space="preserve">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A4BE3" w:rsidRDefault="001602CA">
      <w:pPr>
        <w:pStyle w:val="a5"/>
        <w:ind w:right="105" w:firstLine="707"/>
      </w:pPr>
      <w:r>
        <w:t>наличие ошибок в заявлении о предоставлении муниципальной услуги и документах, пода</w:t>
      </w:r>
      <w:r>
        <w:t>нных заявителем после первоначального отказа в приеме документов, необходимых для предоставления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lastRenderedPageBreak/>
        <w:t>предоставлении</w:t>
      </w:r>
      <w:r>
        <w:rPr>
          <w:spacing w:val="-2"/>
        </w:rPr>
        <w:t xml:space="preserve"> </w:t>
      </w:r>
      <w:r>
        <w:t xml:space="preserve">муниципальной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DA4BE3" w:rsidRDefault="001602CA">
      <w:pPr>
        <w:pStyle w:val="a5"/>
        <w:ind w:right="108" w:firstLine="707"/>
      </w:pPr>
      <w:r>
        <w:t>истечение срока действия документо</w:t>
      </w:r>
      <w:r>
        <w:t>в или изменение информации после первоначального отказа в приеме документов, необходимых для предоставления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услуги;</w:t>
      </w:r>
    </w:p>
    <w:p w:rsidR="00DA4BE3" w:rsidRDefault="001602CA">
      <w:pPr>
        <w:pStyle w:val="a5"/>
        <w:spacing w:before="1" w:after="0"/>
        <w:ind w:right="112" w:firstLine="707"/>
      </w:pPr>
      <w:r>
        <w:t>выявление документально подтвержденного факта (признаков) ошибочного или</w:t>
      </w:r>
      <w:r>
        <w:rPr>
          <w:spacing w:val="-12"/>
        </w:rPr>
        <w:t xml:space="preserve"> </w:t>
      </w:r>
      <w:r>
        <w:t>противопр</w:t>
      </w:r>
      <w:r>
        <w:t>авного</w:t>
      </w:r>
      <w:r>
        <w:rPr>
          <w:spacing w:val="-12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12"/>
        </w:rPr>
        <w:t xml:space="preserve"> специалиста</w:t>
      </w:r>
      <w:r>
        <w:rPr>
          <w:spacing w:val="-13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</w:t>
      </w:r>
      <w:r>
        <w:rPr>
          <w:spacing w:val="40"/>
        </w:rPr>
        <w:t xml:space="preserve">  </w:t>
      </w:r>
      <w:r>
        <w:t>предусмотренной</w:t>
      </w:r>
      <w:r>
        <w:rPr>
          <w:spacing w:val="40"/>
        </w:rPr>
        <w:t xml:space="preserve">  </w:t>
      </w:r>
      <w:r>
        <w:t>частью</w:t>
      </w:r>
      <w:r>
        <w:rPr>
          <w:spacing w:val="40"/>
        </w:rPr>
        <w:t xml:space="preserve">  </w:t>
      </w:r>
      <w:r>
        <w:t>1.1</w:t>
      </w:r>
      <w:r>
        <w:rPr>
          <w:spacing w:val="40"/>
        </w:rPr>
        <w:t xml:space="preserve">  </w:t>
      </w:r>
      <w:r>
        <w:t>статьи</w:t>
      </w:r>
      <w:r>
        <w:rPr>
          <w:spacing w:val="40"/>
        </w:rPr>
        <w:t xml:space="preserve">  </w:t>
      </w:r>
      <w:r>
        <w:t>16</w:t>
      </w:r>
      <w:r>
        <w:rPr>
          <w:spacing w:val="40"/>
        </w:rPr>
        <w:t xml:space="preserve">  </w:t>
      </w:r>
      <w:r>
        <w:t>Федерального</w:t>
      </w:r>
      <w:r>
        <w:rPr>
          <w:spacing w:val="40"/>
        </w:rPr>
        <w:t xml:space="preserve">  </w:t>
      </w:r>
      <w:r>
        <w:t xml:space="preserve">закона № 210-ФЗ, при первоначальном отказе в приеме </w:t>
      </w:r>
      <w:r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</w:t>
      </w:r>
      <w:r>
        <w:t>е документов, необходимых для предоставления муниципальной услуги, либо руководителя организации,</w:t>
      </w:r>
      <w:r>
        <w:rPr>
          <w:spacing w:val="40"/>
        </w:rPr>
        <w:t xml:space="preserve">  </w:t>
      </w:r>
      <w:r>
        <w:t>предусмотренной</w:t>
      </w:r>
      <w:r>
        <w:rPr>
          <w:spacing w:val="40"/>
        </w:rPr>
        <w:t xml:space="preserve">  </w:t>
      </w:r>
      <w:r>
        <w:t>частью</w:t>
      </w:r>
      <w:r>
        <w:rPr>
          <w:spacing w:val="40"/>
        </w:rPr>
        <w:t xml:space="preserve">  </w:t>
      </w:r>
      <w:r>
        <w:t>1.1</w:t>
      </w:r>
      <w:r>
        <w:rPr>
          <w:spacing w:val="40"/>
        </w:rPr>
        <w:t xml:space="preserve">  </w:t>
      </w:r>
      <w:r>
        <w:t>статьи</w:t>
      </w:r>
      <w:r>
        <w:rPr>
          <w:spacing w:val="40"/>
        </w:rPr>
        <w:t xml:space="preserve">  </w:t>
      </w:r>
      <w:r>
        <w:t>16</w:t>
      </w:r>
      <w:r>
        <w:rPr>
          <w:spacing w:val="40"/>
        </w:rPr>
        <w:t xml:space="preserve">  </w:t>
      </w:r>
      <w:r>
        <w:t>Федерального</w:t>
      </w:r>
      <w:r>
        <w:rPr>
          <w:spacing w:val="40"/>
        </w:rPr>
        <w:t xml:space="preserve">  </w:t>
      </w:r>
      <w:r>
        <w:t>закона № 210-ФЗ, уведомляется заявитель,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ind w:left="357" w:firstLine="230"/>
      </w:pPr>
      <w:r>
        <w:t>Ис</w:t>
      </w:r>
      <w:r>
        <w:t>черпывающий перечень оснований для отказа в приеме документов, 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90"/>
        </w:tabs>
        <w:spacing w:before="319" w:after="0" w:line="240" w:lineRule="auto"/>
        <w:ind w:right="114" w:firstLine="707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spacing w:val="-2"/>
          <w:sz w:val="28"/>
        </w:rPr>
        <w:t>являются:</w:t>
      </w:r>
    </w:p>
    <w:p w:rsidR="00DA4BE3" w:rsidRDefault="001602CA">
      <w:pPr>
        <w:pStyle w:val="a9"/>
        <w:numPr>
          <w:ilvl w:val="0"/>
          <w:numId w:val="7"/>
        </w:numPr>
        <w:tabs>
          <w:tab w:val="left" w:pos="988"/>
        </w:tabs>
        <w:spacing w:after="0" w:line="321" w:lineRule="exact"/>
        <w:ind w:left="988" w:hanging="163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тилось</w:t>
      </w:r>
      <w:r>
        <w:rPr>
          <w:spacing w:val="-1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лицо;</w:t>
      </w:r>
    </w:p>
    <w:p w:rsidR="00DA4BE3" w:rsidRDefault="001602CA">
      <w:pPr>
        <w:pStyle w:val="a9"/>
        <w:numPr>
          <w:ilvl w:val="0"/>
          <w:numId w:val="7"/>
        </w:numPr>
        <w:tabs>
          <w:tab w:val="left" w:pos="1096"/>
        </w:tabs>
        <w:spacing w:after="0" w:line="240" w:lineRule="auto"/>
        <w:ind w:right="115" w:firstLine="707"/>
        <w:rPr>
          <w:sz w:val="28"/>
        </w:rPr>
      </w:pPr>
      <w:r>
        <w:rPr>
          <w:sz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DA4BE3" w:rsidRDefault="001602CA">
      <w:pPr>
        <w:pStyle w:val="a5"/>
        <w:spacing w:before="2" w:after="0"/>
        <w:ind w:right="107" w:firstLine="778"/>
      </w:pPr>
      <w:r>
        <w:t>-запрос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подан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орган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власти,</w:t>
      </w:r>
      <w:r>
        <w:rPr>
          <w:spacing w:val="-18"/>
        </w:rPr>
        <w:t xml:space="preserve"> </w:t>
      </w:r>
      <w:r>
        <w:t>орган местного</w:t>
      </w:r>
      <w:r>
        <w:rPr>
          <w:spacing w:val="-14"/>
        </w:rPr>
        <w:t xml:space="preserve"> </w:t>
      </w:r>
      <w:r>
        <w:t>самоуправления,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полномочия</w:t>
      </w:r>
      <w:r>
        <w:rPr>
          <w:spacing w:val="-14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услуги;</w:t>
      </w:r>
    </w:p>
    <w:p w:rsidR="00DA4BE3" w:rsidRDefault="001602CA">
      <w:pPr>
        <w:pStyle w:val="a5"/>
        <w:ind w:right="114" w:firstLine="707"/>
      </w:pPr>
      <w: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</w:t>
      </w:r>
      <w:r>
        <w:rPr>
          <w:spacing w:val="-2"/>
        </w:rPr>
        <w:t>заполнение);</w:t>
      </w:r>
    </w:p>
    <w:p w:rsidR="00DA4BE3" w:rsidRDefault="001602CA">
      <w:pPr>
        <w:pStyle w:val="a5"/>
        <w:tabs>
          <w:tab w:val="left" w:pos="2951"/>
          <w:tab w:val="left" w:pos="4482"/>
          <w:tab w:val="left" w:pos="6014"/>
          <w:tab w:val="left" w:pos="7774"/>
          <w:tab w:val="left" w:pos="9758"/>
        </w:tabs>
        <w:spacing w:line="240" w:lineRule="auto"/>
        <w:ind w:right="113" w:firstLine="707"/>
        <w:jc w:val="left"/>
      </w:pPr>
      <w:r>
        <w:rPr>
          <w:spacing w:val="-2"/>
        </w:rPr>
        <w:t>-представление</w:t>
      </w:r>
      <w:r>
        <w:tab/>
      </w:r>
      <w:r>
        <w:rPr>
          <w:spacing w:val="-2"/>
        </w:rPr>
        <w:t>неполного</w:t>
      </w:r>
      <w:r>
        <w:tab/>
      </w:r>
      <w:r>
        <w:rPr>
          <w:spacing w:val="-2"/>
        </w:rPr>
        <w:t>комплекта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2"/>
        </w:rPr>
        <w:t>необ</w:t>
      </w:r>
      <w:r>
        <w:rPr>
          <w:spacing w:val="-2"/>
        </w:rPr>
        <w:t>ходимого</w:t>
      </w:r>
      <w:r>
        <w:tab/>
      </w:r>
      <w:r>
        <w:rPr>
          <w:spacing w:val="-4"/>
        </w:rPr>
        <w:t xml:space="preserve">для </w:t>
      </w:r>
      <w:r>
        <w:t>предоставления услуги;</w:t>
      </w:r>
    </w:p>
    <w:p w:rsidR="00DA4BE3" w:rsidRDefault="001602CA">
      <w:pPr>
        <w:pStyle w:val="a5"/>
        <w:tabs>
          <w:tab w:val="left" w:pos="3077"/>
          <w:tab w:val="left" w:pos="4695"/>
          <w:tab w:val="left" w:pos="6536"/>
          <w:tab w:val="left" w:pos="7174"/>
          <w:tab w:val="left" w:pos="9291"/>
        </w:tabs>
        <w:ind w:right="114" w:firstLine="707"/>
        <w:jc w:val="left"/>
      </w:pPr>
      <w:r>
        <w:rPr>
          <w:spacing w:val="-2"/>
        </w:rPr>
        <w:t>-представленные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необходимые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предоставления</w:t>
      </w:r>
      <w:r>
        <w:tab/>
      </w:r>
      <w:r>
        <w:rPr>
          <w:spacing w:val="-2"/>
        </w:rPr>
        <w:t xml:space="preserve">услуги, </w:t>
      </w:r>
      <w:r>
        <w:t>утратили силу;</w:t>
      </w:r>
    </w:p>
    <w:p w:rsidR="00DA4BE3" w:rsidRDefault="001602CA">
      <w:pPr>
        <w:pStyle w:val="a5"/>
        <w:ind w:firstLine="707"/>
        <w:jc w:val="left"/>
      </w:pPr>
      <w:r>
        <w:t>-представленные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исправления</w:t>
      </w:r>
      <w:r>
        <w:rPr>
          <w:spacing w:val="-6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которые не заверены в порядке, установленном законодательством Российской Ф</w:t>
      </w:r>
      <w:r>
        <w:t>едерации;</w:t>
      </w:r>
    </w:p>
    <w:p w:rsidR="00DA4BE3" w:rsidRDefault="001602CA">
      <w:pPr>
        <w:pStyle w:val="a5"/>
        <w:spacing w:before="79" w:after="0"/>
        <w:ind w:right="108" w:firstLine="707"/>
      </w:pPr>
      <w:r>
        <w:t>-представленные документы содержат повреждения, наличие которых не позволяет в полном</w:t>
      </w:r>
      <w:r>
        <w:rPr>
          <w:spacing w:val="-2"/>
        </w:rPr>
        <w:t xml:space="preserve"> </w:t>
      </w:r>
      <w:r>
        <w:t>объеме использовать информацию и сведения, содержащиеся в документах, для предоставления услуги;</w:t>
      </w:r>
    </w:p>
    <w:p w:rsidR="00DA4BE3" w:rsidRDefault="001602CA">
      <w:pPr>
        <w:pStyle w:val="a5"/>
        <w:spacing w:before="1" w:after="0"/>
        <w:ind w:right="114" w:firstLine="707"/>
      </w:pPr>
      <w:r>
        <w:lastRenderedPageBreak/>
        <w:t>-представленные электронные образы документов не позволяют в по</w:t>
      </w:r>
      <w:r>
        <w:t>лном объеме прочитать текст документа и (или) распознать реквизиты документа;</w:t>
      </w:r>
    </w:p>
    <w:p w:rsidR="00DA4BE3" w:rsidRDefault="001602CA">
      <w:pPr>
        <w:pStyle w:val="a5"/>
        <w:ind w:right="114" w:firstLine="707"/>
      </w:pPr>
      <w:r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</w:rPr>
        <w:t>требований.</w:t>
      </w:r>
    </w:p>
    <w:p w:rsidR="00DA4BE3" w:rsidRDefault="00DA4BE3">
      <w:pPr>
        <w:pStyle w:val="a5"/>
        <w:ind w:left="0"/>
        <w:jc w:val="left"/>
      </w:pPr>
    </w:p>
    <w:p w:rsidR="00DA4BE3" w:rsidRDefault="00DA4BE3">
      <w:pPr>
        <w:pStyle w:val="a5"/>
        <w:spacing w:before="189" w:after="0"/>
        <w:ind w:left="0"/>
        <w:jc w:val="left"/>
      </w:pPr>
    </w:p>
    <w:p w:rsidR="00DA4BE3" w:rsidRDefault="001602CA">
      <w:pPr>
        <w:pStyle w:val="1"/>
        <w:ind w:left="1417" w:hanging="593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 предоставлении муниципальной 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98"/>
        </w:tabs>
        <w:spacing w:before="319" w:after="0" w:line="240" w:lineRule="auto"/>
        <w:ind w:right="112" w:firstLine="707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759"/>
        </w:tabs>
        <w:spacing w:after="0" w:line="321" w:lineRule="exact"/>
        <w:ind w:left="1759" w:hanging="934"/>
        <w:rPr>
          <w:sz w:val="28"/>
        </w:rPr>
      </w:pPr>
      <w:r>
        <w:rPr>
          <w:sz w:val="28"/>
        </w:rPr>
        <w:t>Основания</w:t>
      </w:r>
      <w:r>
        <w:rPr>
          <w:spacing w:val="79"/>
          <w:w w:val="150"/>
          <w:sz w:val="28"/>
        </w:rPr>
        <w:t xml:space="preserve">  </w:t>
      </w:r>
      <w:r>
        <w:rPr>
          <w:sz w:val="28"/>
        </w:rPr>
        <w:t>для</w:t>
      </w:r>
      <w:r>
        <w:rPr>
          <w:spacing w:val="53"/>
          <w:sz w:val="28"/>
        </w:rPr>
        <w:t xml:space="preserve">   </w:t>
      </w:r>
      <w:r>
        <w:rPr>
          <w:sz w:val="28"/>
        </w:rPr>
        <w:t>отказа</w:t>
      </w:r>
      <w:r>
        <w:rPr>
          <w:spacing w:val="54"/>
          <w:sz w:val="28"/>
        </w:rPr>
        <w:t xml:space="preserve">   </w:t>
      </w:r>
      <w:r>
        <w:rPr>
          <w:sz w:val="28"/>
        </w:rPr>
        <w:t>в</w:t>
      </w:r>
      <w:r>
        <w:rPr>
          <w:spacing w:val="78"/>
          <w:w w:val="150"/>
          <w:sz w:val="28"/>
        </w:rPr>
        <w:t xml:space="preserve">  </w:t>
      </w:r>
      <w:r>
        <w:rPr>
          <w:sz w:val="28"/>
        </w:rPr>
        <w:t>предоставлении</w:t>
      </w:r>
      <w:r>
        <w:rPr>
          <w:spacing w:val="53"/>
          <w:sz w:val="28"/>
        </w:rPr>
        <w:t xml:space="preserve">  </w:t>
      </w:r>
      <w:r>
        <w:rPr>
          <w:sz w:val="28"/>
          <w:szCs w:val="28"/>
        </w:rPr>
        <w:t>муниципальной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-2"/>
        </w:rPr>
        <w:t>:</w:t>
      </w:r>
    </w:p>
    <w:p w:rsidR="00DA4BE3" w:rsidRDefault="001602CA">
      <w:pPr>
        <w:pStyle w:val="a9"/>
        <w:numPr>
          <w:ilvl w:val="0"/>
          <w:numId w:val="6"/>
        </w:numPr>
        <w:tabs>
          <w:tab w:val="left" w:pos="1531"/>
        </w:tabs>
        <w:spacing w:before="2" w:after="0" w:line="240" w:lineRule="auto"/>
        <w:ind w:right="114" w:firstLine="707"/>
        <w:rPr>
          <w:sz w:val="28"/>
        </w:rPr>
      </w:pPr>
      <w:r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DA4BE3" w:rsidRDefault="001602CA">
      <w:pPr>
        <w:pStyle w:val="a9"/>
        <w:numPr>
          <w:ilvl w:val="0"/>
          <w:numId w:val="6"/>
        </w:numPr>
        <w:tabs>
          <w:tab w:val="left" w:pos="1531"/>
        </w:tabs>
        <w:spacing w:after="0" w:line="240" w:lineRule="auto"/>
        <w:ind w:right="109" w:firstLine="707"/>
        <w:rPr>
          <w:sz w:val="28"/>
        </w:rPr>
      </w:pPr>
      <w:r>
        <w:rPr>
          <w:sz w:val="28"/>
        </w:rPr>
        <w:t xml:space="preserve">установление несоответствия испрашиваемого целевого назначения земель или земельных участков </w:t>
      </w:r>
      <w:r>
        <w:rPr>
          <w:sz w:val="28"/>
        </w:rPr>
        <w:t xml:space="preserve">утвержденным документам территориального планирования и документации по планировке территории, землеустроительной </w:t>
      </w:r>
      <w:r>
        <w:rPr>
          <w:spacing w:val="-2"/>
          <w:sz w:val="28"/>
        </w:rPr>
        <w:t>документации;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704"/>
        </w:tabs>
        <w:spacing w:after="0" w:line="240" w:lineRule="auto"/>
        <w:ind w:right="116" w:firstLine="707"/>
        <w:rPr>
          <w:sz w:val="28"/>
        </w:rPr>
      </w:pPr>
      <w:r>
        <w:rPr>
          <w:sz w:val="28"/>
        </w:rPr>
        <w:t>в случае обращения с заявлением о переводе земель или земельных участков в составе таких земель из одной категории в другую, доп</w:t>
      </w:r>
      <w:r>
        <w:rPr>
          <w:sz w:val="28"/>
        </w:rPr>
        <w:t>олнительно:</w:t>
      </w:r>
    </w:p>
    <w:p w:rsidR="00DA4BE3" w:rsidRDefault="001602CA">
      <w:pPr>
        <w:pStyle w:val="a9"/>
        <w:numPr>
          <w:ilvl w:val="3"/>
          <w:numId w:val="13"/>
        </w:numPr>
        <w:tabs>
          <w:tab w:val="left" w:pos="1531"/>
        </w:tabs>
        <w:spacing w:after="0" w:line="240" w:lineRule="auto"/>
        <w:ind w:right="112" w:firstLine="707"/>
        <w:rPr>
          <w:sz w:val="28"/>
        </w:rPr>
      </w:pPr>
      <w:r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spacing w:line="240" w:lineRule="auto"/>
        <w:ind w:left="609" w:firstLine="249"/>
      </w:pPr>
      <w:r>
        <w:t>Перечень</w:t>
      </w:r>
      <w:r>
        <w:rPr>
          <w:spacing w:val="-8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 предоставления муниципальн</w:t>
      </w:r>
      <w:r>
        <w:t xml:space="preserve">ой услуги, в том числе </w:t>
      </w:r>
      <w:r>
        <w:t>сведения о документе (документах), выдаваемом (выдаваемых) организациями,</w:t>
      </w:r>
      <w:r>
        <w:rPr>
          <w:spacing w:val="-10"/>
        </w:rPr>
        <w:t xml:space="preserve"> </w:t>
      </w:r>
      <w:r>
        <w:t>участвующими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 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742"/>
        </w:tabs>
        <w:spacing w:before="311" w:after="0" w:line="240" w:lineRule="auto"/>
        <w:ind w:right="112" w:firstLine="707"/>
        <w:rPr>
          <w:sz w:val="28"/>
        </w:rPr>
      </w:pPr>
      <w:r>
        <w:rPr>
          <w:sz w:val="28"/>
        </w:rPr>
        <w:t>Услуги, необходимые и обязательные для предоставления  муниципальной услуги, отсутствуют.</w:t>
      </w:r>
    </w:p>
    <w:p w:rsidR="00DA4BE3" w:rsidRDefault="00DA4BE3">
      <w:pPr>
        <w:pStyle w:val="a5"/>
        <w:ind w:left="0"/>
        <w:jc w:val="left"/>
      </w:pPr>
    </w:p>
    <w:p w:rsidR="00DA4BE3" w:rsidRDefault="001602CA">
      <w:pPr>
        <w:pStyle w:val="1"/>
        <w:ind w:left="119" w:firstLine="825"/>
      </w:pPr>
      <w:r>
        <w:t>Порядок, размер и</w:t>
      </w:r>
      <w:r>
        <w:t xml:space="preserve"> основания взимания государственной пошлины или иной</w:t>
      </w:r>
      <w:r>
        <w:rPr>
          <w:spacing w:val="-8"/>
        </w:rPr>
        <w:t xml:space="preserve"> </w:t>
      </w:r>
      <w:r>
        <w:t>оплаты,</w:t>
      </w:r>
      <w:r>
        <w:rPr>
          <w:spacing w:val="-8"/>
        </w:rPr>
        <w:t xml:space="preserve"> </w:t>
      </w:r>
      <w:r>
        <w:t>взимаемой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867"/>
        </w:tabs>
        <w:spacing w:before="316" w:after="0" w:line="240" w:lineRule="auto"/>
        <w:ind w:left="1867" w:hanging="1042"/>
        <w:rPr>
          <w:sz w:val="28"/>
        </w:rPr>
      </w:pPr>
      <w:r>
        <w:rPr>
          <w:sz w:val="28"/>
        </w:rPr>
        <w:t>Предоставление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3"/>
          <w:w w:val="150"/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  <w:szCs w:val="28"/>
        </w:rPr>
        <w:t>осуществляется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бесплатно.</w:t>
      </w:r>
    </w:p>
    <w:p w:rsidR="00DA4BE3" w:rsidRDefault="00DA4BE3">
      <w:pPr>
        <w:pStyle w:val="a5"/>
        <w:spacing w:before="6" w:after="0"/>
        <w:ind w:left="0"/>
        <w:jc w:val="left"/>
      </w:pPr>
    </w:p>
    <w:p w:rsidR="00DA4BE3" w:rsidRDefault="001602CA">
      <w:pPr>
        <w:pStyle w:val="1"/>
        <w:ind w:left="510" w:firstLine="405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 xml:space="preserve">услуг, которые являются необходимыми и обязательными для </w:t>
      </w:r>
    </w:p>
    <w:p w:rsidR="00DA4BE3" w:rsidRDefault="001602CA">
      <w:pPr>
        <w:pStyle w:val="1"/>
        <w:ind w:left="510" w:firstLine="405"/>
      </w:pPr>
      <w:r>
        <w:t xml:space="preserve">Предоставления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</w:p>
    <w:p w:rsidR="00DA4BE3" w:rsidRDefault="001602CA">
      <w:pPr>
        <w:pStyle w:val="1"/>
        <w:ind w:left="510" w:firstLine="405"/>
      </w:pPr>
      <w:r>
        <w:lastRenderedPageBreak/>
        <w:t>о</w:t>
      </w:r>
      <w:r>
        <w:rPr>
          <w:spacing w:val="-6"/>
        </w:rPr>
        <w:t xml:space="preserve"> </w:t>
      </w:r>
      <w:r>
        <w:t>методике расчета размера такой платы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742"/>
        </w:tabs>
        <w:spacing w:before="318" w:after="0" w:line="240" w:lineRule="auto"/>
        <w:ind w:right="111" w:firstLine="707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spacing w:before="1" w:after="0"/>
        <w:ind w:left="309" w:firstLine="1168"/>
      </w:pPr>
      <w:r>
        <w:t>Максимальный</w:t>
      </w:r>
      <w:r>
        <w:t xml:space="preserve"> срок ожидания в очереди при подаче запроса о 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 xml:space="preserve">получении </w:t>
      </w:r>
      <w:r>
        <w:t>результата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rPr>
          <w:spacing w:val="-2"/>
        </w:rPr>
        <w:t>услуги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83"/>
        </w:tabs>
        <w:spacing w:before="319" w:after="0" w:line="240" w:lineRule="auto"/>
        <w:ind w:right="106" w:firstLine="707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pStyle w:val="1"/>
        <w:ind w:left="265" w:firstLine="1029"/>
      </w:pPr>
      <w:r>
        <w:t>Срок и порядо</w:t>
      </w:r>
      <w:r>
        <w:t>к регистрации запроса заявителя о предоставлении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DA4BE3" w:rsidRDefault="001602CA">
      <w:pPr>
        <w:pStyle w:val="a9"/>
        <w:widowControl w:val="0"/>
        <w:numPr>
          <w:ilvl w:val="1"/>
          <w:numId w:val="13"/>
        </w:numPr>
        <w:spacing w:before="316" w:after="0" w:line="322" w:lineRule="exact"/>
        <w:ind w:left="0" w:firstLine="850"/>
      </w:pPr>
      <w:r>
        <w:rPr>
          <w:spacing w:val="-4"/>
          <w:sz w:val="28"/>
        </w:rPr>
        <w:t xml:space="preserve">  Срок</w:t>
      </w:r>
      <w:r>
        <w:rPr>
          <w:sz w:val="28"/>
        </w:rPr>
        <w:tab/>
      </w:r>
      <w:r>
        <w:rPr>
          <w:spacing w:val="-2"/>
          <w:sz w:val="28"/>
        </w:rPr>
        <w:t>регистрации</w:t>
      </w:r>
      <w:r>
        <w:rPr>
          <w:sz w:val="28"/>
        </w:rPr>
        <w:tab/>
      </w:r>
      <w:r>
        <w:rPr>
          <w:spacing w:val="-2"/>
          <w:sz w:val="28"/>
        </w:rPr>
        <w:t>заявления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 xml:space="preserve">предоставлении </w:t>
      </w:r>
      <w:r>
        <w:rPr>
          <w:spacing w:val="-2"/>
          <w:sz w:val="28"/>
          <w:szCs w:val="28"/>
        </w:rPr>
        <w:t>муниципальной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услуги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подлежат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регистрации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Уполномоченном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органе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течение </w:t>
      </w:r>
      <w:r>
        <w:rPr>
          <w:sz w:val="28"/>
          <w:szCs w:val="28"/>
        </w:rPr>
        <w:t>1 рабочего дня со дня получения</w:t>
      </w:r>
      <w:r>
        <w:rPr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DA4BE3" w:rsidRDefault="001602CA">
      <w:pPr>
        <w:pStyle w:val="a5"/>
        <w:ind w:right="116" w:firstLine="707"/>
      </w:pPr>
      <w: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</w:t>
      </w:r>
      <w:r>
        <w:t>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</w:t>
      </w:r>
      <w:r>
        <w:t>оставления муниципальной услуги по форме, приведенной в Приложении № 4 к настоящему Административному регламенту.</w:t>
      </w:r>
    </w:p>
    <w:p w:rsidR="00DA4BE3" w:rsidRDefault="001602CA">
      <w:pPr>
        <w:pStyle w:val="1"/>
        <w:spacing w:before="320" w:after="0" w:line="322" w:lineRule="exact"/>
        <w:ind w:right="203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помещениям,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>
        <w:t>муниципальная</w:t>
      </w:r>
      <w:r>
        <w:rPr>
          <w:spacing w:val="-10"/>
        </w:rPr>
        <w:t xml:space="preserve"> </w:t>
      </w:r>
      <w:r>
        <w:rPr>
          <w:spacing w:val="-2"/>
        </w:rPr>
        <w:t>услуга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466"/>
        </w:tabs>
        <w:spacing w:before="319" w:after="0" w:line="240" w:lineRule="auto"/>
        <w:ind w:right="111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</w:t>
      </w:r>
      <w:r>
        <w:rPr>
          <w:sz w:val="28"/>
        </w:rPr>
        <w:t xml:space="preserve"> заявлений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 муниципальной услуги, должно обеспечивать удобство для граждан</w:t>
      </w:r>
      <w:r>
        <w:rPr>
          <w:spacing w:val="75"/>
          <w:sz w:val="28"/>
        </w:rPr>
        <w:t xml:space="preserve"> </w:t>
      </w:r>
      <w:r>
        <w:rPr>
          <w:sz w:val="28"/>
        </w:rPr>
        <w:t>с</w:t>
      </w:r>
      <w:r>
        <w:rPr>
          <w:spacing w:val="72"/>
          <w:sz w:val="28"/>
        </w:rPr>
        <w:t xml:space="preserve"> </w:t>
      </w:r>
      <w:r>
        <w:rPr>
          <w:sz w:val="28"/>
        </w:rPr>
        <w:t>точки</w:t>
      </w:r>
      <w:r>
        <w:rPr>
          <w:spacing w:val="7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72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7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72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общественного </w:t>
      </w:r>
      <w:r>
        <w:rPr>
          <w:spacing w:val="-2"/>
          <w:sz w:val="28"/>
          <w:szCs w:val="28"/>
        </w:rPr>
        <w:t>транспор</w:t>
      </w:r>
      <w:r>
        <w:rPr>
          <w:spacing w:val="-2"/>
          <w:sz w:val="28"/>
          <w:szCs w:val="28"/>
        </w:rPr>
        <w:t>та.</w:t>
      </w:r>
    </w:p>
    <w:p w:rsidR="00DA4BE3" w:rsidRDefault="001602CA">
      <w:pPr>
        <w:pStyle w:val="a5"/>
        <w:spacing w:before="2" w:after="0"/>
        <w:ind w:right="116" w:firstLine="707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</w:t>
      </w:r>
      <w:r>
        <w:t>оянкой (парковкой) с заявителей плата не взимается.</w:t>
      </w:r>
    </w:p>
    <w:p w:rsidR="00DA4BE3" w:rsidRDefault="001602CA">
      <w:pPr>
        <w:pStyle w:val="a5"/>
        <w:ind w:right="105" w:firstLine="707"/>
      </w:pPr>
      <w:r>
        <w:t>Для парковки специальных автотранспортных средств инвалидов на стоянке (парковке)</w:t>
      </w:r>
      <w:r>
        <w:rPr>
          <w:spacing w:val="-18"/>
        </w:rPr>
        <w:t xml:space="preserve"> </w:t>
      </w:r>
      <w:r>
        <w:t>выделяется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8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бесплатной парковки транспортных средств, управляемых инвалида</w:t>
      </w:r>
      <w:r>
        <w:t xml:space="preserve">ми I, II групп, а также </w:t>
      </w:r>
      <w:r>
        <w:lastRenderedPageBreak/>
        <w:t xml:space="preserve">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:rsidR="00DA4BE3" w:rsidRDefault="001602CA">
      <w:pPr>
        <w:pStyle w:val="a5"/>
        <w:ind w:right="107" w:firstLine="707"/>
      </w:pPr>
      <w:r>
        <w:t>В целях обеспечения беспрепятственного доступа заявителей, в том числе</w:t>
      </w:r>
      <w:r>
        <w:t xml:space="preserve"> передвигающихся на инвалидных колясках, вход в здание и помещения, в которых предоставляется</w:t>
      </w:r>
      <w:r>
        <w:rPr>
          <w:spacing w:val="-18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оборудуются</w:t>
      </w:r>
      <w:r>
        <w:rPr>
          <w:spacing w:val="-18"/>
        </w:rPr>
        <w:t xml:space="preserve"> </w:t>
      </w:r>
      <w:r>
        <w:t>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 xml:space="preserve">приспособлениями, позволяющими </w:t>
      </w:r>
      <w:r>
        <w:t>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 Федерации о социальной защите инвалидов.</w:t>
      </w:r>
    </w:p>
    <w:p w:rsidR="00DA4BE3" w:rsidRDefault="001602CA">
      <w:pPr>
        <w:pStyle w:val="a5"/>
        <w:ind w:right="104" w:firstLine="707"/>
      </w:pPr>
      <w:r>
        <w:t xml:space="preserve">Центральный вход в здание Уполномоченного органа должен быть оборудован информационной табличкой </w:t>
      </w:r>
      <w:r>
        <w:t>(вывеской), содержащей информацию:</w:t>
      </w:r>
    </w:p>
    <w:p w:rsidR="00DA4BE3" w:rsidRDefault="001602CA">
      <w:pPr>
        <w:pStyle w:val="a5"/>
        <w:spacing w:line="322" w:lineRule="exact"/>
        <w:ind w:left="825"/>
        <w:jc w:val="left"/>
      </w:pPr>
      <w:r>
        <w:rPr>
          <w:spacing w:val="-2"/>
        </w:rPr>
        <w:t>наименование;</w:t>
      </w:r>
    </w:p>
    <w:p w:rsidR="00DA4BE3" w:rsidRDefault="001602CA">
      <w:pPr>
        <w:pStyle w:val="a5"/>
        <w:ind w:left="825" w:right="4427"/>
        <w:jc w:val="left"/>
      </w:pPr>
      <w:r>
        <w:t>местонахождение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2"/>
        </w:rPr>
        <w:t xml:space="preserve"> </w:t>
      </w:r>
      <w:r>
        <w:t>адрес; режим работы;</w:t>
      </w:r>
    </w:p>
    <w:p w:rsidR="00DA4BE3" w:rsidRDefault="001602CA">
      <w:pPr>
        <w:pStyle w:val="a5"/>
        <w:spacing w:line="321" w:lineRule="exact"/>
        <w:ind w:left="825"/>
        <w:jc w:val="left"/>
      </w:pPr>
      <w:r>
        <w:t>график</w:t>
      </w:r>
      <w:r>
        <w:rPr>
          <w:spacing w:val="-7"/>
        </w:rPr>
        <w:t xml:space="preserve"> </w:t>
      </w:r>
      <w:r>
        <w:rPr>
          <w:spacing w:val="-2"/>
        </w:rPr>
        <w:t>приема;</w:t>
      </w:r>
    </w:p>
    <w:p w:rsidR="00DA4BE3" w:rsidRDefault="001602CA">
      <w:pPr>
        <w:pStyle w:val="a5"/>
        <w:ind w:left="825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справок.</w:t>
      </w:r>
    </w:p>
    <w:p w:rsidR="00DA4BE3" w:rsidRDefault="001602CA">
      <w:pPr>
        <w:pStyle w:val="a5"/>
        <w:ind w:right="111" w:firstLine="707"/>
      </w:pPr>
      <w:r>
        <w:t xml:space="preserve">Помещения, в которых предоставляется муниципальная услуга, должны соответствовать санитарно-эпидемиологическим </w:t>
      </w:r>
      <w:r>
        <w:t xml:space="preserve">правилам и </w:t>
      </w:r>
      <w:r>
        <w:rPr>
          <w:spacing w:val="-2"/>
        </w:rPr>
        <w:t>нормативам.</w:t>
      </w:r>
    </w:p>
    <w:p w:rsidR="00DA4BE3" w:rsidRDefault="001602CA">
      <w:pPr>
        <w:pStyle w:val="a5"/>
        <w:spacing w:before="1" w:after="0" w:line="322" w:lineRule="exact"/>
        <w:ind w:left="825"/>
      </w:pPr>
      <w:r>
        <w:t>Помещения,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предоставляется</w:t>
      </w:r>
      <w:r>
        <w:rPr>
          <w:spacing w:val="68"/>
        </w:rPr>
        <w:t xml:space="preserve"> </w:t>
      </w:r>
      <w:r>
        <w:rPr>
          <w:spacing w:val="-2"/>
        </w:rPr>
        <w:t xml:space="preserve">муниципальная </w:t>
      </w:r>
      <w:r>
        <w:t>услуга,</w:t>
      </w:r>
      <w:r>
        <w:rPr>
          <w:spacing w:val="-8"/>
        </w:rPr>
        <w:t xml:space="preserve"> </w:t>
      </w:r>
      <w:r>
        <w:rPr>
          <w:spacing w:val="-2"/>
        </w:rPr>
        <w:t>оснащаются:</w:t>
      </w:r>
    </w:p>
    <w:p w:rsidR="00DA4BE3" w:rsidRDefault="001602CA">
      <w:pPr>
        <w:pStyle w:val="a5"/>
        <w:ind w:left="825" w:right="1312"/>
        <w:jc w:val="left"/>
      </w:pPr>
      <w:r>
        <w:t>противопожарной системой и средствами пожаротушения; 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 средствами оказания первой медицинской помощи;</w:t>
      </w:r>
    </w:p>
    <w:p w:rsidR="00DA4BE3" w:rsidRDefault="001602CA">
      <w:pPr>
        <w:pStyle w:val="a5"/>
        <w:spacing w:before="1" w:after="0" w:line="322" w:lineRule="exact"/>
        <w:ind w:left="825"/>
        <w:jc w:val="left"/>
      </w:pPr>
      <w:r>
        <w:t>туа</w:t>
      </w:r>
      <w:r>
        <w:t>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посетителей.</w:t>
      </w:r>
    </w:p>
    <w:p w:rsidR="00DA4BE3" w:rsidRDefault="001602CA">
      <w:pPr>
        <w:pStyle w:val="a5"/>
        <w:ind w:right="111" w:firstLine="70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4BE3" w:rsidRDefault="001602CA">
      <w:pPr>
        <w:pStyle w:val="a5"/>
        <w:ind w:right="115" w:firstLine="707"/>
      </w:pPr>
      <w:r>
        <w:t>Тексты материалов, раз</w:t>
      </w:r>
      <w:r>
        <w:t>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4BE3" w:rsidRDefault="001602CA">
      <w:pPr>
        <w:pStyle w:val="a5"/>
        <w:spacing w:line="322" w:lineRule="exact"/>
        <w:ind w:left="825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5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rPr>
          <w:spacing w:val="-2"/>
        </w:rPr>
        <w:t>(стойками),</w:t>
      </w:r>
    </w:p>
    <w:p w:rsidR="00DA4BE3" w:rsidRDefault="001602CA">
      <w:pPr>
        <w:pStyle w:val="a5"/>
        <w:spacing w:line="322" w:lineRule="exact"/>
      </w:pPr>
      <w:r>
        <w:t>бланками</w:t>
      </w:r>
      <w:r>
        <w:rPr>
          <w:spacing w:val="-11"/>
        </w:rPr>
        <w:t xml:space="preserve"> </w:t>
      </w:r>
      <w:r>
        <w:t>заявлений,</w:t>
      </w:r>
      <w:r>
        <w:rPr>
          <w:spacing w:val="-11"/>
        </w:rPr>
        <w:t xml:space="preserve"> </w:t>
      </w:r>
      <w:r>
        <w:t>письменными</w:t>
      </w:r>
      <w:r>
        <w:rPr>
          <w:spacing w:val="-11"/>
        </w:rPr>
        <w:t xml:space="preserve"> </w:t>
      </w:r>
      <w:r>
        <w:rPr>
          <w:spacing w:val="-2"/>
        </w:rPr>
        <w:t>принадлежностями.</w:t>
      </w:r>
    </w:p>
    <w:p w:rsidR="00DA4BE3" w:rsidRDefault="001602CA">
      <w:pPr>
        <w:pStyle w:val="a5"/>
        <w:spacing w:line="322" w:lineRule="exact"/>
        <w:ind w:left="825"/>
      </w:pPr>
      <w:r>
        <w:t>Места</w:t>
      </w:r>
      <w:r>
        <w:rPr>
          <w:spacing w:val="34"/>
        </w:rPr>
        <w:t xml:space="preserve">  </w:t>
      </w:r>
      <w:r>
        <w:t>приема</w:t>
      </w:r>
      <w:r>
        <w:rPr>
          <w:spacing w:val="35"/>
        </w:rPr>
        <w:t xml:space="preserve">  </w:t>
      </w:r>
      <w:r>
        <w:t>Заявителей</w:t>
      </w:r>
      <w:r>
        <w:rPr>
          <w:spacing w:val="35"/>
        </w:rPr>
        <w:t xml:space="preserve">  </w:t>
      </w:r>
      <w:r>
        <w:t>оборудуются</w:t>
      </w:r>
      <w:r>
        <w:rPr>
          <w:spacing w:val="36"/>
        </w:rPr>
        <w:t xml:space="preserve">  </w:t>
      </w:r>
      <w:r>
        <w:t>информационными</w:t>
      </w:r>
      <w:r>
        <w:rPr>
          <w:spacing w:val="36"/>
        </w:rPr>
        <w:t xml:space="preserve">  </w:t>
      </w:r>
      <w:r>
        <w:rPr>
          <w:spacing w:val="-2"/>
        </w:rPr>
        <w:t>табличками</w:t>
      </w:r>
    </w:p>
    <w:p w:rsidR="00DA4BE3" w:rsidRDefault="001602CA">
      <w:pPr>
        <w:pStyle w:val="a5"/>
        <w:spacing w:line="322" w:lineRule="exact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указанием:</w:t>
      </w:r>
    </w:p>
    <w:p w:rsidR="00DA4BE3" w:rsidRDefault="001602CA">
      <w:pPr>
        <w:pStyle w:val="a5"/>
        <w:ind w:left="825"/>
      </w:pPr>
      <w:r>
        <w:lastRenderedPageBreak/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rPr>
          <w:spacing w:val="-2"/>
        </w:rPr>
        <w:t>отдела;</w:t>
      </w:r>
    </w:p>
    <w:p w:rsidR="00DA4BE3" w:rsidRDefault="001602CA">
      <w:pPr>
        <w:pStyle w:val="a5"/>
        <w:ind w:left="825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DA4BE3" w:rsidRDefault="001602CA">
      <w:pPr>
        <w:pStyle w:val="a5"/>
        <w:spacing w:line="317" w:lineRule="exact"/>
        <w:ind w:left="825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rPr>
          <w:spacing w:val="-2"/>
        </w:rPr>
        <w:t>Заявителей.</w:t>
      </w:r>
    </w:p>
    <w:p w:rsidR="00DA4BE3" w:rsidRDefault="001602CA">
      <w:pPr>
        <w:pStyle w:val="a5"/>
        <w:ind w:right="111" w:firstLine="70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</w:t>
      </w:r>
      <w:r>
        <w:t>ройством.</w:t>
      </w:r>
    </w:p>
    <w:p w:rsidR="00DA4BE3" w:rsidRDefault="001602CA">
      <w:pPr>
        <w:pStyle w:val="a5"/>
        <w:ind w:right="110" w:firstLine="707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DA4BE3" w:rsidRDefault="001602CA">
      <w:pPr>
        <w:pStyle w:val="a5"/>
        <w:ind w:right="107" w:firstLine="707"/>
      </w:pPr>
      <w:r>
        <w:t xml:space="preserve">При предоставлении государственной (муниципальной) услуги инвалидам </w:t>
      </w:r>
      <w:r>
        <w:rPr>
          <w:spacing w:val="-2"/>
        </w:rPr>
        <w:t>обеспечиваются:</w:t>
      </w:r>
    </w:p>
    <w:p w:rsidR="00DA4BE3" w:rsidRDefault="001602CA">
      <w:pPr>
        <w:pStyle w:val="a5"/>
        <w:spacing w:line="240" w:lineRule="auto"/>
        <w:ind w:right="114" w:firstLine="707"/>
      </w:pPr>
      <w:r>
        <w:t xml:space="preserve">возможность </w:t>
      </w:r>
      <w:r>
        <w:t>беспрепятственного доступа к объекту (зданию, помещению), в котором предоставляется муниципальная услуга;</w:t>
      </w:r>
    </w:p>
    <w:p w:rsidR="00DA4BE3" w:rsidRDefault="001602CA">
      <w:pPr>
        <w:pStyle w:val="a5"/>
        <w:ind w:right="106" w:firstLine="707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</w:t>
      </w:r>
      <w:r>
        <w:t xml:space="preserve">также входа в такие объекты и выхода из них, посадки в транспортное средство и высадки из него, в том числе с использование кресла- </w:t>
      </w:r>
      <w:r>
        <w:rPr>
          <w:spacing w:val="-2"/>
        </w:rPr>
        <w:t>коляски;</w:t>
      </w:r>
    </w:p>
    <w:p w:rsidR="00DA4BE3" w:rsidRDefault="001602CA">
      <w:pPr>
        <w:pStyle w:val="a5"/>
        <w:spacing w:line="240" w:lineRule="auto"/>
        <w:ind w:right="110" w:firstLine="707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6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стойкие</w:t>
      </w:r>
      <w:r>
        <w:rPr>
          <w:spacing w:val="-8"/>
        </w:rPr>
        <w:t xml:space="preserve"> </w:t>
      </w:r>
      <w:r>
        <w:t>расстройства</w:t>
      </w:r>
      <w:r>
        <w:rPr>
          <w:spacing w:val="-9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и самостоятельного передвижения;</w:t>
      </w:r>
    </w:p>
    <w:p w:rsidR="00DA4BE3" w:rsidRDefault="001602CA">
      <w:pPr>
        <w:pStyle w:val="a5"/>
        <w:ind w:right="113" w:firstLine="707"/>
      </w:pPr>
      <w:r>
        <w:t xml:space="preserve">надлежащее </w:t>
      </w:r>
      <w:r>
        <w:t>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>
        <w:rPr>
          <w:spacing w:val="-1"/>
        </w:rPr>
        <w:t xml:space="preserve"> </w:t>
      </w:r>
      <w:r>
        <w:t xml:space="preserve">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DA4BE3" w:rsidRDefault="001602CA">
      <w:pPr>
        <w:pStyle w:val="a5"/>
        <w:ind w:right="109" w:firstLine="707"/>
      </w:pPr>
      <w:r>
        <w:t>дубли</w:t>
      </w:r>
      <w:r>
        <w:t>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DA4BE3" w:rsidRDefault="001602CA">
      <w:pPr>
        <w:pStyle w:val="a5"/>
        <w:spacing w:line="321" w:lineRule="exact"/>
        <w:ind w:left="825"/>
      </w:pPr>
      <w:r>
        <w:t>допуск</w:t>
      </w:r>
      <w:r>
        <w:rPr>
          <w:spacing w:val="-12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тифлосурдопереводчика;</w:t>
      </w:r>
    </w:p>
    <w:p w:rsidR="00DA4BE3" w:rsidRDefault="001602CA">
      <w:pPr>
        <w:pStyle w:val="a5"/>
        <w:ind w:right="108" w:firstLine="707"/>
      </w:pPr>
      <w:r>
        <w:t>допуск собаки-пр</w:t>
      </w:r>
      <w:r>
        <w:t xml:space="preserve">оводника при наличии документа, подтверждающего ее </w:t>
      </w:r>
      <w:r>
        <w:rPr>
          <w:spacing w:val="-2"/>
        </w:rPr>
        <w:t>специальное</w:t>
      </w:r>
      <w:r>
        <w:rPr>
          <w:spacing w:val="-7"/>
        </w:rPr>
        <w:t xml:space="preserve"> </w:t>
      </w:r>
      <w:r>
        <w:rPr>
          <w:spacing w:val="-2"/>
        </w:rPr>
        <w:t>обучение,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объекты</w:t>
      </w:r>
      <w:r>
        <w:rPr>
          <w:spacing w:val="-4"/>
        </w:rPr>
        <w:t xml:space="preserve"> </w:t>
      </w:r>
      <w:r>
        <w:rPr>
          <w:spacing w:val="-2"/>
        </w:rPr>
        <w:t>(здания,</w:t>
      </w:r>
      <w:r>
        <w:rPr>
          <w:spacing w:val="-4"/>
        </w:rPr>
        <w:t xml:space="preserve"> </w:t>
      </w:r>
      <w:r>
        <w:rPr>
          <w:spacing w:val="-2"/>
        </w:rPr>
        <w:t>помещения),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которых</w:t>
      </w:r>
      <w:r>
        <w:rPr>
          <w:spacing w:val="-4"/>
        </w:rPr>
        <w:t xml:space="preserve"> </w:t>
      </w:r>
      <w:r>
        <w:rPr>
          <w:spacing w:val="-2"/>
        </w:rPr>
        <w:t xml:space="preserve">предоставляются </w:t>
      </w:r>
      <w:r>
        <w:t>муниципальная услуги;</w:t>
      </w:r>
    </w:p>
    <w:p w:rsidR="00DA4BE3" w:rsidRDefault="001602CA">
      <w:pPr>
        <w:pStyle w:val="a5"/>
        <w:ind w:right="116" w:firstLine="707"/>
      </w:pPr>
      <w:r>
        <w:t>оказание</w:t>
      </w:r>
      <w:r>
        <w:rPr>
          <w:spacing w:val="-4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преодолении</w:t>
      </w:r>
      <w:r>
        <w:rPr>
          <w:spacing w:val="-3"/>
        </w:rPr>
        <w:t xml:space="preserve"> </w:t>
      </w:r>
      <w:r>
        <w:t>барьеров,</w:t>
      </w:r>
      <w:r>
        <w:rPr>
          <w:spacing w:val="-5"/>
        </w:rPr>
        <w:t xml:space="preserve"> </w:t>
      </w:r>
      <w:r>
        <w:t>мешающих</w:t>
      </w:r>
      <w:r>
        <w:rPr>
          <w:spacing w:val="-2"/>
        </w:rPr>
        <w:t xml:space="preserve"> </w:t>
      </w:r>
      <w:r>
        <w:t xml:space="preserve">получению ими муниципальных услуг наравне с </w:t>
      </w:r>
      <w:r>
        <w:t>другими лицами.</w:t>
      </w:r>
    </w:p>
    <w:p w:rsidR="00DA4BE3" w:rsidRDefault="001602CA">
      <w:pPr>
        <w:pStyle w:val="1"/>
        <w:spacing w:before="315" w:after="0" w:line="320" w:lineRule="exact"/>
        <w:ind w:left="0" w:right="141"/>
      </w:pPr>
      <w:r>
        <w:t>Показатели</w:t>
      </w:r>
      <w:r>
        <w:rPr>
          <w:spacing w:val="-13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:rsidR="00DA4BE3" w:rsidRDefault="00DA4BE3">
      <w:pPr>
        <w:pStyle w:val="1"/>
        <w:spacing w:before="315" w:after="0" w:line="320" w:lineRule="exact"/>
        <w:ind w:left="0" w:right="141"/>
      </w:pPr>
    </w:p>
    <w:p w:rsidR="00DA4BE3" w:rsidRDefault="001602CA">
      <w:pPr>
        <w:pStyle w:val="a9"/>
        <w:widowControl w:val="0"/>
        <w:numPr>
          <w:ilvl w:val="1"/>
          <w:numId w:val="13"/>
        </w:numPr>
        <w:spacing w:after="0" w:line="319" w:lineRule="exact"/>
        <w:ind w:left="0" w:right="113" w:firstLine="794"/>
      </w:pPr>
      <w:r>
        <w:rPr>
          <w:sz w:val="28"/>
        </w:rPr>
        <w:t>Основными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являются: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716"/>
        </w:tabs>
        <w:spacing w:before="1" w:after="0" w:line="240" w:lineRule="auto"/>
        <w:ind w:right="102" w:firstLine="707"/>
        <w:rPr>
          <w:sz w:val="28"/>
        </w:rPr>
      </w:pPr>
      <w:r>
        <w:rPr>
          <w:sz w:val="28"/>
        </w:rPr>
        <w:t xml:space="preserve">Наличие полной и понятной информации о порядке, сроках и ходе предоставления муниципальной услуги в </w:t>
      </w:r>
      <w:r>
        <w:rPr>
          <w:sz w:val="28"/>
        </w:rPr>
        <w:t>информационно- телекоммуникационных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1"/>
          <w:sz w:val="28"/>
        </w:rPr>
        <w:t xml:space="preserve"> </w:t>
      </w:r>
      <w:r>
        <w:rPr>
          <w:sz w:val="28"/>
        </w:rPr>
        <w:t>«Интернет»), средствах массовой информации.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718"/>
        </w:tabs>
        <w:spacing w:after="0" w:line="240" w:lineRule="auto"/>
        <w:ind w:right="113" w:firstLine="707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ЕПГУ. Возможность получения информации</w:t>
      </w:r>
      <w:r>
        <w:rPr>
          <w:sz w:val="28"/>
        </w:rPr>
        <w:t xml:space="preserve"> о ходе предоставления муниципальной услуги, в том числе с использованием информационно-коммуникационных технологий.</w:t>
      </w:r>
    </w:p>
    <w:p w:rsidR="00DA4BE3" w:rsidRDefault="001602CA">
      <w:pPr>
        <w:pStyle w:val="a9"/>
        <w:widowControl w:val="0"/>
        <w:numPr>
          <w:ilvl w:val="1"/>
          <w:numId w:val="13"/>
        </w:numPr>
        <w:tabs>
          <w:tab w:val="left" w:pos="850"/>
        </w:tabs>
        <w:spacing w:before="1" w:after="0" w:line="322" w:lineRule="exact"/>
        <w:ind w:left="0" w:firstLine="794"/>
      </w:pPr>
      <w:r>
        <w:rPr>
          <w:sz w:val="28"/>
        </w:rPr>
        <w:t>Основными</w:t>
      </w:r>
      <w:r>
        <w:rPr>
          <w:spacing w:val="43"/>
          <w:w w:val="15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1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являются: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716"/>
        </w:tabs>
        <w:spacing w:after="0" w:line="240" w:lineRule="auto"/>
        <w:ind w:right="108" w:firstLine="707"/>
        <w:rPr>
          <w:sz w:val="28"/>
        </w:rPr>
      </w:pPr>
      <w:r>
        <w:rPr>
          <w:sz w:val="28"/>
        </w:rPr>
        <w:t>Своевременность предоставления муниципальной 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 Административным регламентом.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742"/>
        </w:tabs>
        <w:spacing w:before="1" w:after="0" w:line="240" w:lineRule="auto"/>
        <w:ind w:right="107" w:firstLine="707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уполномоченными лицами, участвующими в предоставлении муниципальной услуги.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889"/>
        </w:tabs>
        <w:spacing w:after="0" w:line="321" w:lineRule="exact"/>
        <w:ind w:left="1889" w:hanging="1064"/>
        <w:rPr>
          <w:sz w:val="28"/>
        </w:rPr>
      </w:pPr>
      <w:r>
        <w:rPr>
          <w:sz w:val="28"/>
        </w:rPr>
        <w:t>Отсутствие</w:t>
      </w:r>
      <w:r>
        <w:rPr>
          <w:spacing w:val="73"/>
          <w:sz w:val="28"/>
        </w:rPr>
        <w:t xml:space="preserve">  </w:t>
      </w:r>
      <w:r>
        <w:rPr>
          <w:sz w:val="28"/>
        </w:rPr>
        <w:t>обоснованных</w:t>
      </w:r>
      <w:r>
        <w:rPr>
          <w:spacing w:val="73"/>
          <w:sz w:val="28"/>
        </w:rPr>
        <w:t xml:space="preserve">  </w:t>
      </w:r>
      <w:r>
        <w:rPr>
          <w:sz w:val="28"/>
        </w:rPr>
        <w:t>жалоб</w:t>
      </w:r>
      <w:r>
        <w:rPr>
          <w:spacing w:val="74"/>
          <w:sz w:val="28"/>
        </w:rPr>
        <w:t xml:space="preserve">  </w:t>
      </w:r>
      <w:r>
        <w:rPr>
          <w:sz w:val="28"/>
        </w:rPr>
        <w:t>на</w:t>
      </w:r>
      <w:r>
        <w:rPr>
          <w:spacing w:val="74"/>
          <w:sz w:val="28"/>
        </w:rPr>
        <w:t xml:space="preserve">  </w:t>
      </w:r>
      <w:r>
        <w:rPr>
          <w:sz w:val="28"/>
        </w:rPr>
        <w:t>действия</w:t>
      </w:r>
      <w:r>
        <w:rPr>
          <w:spacing w:val="74"/>
          <w:sz w:val="28"/>
        </w:rPr>
        <w:t xml:space="preserve">  </w:t>
      </w:r>
      <w:r>
        <w:rPr>
          <w:spacing w:val="-2"/>
          <w:sz w:val="28"/>
        </w:rPr>
        <w:t>(бездействие)</w:t>
      </w:r>
    </w:p>
    <w:p w:rsidR="00DA4BE3" w:rsidRDefault="001602CA">
      <w:pPr>
        <w:pStyle w:val="a5"/>
      </w:pPr>
      <w:r>
        <w:t>сотрудников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некорректное</w:t>
      </w:r>
      <w:r>
        <w:rPr>
          <w:spacing w:val="-7"/>
        </w:rPr>
        <w:t xml:space="preserve"> </w:t>
      </w:r>
      <w:r>
        <w:t>(невнимательное)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заявителям.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932"/>
        </w:tabs>
        <w:spacing w:before="3" w:after="0" w:line="240" w:lineRule="auto"/>
        <w:ind w:right="106" w:firstLine="707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муниципальной услуги.</w:t>
      </w:r>
    </w:p>
    <w:p w:rsidR="00DA4BE3" w:rsidRDefault="001602CA">
      <w:pPr>
        <w:pStyle w:val="a9"/>
        <w:numPr>
          <w:ilvl w:val="2"/>
          <w:numId w:val="13"/>
        </w:numPr>
        <w:tabs>
          <w:tab w:val="left" w:pos="1922"/>
        </w:tabs>
        <w:spacing w:after="0" w:line="240" w:lineRule="auto"/>
        <w:ind w:right="106" w:firstLine="707"/>
        <w:rPr>
          <w:sz w:val="28"/>
        </w:rPr>
      </w:pPr>
      <w:r>
        <w:rPr>
          <w:sz w:val="28"/>
        </w:rPr>
        <w:t>Отсутствие заявлений об оспаривании решений, д</w:t>
      </w:r>
      <w:r>
        <w:rPr>
          <w:sz w:val="28"/>
        </w:rPr>
        <w:t>ействий (бездействия) Уполномоченного органа, его уполномоченных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spacing w:before="1" w:after="0"/>
        <w:ind w:left="241" w:right="231" w:hanging="2"/>
      </w:pPr>
      <w:r>
        <w:t>Ин</w:t>
      </w:r>
      <w:r>
        <w:t>ые требования, в том числе учитывающие особенности 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</w:t>
      </w:r>
      <w:r>
        <w:t>онной форме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713"/>
        </w:tabs>
        <w:spacing w:before="317" w:after="0" w:line="240" w:lineRule="auto"/>
        <w:ind w:right="110" w:firstLine="707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535"/>
        </w:tabs>
        <w:spacing w:after="0" w:line="240" w:lineRule="auto"/>
        <w:ind w:right="113" w:firstLine="707"/>
        <w:rPr>
          <w:sz w:val="28"/>
        </w:rPr>
      </w:pPr>
      <w:r>
        <w:rPr>
          <w:sz w:val="28"/>
        </w:rPr>
        <w:t>Заявителям обеспечива</w:t>
      </w:r>
      <w:r>
        <w:rPr>
          <w:sz w:val="28"/>
        </w:rPr>
        <w:t>ется возможность представления заявления и прилагаемых документов в форме электронных документов посредством ЕПГУ.</w:t>
      </w:r>
    </w:p>
    <w:p w:rsidR="00DA4BE3" w:rsidRDefault="001602CA">
      <w:pPr>
        <w:pStyle w:val="a5"/>
        <w:ind w:right="112" w:firstLine="70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</w:t>
      </w:r>
      <w:r>
        <w:t>едоставлении муниципальной услуги с использованием интерактивной формы в электронном виде.</w:t>
      </w:r>
    </w:p>
    <w:p w:rsidR="00DA4BE3" w:rsidRDefault="001602CA">
      <w:pPr>
        <w:pStyle w:val="a5"/>
        <w:ind w:right="110" w:firstLine="707"/>
      </w:pPr>
      <w:r>
        <w:lastRenderedPageBreak/>
        <w:t>Заполненное заявление о предоставлении муниципальной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4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прикрепленными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A4BE3" w:rsidRDefault="001602CA">
      <w:pPr>
        <w:pStyle w:val="a5"/>
        <w:spacing w:before="79" w:after="0"/>
        <w:ind w:right="107" w:firstLine="707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</w:t>
      </w:r>
      <w:r>
        <w:t>ной подписью уполномоченного специалиста Уполномоченного органа в случае направления заявления посредством ЕПГУ.</w:t>
      </w:r>
    </w:p>
    <w:p w:rsidR="00DA4BE3" w:rsidRDefault="001602CA">
      <w:pPr>
        <w:pStyle w:val="a5"/>
        <w:ind w:right="107" w:firstLine="707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</w:t>
      </w:r>
      <w:r>
        <w:t>теле в многофункциональном центре в порядке, предусмотренном пунктом 6.7 настоящего Административного регламента.</w:t>
      </w:r>
    </w:p>
    <w:p w:rsidR="00DA4BE3" w:rsidRDefault="001602CA">
      <w:pPr>
        <w:pStyle w:val="a9"/>
        <w:numPr>
          <w:ilvl w:val="1"/>
          <w:numId w:val="13"/>
        </w:numPr>
        <w:tabs>
          <w:tab w:val="left" w:pos="1443"/>
        </w:tabs>
        <w:spacing w:before="1" w:after="0" w:line="240" w:lineRule="auto"/>
        <w:ind w:right="109" w:firstLine="566"/>
        <w:rPr>
          <w:sz w:val="28"/>
        </w:rPr>
      </w:pPr>
      <w:r>
        <w:rPr>
          <w:sz w:val="28"/>
        </w:rPr>
        <w:t xml:space="preserve">Электронные документы могут быть предоставлены в следующих форматах: xml, doc, docx, odt, xls, xlsx, ods, pdf, jpg, jpeg, zip, rar, sig, png, </w:t>
      </w:r>
      <w:r>
        <w:rPr>
          <w:sz w:val="28"/>
        </w:rPr>
        <w:t>bmp, tiff.</w:t>
      </w:r>
    </w:p>
    <w:p w:rsidR="00DA4BE3" w:rsidRDefault="001602CA">
      <w:pPr>
        <w:pStyle w:val="a5"/>
        <w:ind w:right="106" w:firstLine="566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</w:t>
      </w:r>
      <w:r>
        <w:t>б 1:1) с использованием следующих режимов:</w:t>
      </w:r>
    </w:p>
    <w:p w:rsidR="00DA4BE3" w:rsidRDefault="001602CA">
      <w:pPr>
        <w:pStyle w:val="a9"/>
        <w:numPr>
          <w:ilvl w:val="0"/>
          <w:numId w:val="5"/>
        </w:numPr>
        <w:tabs>
          <w:tab w:val="left" w:pos="1035"/>
        </w:tabs>
        <w:spacing w:after="0" w:line="322" w:lineRule="exact"/>
        <w:ind w:left="1035" w:hanging="210"/>
        <w:rPr>
          <w:sz w:val="28"/>
        </w:rPr>
      </w:pPr>
      <w:r>
        <w:rPr>
          <w:sz w:val="28"/>
        </w:rPr>
        <w:t>«черно-белый»</w:t>
      </w:r>
      <w:r>
        <w:rPr>
          <w:spacing w:val="37"/>
          <w:sz w:val="28"/>
        </w:rPr>
        <w:t xml:space="preserve"> </w:t>
      </w:r>
      <w:r>
        <w:rPr>
          <w:sz w:val="28"/>
        </w:rPr>
        <w:t>(при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39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DA4BE3" w:rsidRDefault="001602CA">
      <w:pPr>
        <w:pStyle w:val="a5"/>
        <w:spacing w:line="322" w:lineRule="exact"/>
      </w:pPr>
      <w:r>
        <w:t>(или)</w:t>
      </w:r>
      <w:r>
        <w:rPr>
          <w:spacing w:val="-9"/>
        </w:rPr>
        <w:t xml:space="preserve"> </w:t>
      </w:r>
      <w:r>
        <w:t>цветного</w:t>
      </w:r>
      <w:r>
        <w:rPr>
          <w:spacing w:val="-4"/>
        </w:rPr>
        <w:t xml:space="preserve"> </w:t>
      </w:r>
      <w:r>
        <w:rPr>
          <w:spacing w:val="-2"/>
        </w:rPr>
        <w:t>текста);</w:t>
      </w:r>
    </w:p>
    <w:p w:rsidR="00DA4BE3" w:rsidRDefault="001602CA">
      <w:pPr>
        <w:pStyle w:val="a9"/>
        <w:numPr>
          <w:ilvl w:val="0"/>
          <w:numId w:val="5"/>
        </w:numPr>
        <w:tabs>
          <w:tab w:val="left" w:pos="1061"/>
        </w:tabs>
        <w:spacing w:after="0" w:line="240" w:lineRule="auto"/>
        <w:ind w:right="114" w:firstLine="707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A4BE3" w:rsidRDefault="001602CA">
      <w:pPr>
        <w:pStyle w:val="a9"/>
        <w:numPr>
          <w:ilvl w:val="0"/>
          <w:numId w:val="5"/>
        </w:numPr>
        <w:tabs>
          <w:tab w:val="left" w:pos="1022"/>
        </w:tabs>
        <w:spacing w:before="2" w:after="0" w:line="240" w:lineRule="auto"/>
        <w:ind w:right="116" w:firstLine="707"/>
        <w:rPr>
          <w:sz w:val="28"/>
        </w:rPr>
      </w:pPr>
      <w:r>
        <w:rPr>
          <w:sz w:val="28"/>
        </w:rPr>
        <w:t>«цветн</w:t>
      </w:r>
      <w:r>
        <w:rPr>
          <w:sz w:val="28"/>
        </w:rPr>
        <w:t>ой» или «режим полной цветопередачи» (при наличии в документе цветных графических изображений либо цветного текста);</w:t>
      </w:r>
    </w:p>
    <w:p w:rsidR="00DA4BE3" w:rsidRDefault="001602CA">
      <w:pPr>
        <w:pStyle w:val="a9"/>
        <w:numPr>
          <w:ilvl w:val="0"/>
          <w:numId w:val="5"/>
        </w:numPr>
        <w:tabs>
          <w:tab w:val="left" w:pos="1157"/>
        </w:tabs>
        <w:spacing w:after="0" w:line="240" w:lineRule="auto"/>
        <w:ind w:right="113" w:firstLine="707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A4BE3" w:rsidRDefault="001602CA">
      <w:pPr>
        <w:pStyle w:val="a9"/>
        <w:numPr>
          <w:ilvl w:val="0"/>
          <w:numId w:val="5"/>
        </w:numPr>
        <w:tabs>
          <w:tab w:val="left" w:pos="981"/>
        </w:tabs>
        <w:spacing w:after="0" w:line="240" w:lineRule="auto"/>
        <w:ind w:right="111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DA4BE3" w:rsidRDefault="001602CA">
      <w:pPr>
        <w:pStyle w:val="a5"/>
        <w:spacing w:line="322" w:lineRule="exact"/>
        <w:ind w:left="825"/>
        <w:jc w:val="left"/>
      </w:pPr>
      <w:r>
        <w:t>Электронные</w:t>
      </w:r>
      <w:r>
        <w:rPr>
          <w:spacing w:val="-11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:rsidR="00DA4BE3" w:rsidRDefault="001602CA">
      <w:pPr>
        <w:pStyle w:val="a9"/>
        <w:numPr>
          <w:ilvl w:val="0"/>
          <w:numId w:val="5"/>
        </w:numPr>
        <w:tabs>
          <w:tab w:val="left" w:pos="985"/>
        </w:tabs>
        <w:spacing w:after="0" w:line="322" w:lineRule="exact"/>
        <w:ind w:left="985" w:hanging="16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DA4BE3" w:rsidRDefault="001602CA">
      <w:pPr>
        <w:pStyle w:val="a9"/>
        <w:numPr>
          <w:ilvl w:val="0"/>
          <w:numId w:val="5"/>
        </w:numPr>
        <w:tabs>
          <w:tab w:val="left" w:pos="1125"/>
        </w:tabs>
        <w:spacing w:after="0" w:line="240" w:lineRule="auto"/>
        <w:ind w:right="110" w:firstLine="707"/>
        <w:rPr>
          <w:sz w:val="28"/>
        </w:rPr>
      </w:pPr>
      <w:r>
        <w:rPr>
          <w:sz w:val="28"/>
        </w:rPr>
        <w:t xml:space="preserve">для документов, содержащих </w:t>
      </w:r>
      <w:r>
        <w:rPr>
          <w:sz w:val="28"/>
        </w:rPr>
        <w:t>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A4BE3" w:rsidRDefault="001602CA">
      <w:pPr>
        <w:pStyle w:val="a5"/>
        <w:spacing w:line="321" w:lineRule="exact"/>
        <w:ind w:left="825"/>
      </w:pPr>
      <w:r>
        <w:t>Документы,</w:t>
      </w:r>
      <w:r>
        <w:rPr>
          <w:spacing w:val="22"/>
        </w:rPr>
        <w:t xml:space="preserve">  </w:t>
      </w:r>
      <w:r>
        <w:t>подлежащие</w:t>
      </w:r>
      <w:r>
        <w:rPr>
          <w:spacing w:val="23"/>
        </w:rPr>
        <w:t xml:space="preserve">  </w:t>
      </w:r>
      <w:r>
        <w:t>представлению</w:t>
      </w:r>
      <w:r>
        <w:rPr>
          <w:spacing w:val="79"/>
          <w:w w:val="150"/>
        </w:rPr>
        <w:t xml:space="preserve"> </w:t>
      </w:r>
      <w:r>
        <w:t>в</w:t>
      </w:r>
      <w:r>
        <w:rPr>
          <w:spacing w:val="22"/>
        </w:rPr>
        <w:t xml:space="preserve">  </w:t>
      </w:r>
      <w:r>
        <w:t>форматах</w:t>
      </w:r>
      <w:r>
        <w:rPr>
          <w:spacing w:val="22"/>
        </w:rPr>
        <w:t xml:space="preserve">  </w:t>
      </w:r>
      <w:r>
        <w:t>xls,</w:t>
      </w:r>
      <w:r>
        <w:rPr>
          <w:spacing w:val="23"/>
        </w:rPr>
        <w:t xml:space="preserve">  </w:t>
      </w:r>
      <w:r>
        <w:t>xlsx</w:t>
      </w:r>
      <w:r>
        <w:rPr>
          <w:spacing w:val="79"/>
          <w:w w:val="150"/>
        </w:rPr>
        <w:t xml:space="preserve"> </w:t>
      </w:r>
      <w:r>
        <w:t>или</w:t>
      </w:r>
      <w:r>
        <w:rPr>
          <w:spacing w:val="79"/>
          <w:w w:val="150"/>
        </w:rPr>
        <w:t xml:space="preserve"> </w:t>
      </w:r>
      <w:r>
        <w:rPr>
          <w:spacing w:val="-4"/>
        </w:rPr>
        <w:t>ods,</w:t>
      </w:r>
    </w:p>
    <w:p w:rsidR="00DA4BE3" w:rsidRDefault="001602CA">
      <w:pPr>
        <w:pStyle w:val="a5"/>
      </w:pPr>
      <w:r>
        <w:t>формируются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</w:t>
      </w:r>
      <w:r>
        <w:t>иде</w:t>
      </w:r>
      <w:r>
        <w:rPr>
          <w:spacing w:val="-8"/>
        </w:rPr>
        <w:t xml:space="preserve"> </w:t>
      </w:r>
      <w:r>
        <w:t>отдельного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rPr>
          <w:spacing w:val="-2"/>
        </w:rPr>
        <w:t>документа.</w:t>
      </w:r>
    </w:p>
    <w:p w:rsidR="00DA4BE3" w:rsidRDefault="00DA4BE3">
      <w:pPr>
        <w:pStyle w:val="a5"/>
        <w:spacing w:before="6" w:after="0"/>
        <w:ind w:left="0"/>
        <w:jc w:val="left"/>
      </w:pPr>
    </w:p>
    <w:p w:rsidR="00DA4BE3" w:rsidRDefault="001602CA">
      <w:pPr>
        <w:pStyle w:val="1"/>
        <w:numPr>
          <w:ilvl w:val="0"/>
          <w:numId w:val="16"/>
        </w:numPr>
        <w:tabs>
          <w:tab w:val="left" w:pos="1306"/>
        </w:tabs>
        <w:spacing w:after="0" w:line="240" w:lineRule="auto"/>
        <w:ind w:left="541" w:right="129" w:firstLine="299"/>
        <w:jc w:val="left"/>
      </w:pPr>
      <w:r>
        <w:lastRenderedPageBreak/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 процедур (действий), требования к порядку их выполнения, в том числе</w:t>
      </w:r>
    </w:p>
    <w:p w:rsidR="00DA4BE3" w:rsidRDefault="001602CA">
      <w:pPr>
        <w:spacing w:after="0" w:line="480" w:lineRule="auto"/>
        <w:ind w:left="1873" w:hanging="1627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форме Исчерпывающий </w:t>
      </w:r>
      <w:r>
        <w:rPr>
          <w:b/>
          <w:sz w:val="28"/>
        </w:rPr>
        <w:t>перечень административных процедур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381"/>
        </w:tabs>
        <w:spacing w:after="0" w:line="240" w:lineRule="auto"/>
        <w:ind w:right="111" w:firstLine="707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DA4BE3" w:rsidRDefault="001602CA">
      <w:pPr>
        <w:pStyle w:val="a5"/>
        <w:spacing w:line="321" w:lineRule="exact"/>
        <w:ind w:left="825"/>
        <w:jc w:val="left"/>
      </w:pPr>
      <w:r>
        <w:t>проверка</w:t>
      </w:r>
      <w:r>
        <w:rPr>
          <w:spacing w:val="-12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7"/>
        </w:rPr>
        <w:t xml:space="preserve"> </w:t>
      </w:r>
      <w:r>
        <w:rPr>
          <w:spacing w:val="-2"/>
        </w:rPr>
        <w:t>заявления;</w:t>
      </w:r>
    </w:p>
    <w:p w:rsidR="00DA4BE3" w:rsidRDefault="001602CA">
      <w:pPr>
        <w:pStyle w:val="a5"/>
        <w:tabs>
          <w:tab w:val="left" w:pos="2553"/>
          <w:tab w:val="left" w:pos="4118"/>
          <w:tab w:val="left" w:pos="6099"/>
          <w:tab w:val="left" w:pos="8152"/>
        </w:tabs>
        <w:ind w:right="114" w:firstLine="707"/>
        <w:jc w:val="left"/>
      </w:pPr>
      <w:r>
        <w:rPr>
          <w:spacing w:val="-2"/>
        </w:rPr>
        <w:t>получение</w:t>
      </w:r>
      <w:r>
        <w:tab/>
      </w:r>
      <w:r>
        <w:rPr>
          <w:spacing w:val="-2"/>
        </w:rPr>
        <w:t>сведений</w:t>
      </w:r>
      <w:r>
        <w:tab/>
      </w:r>
      <w:r>
        <w:rPr>
          <w:spacing w:val="-2"/>
        </w:rPr>
        <w:t>посредством</w:t>
      </w:r>
      <w:r>
        <w:tab/>
      </w:r>
      <w:r>
        <w:rPr>
          <w:spacing w:val="-2"/>
        </w:rPr>
        <w:t>Федеральной</w:t>
      </w:r>
      <w:r>
        <w:tab/>
      </w:r>
      <w:r>
        <w:rPr>
          <w:spacing w:val="-2"/>
        </w:rPr>
        <w:t xml:space="preserve">государственной </w:t>
      </w:r>
      <w:r>
        <w:t>информационной</w:t>
      </w:r>
      <w:r>
        <w:rPr>
          <w:spacing w:val="74"/>
          <w:w w:val="150"/>
        </w:rPr>
        <w:t xml:space="preserve"> </w:t>
      </w:r>
      <w:r>
        <w:t>системы</w:t>
      </w:r>
      <w:r>
        <w:rPr>
          <w:spacing w:val="79"/>
          <w:w w:val="150"/>
        </w:rPr>
        <w:t xml:space="preserve"> </w:t>
      </w:r>
      <w:r>
        <w:t>«Единая</w:t>
      </w:r>
      <w:r>
        <w:rPr>
          <w:spacing w:val="78"/>
          <w:w w:val="150"/>
        </w:rPr>
        <w:t xml:space="preserve"> </w:t>
      </w:r>
      <w:r>
        <w:t>система</w:t>
      </w:r>
      <w:r>
        <w:rPr>
          <w:spacing w:val="76"/>
          <w:w w:val="150"/>
        </w:rPr>
        <w:t xml:space="preserve"> </w:t>
      </w:r>
      <w:r>
        <w:t>межведомственного</w:t>
      </w:r>
      <w:r>
        <w:rPr>
          <w:spacing w:val="80"/>
          <w:w w:val="150"/>
        </w:rPr>
        <w:t xml:space="preserve"> </w:t>
      </w:r>
      <w:r>
        <w:rPr>
          <w:spacing w:val="-2"/>
        </w:rPr>
        <w:t xml:space="preserve">электронного </w:t>
      </w:r>
      <w:r>
        <w:t>взаимодействия» (далее – СМЭВ); 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сведений; принятие решения;</w:t>
      </w:r>
    </w:p>
    <w:p w:rsidR="00DA4BE3" w:rsidRDefault="001602CA">
      <w:pPr>
        <w:pStyle w:val="a5"/>
        <w:spacing w:before="1" w:after="0" w:line="322" w:lineRule="exact"/>
        <w:ind w:left="825"/>
        <w:jc w:val="left"/>
      </w:pPr>
      <w:r>
        <w:t>выдача</w:t>
      </w:r>
      <w:r>
        <w:rPr>
          <w:spacing w:val="-7"/>
        </w:rPr>
        <w:t xml:space="preserve"> </w:t>
      </w:r>
      <w:r>
        <w:rPr>
          <w:spacing w:val="-2"/>
        </w:rPr>
        <w:t>результата;</w:t>
      </w:r>
    </w:p>
    <w:p w:rsidR="00DA4BE3" w:rsidRDefault="001602CA">
      <w:pPr>
        <w:pStyle w:val="a5"/>
        <w:ind w:firstLine="707"/>
        <w:jc w:val="left"/>
      </w:pPr>
      <w:r>
        <w:t xml:space="preserve">внесение результата муниципальной услуги в реестр юридически значимых </w:t>
      </w:r>
      <w:r>
        <w:rPr>
          <w:spacing w:val="-2"/>
        </w:rPr>
        <w:t>записей.</w:t>
      </w:r>
    </w:p>
    <w:p w:rsidR="00DA4BE3" w:rsidRDefault="001602CA">
      <w:pPr>
        <w:pStyle w:val="a5"/>
        <w:spacing w:line="240" w:lineRule="auto"/>
        <w:ind w:firstLine="707"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DA4BE3" w:rsidRDefault="001602CA">
      <w:pPr>
        <w:pStyle w:val="1"/>
        <w:spacing w:before="321" w:after="0"/>
        <w:ind w:left="697" w:firstLine="256"/>
      </w:pPr>
      <w:r>
        <w:t>Перечень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предоставлении  муниципальной услуги услуг в электронной форме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491"/>
        </w:tabs>
        <w:spacing w:before="316" w:after="0" w:line="240" w:lineRule="auto"/>
        <w:ind w:right="115" w:firstLine="707"/>
        <w:rPr>
          <w:sz w:val="28"/>
        </w:rPr>
      </w:pPr>
      <w:r>
        <w:rPr>
          <w:sz w:val="28"/>
        </w:rPr>
        <w:t xml:space="preserve">При предоставлении муниципальной услуги в электронной форме </w:t>
      </w:r>
      <w:r>
        <w:rPr>
          <w:sz w:val="28"/>
        </w:rPr>
        <w:t>заявителю обеспечиваются:</w:t>
      </w:r>
    </w:p>
    <w:p w:rsidR="00DA4BE3" w:rsidRDefault="001602CA">
      <w:pPr>
        <w:pStyle w:val="a5"/>
        <w:spacing w:line="318" w:lineRule="exact"/>
        <w:ind w:left="825"/>
      </w:pPr>
      <w:r>
        <w:t>получение</w:t>
      </w:r>
      <w:r>
        <w:rPr>
          <w:spacing w:val="10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сроках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 xml:space="preserve">муниципальной услуги; </w:t>
      </w:r>
    </w:p>
    <w:p w:rsidR="00DA4BE3" w:rsidRDefault="001602CA">
      <w:pPr>
        <w:pStyle w:val="a5"/>
        <w:spacing w:line="318" w:lineRule="exact"/>
        <w:ind w:left="825"/>
      </w:pPr>
      <w:r>
        <w:t>формирование</w:t>
      </w:r>
      <w:r>
        <w:rPr>
          <w:spacing w:val="-14"/>
        </w:rPr>
        <w:t xml:space="preserve"> </w:t>
      </w:r>
      <w:r>
        <w:rPr>
          <w:spacing w:val="-2"/>
        </w:rPr>
        <w:t>заявления;</w:t>
      </w:r>
    </w:p>
    <w:p w:rsidR="00DA4BE3" w:rsidRDefault="001602CA">
      <w:pPr>
        <w:pStyle w:val="a5"/>
        <w:ind w:right="113" w:firstLine="707"/>
      </w:pPr>
      <w: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DA4BE3" w:rsidRDefault="001602CA">
      <w:pPr>
        <w:pStyle w:val="a5"/>
        <w:spacing w:line="322" w:lineRule="exact"/>
        <w:ind w:left="825"/>
      </w:pPr>
      <w:r>
        <w:t>получение</w:t>
      </w:r>
      <w:r>
        <w:rPr>
          <w:spacing w:val="27"/>
        </w:rPr>
        <w:t xml:space="preserve">  </w:t>
      </w:r>
      <w:r>
        <w:t>результата</w:t>
      </w:r>
      <w:r>
        <w:rPr>
          <w:spacing w:val="27"/>
        </w:rPr>
        <w:t xml:space="preserve">  </w:t>
      </w:r>
      <w:r>
        <w:t>предоставления</w:t>
      </w:r>
      <w:r>
        <w:rPr>
          <w:spacing w:val="28"/>
        </w:rPr>
        <w:t xml:space="preserve">  </w:t>
      </w:r>
      <w:r>
        <w:rPr>
          <w:spacing w:val="-2"/>
        </w:rPr>
        <w:t>муниципальной услуги;</w:t>
      </w:r>
    </w:p>
    <w:p w:rsidR="00DA4BE3" w:rsidRDefault="001602CA">
      <w:pPr>
        <w:pStyle w:val="a5"/>
        <w:spacing w:line="322" w:lineRule="exact"/>
        <w:ind w:left="825"/>
        <w:jc w:val="left"/>
      </w:pPr>
      <w:r>
        <w:t>получение</w:t>
      </w:r>
      <w:r>
        <w:rPr>
          <w:spacing w:val="-10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rPr>
          <w:spacing w:val="-2"/>
        </w:rPr>
        <w:t>заявления;</w:t>
      </w:r>
    </w:p>
    <w:p w:rsidR="00DA4BE3" w:rsidRDefault="001602CA">
      <w:pPr>
        <w:pStyle w:val="a5"/>
        <w:tabs>
          <w:tab w:val="left" w:pos="3074"/>
          <w:tab w:val="left" w:pos="4362"/>
          <w:tab w:val="left" w:pos="5826"/>
          <w:tab w:val="left" w:pos="8153"/>
        </w:tabs>
        <w:spacing w:line="322" w:lineRule="exact"/>
        <w:ind w:left="825"/>
        <w:jc w:val="left"/>
      </w:pPr>
      <w:r>
        <w:rPr>
          <w:spacing w:val="-2"/>
        </w:rPr>
        <w:t>осуществление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предоставления</w:t>
      </w:r>
      <w:r>
        <w:tab/>
        <w:t>муниципальной</w:t>
      </w:r>
      <w:r>
        <w:rPr>
          <w:spacing w:val="-14"/>
        </w:rPr>
        <w:t xml:space="preserve"> </w:t>
      </w:r>
      <w:r>
        <w:rPr>
          <w:spacing w:val="-2"/>
        </w:rPr>
        <w:t>услуги;</w:t>
      </w:r>
    </w:p>
    <w:p w:rsidR="00DA4BE3" w:rsidRDefault="001602CA">
      <w:pPr>
        <w:pStyle w:val="a5"/>
        <w:ind w:right="106" w:firstLine="707"/>
      </w:pPr>
      <w:r>
        <w:t xml:space="preserve">досудебное (внесудебное) обжалование решений и действий (бездействия) </w:t>
      </w:r>
      <w:r>
        <w:t>Уполномоченного органа либо действия (бездействие) специалистов Уполномоченного органа, предоставляющего муниципальную услугу, либо муниципального служащего.</w:t>
      </w: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pStyle w:val="1"/>
        <w:ind w:left="3899" w:hanging="3032"/>
        <w:jc w:val="left"/>
      </w:pPr>
      <w:r>
        <w:lastRenderedPageBreak/>
        <w:t>Порядок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 электронной форме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316"/>
        </w:tabs>
        <w:spacing w:before="318" w:after="0" w:line="322" w:lineRule="exact"/>
        <w:ind w:left="1316" w:hanging="491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заявл</w:t>
      </w:r>
      <w:r>
        <w:rPr>
          <w:spacing w:val="-2"/>
          <w:sz w:val="28"/>
        </w:rPr>
        <w:t>ения.</w:t>
      </w:r>
    </w:p>
    <w:p w:rsidR="00DA4BE3" w:rsidRDefault="001602CA">
      <w:pPr>
        <w:pStyle w:val="a5"/>
        <w:ind w:right="113" w:firstLine="707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</w:t>
      </w:r>
      <w:r>
        <w:rPr>
          <w:spacing w:val="-14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DA4BE3" w:rsidRDefault="001602CA">
      <w:pPr>
        <w:pStyle w:val="a5"/>
        <w:ind w:right="105" w:firstLine="707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</w:t>
      </w:r>
      <w:r>
        <w:t>полнения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8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 xml:space="preserve">посредством информационного сообщения </w:t>
      </w:r>
      <w:r>
        <w:t>непосредственно в электронной форме заявления.</w:t>
      </w:r>
    </w:p>
    <w:p w:rsidR="00DA4BE3" w:rsidRDefault="001602CA">
      <w:pPr>
        <w:pStyle w:val="a5"/>
        <w:spacing w:line="322" w:lineRule="exact"/>
        <w:ind w:left="825"/>
      </w:pPr>
      <w:r>
        <w:t>При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rPr>
          <w:spacing w:val="-2"/>
        </w:rPr>
        <w:t>обеспечивается:</w:t>
      </w:r>
    </w:p>
    <w:p w:rsidR="00DA4BE3" w:rsidRDefault="001602CA">
      <w:pPr>
        <w:pStyle w:val="a5"/>
        <w:ind w:right="108" w:firstLine="707"/>
      </w:pPr>
      <w:r>
        <w:t>а) возможность копирования и сохранения заявления и иных документов, указанных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2.8</w:t>
      </w:r>
      <w:r>
        <w:rPr>
          <w:spacing w:val="-9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rPr>
          <w:spacing w:val="-2"/>
        </w:rPr>
        <w:t xml:space="preserve">необходимых </w:t>
      </w:r>
      <w:r>
        <w:t>для</w:t>
      </w:r>
      <w:r>
        <w:rPr>
          <w:spacing w:val="-15"/>
        </w:rPr>
        <w:t xml:space="preserve"> </w:t>
      </w:r>
      <w:r>
        <w:t>предос</w:t>
      </w:r>
      <w:r>
        <w:t>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rPr>
          <w:spacing w:val="-2"/>
        </w:rPr>
        <w:t>услуги;</w:t>
      </w:r>
    </w:p>
    <w:p w:rsidR="00DA4BE3" w:rsidRDefault="001602CA">
      <w:pPr>
        <w:pStyle w:val="a5"/>
        <w:spacing w:before="2" w:after="0"/>
        <w:ind w:right="114" w:firstLine="707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DA4BE3" w:rsidRDefault="001602CA">
      <w:pPr>
        <w:pStyle w:val="a5"/>
        <w:ind w:right="114" w:firstLine="707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</w:t>
      </w:r>
      <w:r>
        <w:t>ввода и возврате для повторного ввода значений в электронную форму заявления;</w:t>
      </w:r>
    </w:p>
    <w:p w:rsidR="00DA4BE3" w:rsidRDefault="001602CA">
      <w:pPr>
        <w:pStyle w:val="a5"/>
        <w:widowControl w:val="0"/>
        <w:spacing w:after="0" w:line="240" w:lineRule="auto"/>
        <w:ind w:left="0" w:right="113" w:firstLine="794"/>
        <w:jc w:val="right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сведений,</w:t>
      </w:r>
      <w:r>
        <w:rPr>
          <w:spacing w:val="80"/>
          <w:w w:val="150"/>
        </w:rPr>
        <w:t xml:space="preserve"> </w:t>
      </w: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части,</w:t>
      </w:r>
      <w:r>
        <w:rPr>
          <w:spacing w:val="-8"/>
        </w:rPr>
        <w:t xml:space="preserve"> </w:t>
      </w:r>
      <w:r>
        <w:t>касающейся</w:t>
      </w:r>
      <w:r>
        <w:rPr>
          <w:spacing w:val="-7"/>
        </w:rPr>
        <w:t xml:space="preserve"> </w:t>
      </w:r>
      <w:r>
        <w:t>сведений,</w:t>
      </w:r>
      <w:r>
        <w:rPr>
          <w:spacing w:val="-8"/>
        </w:rPr>
        <w:t xml:space="preserve"> </w:t>
      </w:r>
      <w:r>
        <w:t>отсутствующих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ЕСИА; </w:t>
      </w:r>
    </w:p>
    <w:p w:rsidR="00DA4BE3" w:rsidRDefault="001602CA">
      <w:pPr>
        <w:pStyle w:val="a5"/>
        <w:widowControl w:val="0"/>
        <w:spacing w:after="0" w:line="240" w:lineRule="auto"/>
        <w:ind w:left="0" w:right="113"/>
        <w:jc w:val="right"/>
      </w:pPr>
      <w:r>
        <w:t>д) возможность вернуться на любой из этапов заполнения электронной формы</w:t>
      </w:r>
    </w:p>
    <w:p w:rsidR="00DA4BE3" w:rsidRDefault="001602CA">
      <w:pPr>
        <w:pStyle w:val="a5"/>
        <w:spacing w:line="322" w:lineRule="exact"/>
      </w:pPr>
      <w:r>
        <w:t>заявления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введенной</w:t>
      </w:r>
      <w:r>
        <w:rPr>
          <w:spacing w:val="-8"/>
        </w:rPr>
        <w:t xml:space="preserve"> </w:t>
      </w:r>
      <w:r>
        <w:rPr>
          <w:spacing w:val="-2"/>
        </w:rPr>
        <w:t>информации;</w:t>
      </w:r>
    </w:p>
    <w:p w:rsidR="00DA4BE3" w:rsidRDefault="001602CA">
      <w:pPr>
        <w:pStyle w:val="a5"/>
        <w:ind w:right="105" w:firstLine="707"/>
      </w:pPr>
      <w:r>
        <w:t>е) возможность доступа заявителя на ЕПГУ к ранее поданным им заявлениям в течение не менее</w:t>
      </w:r>
      <w:r>
        <w:t xml:space="preserve"> одного года, а также частично сформированных заявлений – в течение не менее 3 месяцев.</w:t>
      </w:r>
    </w:p>
    <w:p w:rsidR="00DA4BE3" w:rsidRDefault="001602CA">
      <w:pPr>
        <w:pStyle w:val="a5"/>
        <w:ind w:right="110" w:firstLine="707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323"/>
        </w:tabs>
        <w:spacing w:after="0" w:line="240" w:lineRule="auto"/>
        <w:ind w:right="117" w:firstLine="707"/>
        <w:rPr>
          <w:sz w:val="28"/>
        </w:rPr>
      </w:pPr>
      <w:r>
        <w:rPr>
          <w:sz w:val="28"/>
        </w:rPr>
        <w:t>Упол</w:t>
      </w:r>
      <w:r>
        <w:rPr>
          <w:sz w:val="28"/>
        </w:rPr>
        <w:t>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A4BE3" w:rsidRDefault="001602CA">
      <w:pPr>
        <w:pStyle w:val="a5"/>
        <w:ind w:right="113" w:firstLine="707"/>
      </w:pPr>
      <w:r>
        <w:t>а) прием документов, необходимых для предоставления му</w:t>
      </w:r>
      <w:r>
        <w:t>ниципальной услуги, и направление заявителю электронного сообщения о поступлении заявления;</w:t>
      </w:r>
    </w:p>
    <w:p w:rsidR="00DA4BE3" w:rsidRDefault="001602CA">
      <w:pPr>
        <w:pStyle w:val="a5"/>
        <w:ind w:right="104" w:firstLine="707"/>
      </w:pPr>
      <w: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</w:t>
      </w:r>
      <w:r>
        <w:t>й услуги.</w:t>
      </w:r>
    </w:p>
    <w:p w:rsidR="00DA4BE3" w:rsidRDefault="00DA4BE3">
      <w:pPr>
        <w:pStyle w:val="a5"/>
        <w:ind w:right="104" w:firstLine="707"/>
      </w:pPr>
    </w:p>
    <w:p w:rsidR="00DA4BE3" w:rsidRDefault="001602CA">
      <w:pPr>
        <w:pStyle w:val="a9"/>
        <w:numPr>
          <w:ilvl w:val="1"/>
          <w:numId w:val="8"/>
        </w:numPr>
        <w:tabs>
          <w:tab w:val="left" w:pos="1369"/>
        </w:tabs>
        <w:spacing w:before="1" w:after="0" w:line="240" w:lineRule="auto"/>
        <w:ind w:right="110" w:firstLine="707"/>
        <w:rPr>
          <w:sz w:val="28"/>
        </w:rPr>
      </w:pPr>
      <w:r>
        <w:rPr>
          <w:sz w:val="28"/>
        </w:rPr>
        <w:t>Электронное заявление становится доступным для специалиста 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 – ответственное уполномоченное лицо), в государственной информационной системе, используемой Уполномоченным</w:t>
      </w:r>
      <w:r>
        <w:rPr>
          <w:sz w:val="28"/>
        </w:rPr>
        <w:t xml:space="preserve"> органом для предоставления муниципальной услуги (далее – ГИС).</w:t>
      </w:r>
    </w:p>
    <w:p w:rsidR="00DA4BE3" w:rsidRDefault="001602CA">
      <w:pPr>
        <w:pStyle w:val="a5"/>
        <w:spacing w:line="320" w:lineRule="exact"/>
        <w:ind w:left="825"/>
        <w:jc w:val="left"/>
        <w:rPr>
          <w:color w:val="000000"/>
        </w:rPr>
      </w:pPr>
      <w:r>
        <w:rPr>
          <w:color w:val="000000"/>
        </w:rPr>
        <w:t>Ответственное</w:t>
      </w:r>
      <w:r>
        <w:rPr>
          <w:color w:val="000000"/>
          <w:spacing w:val="-17"/>
        </w:rPr>
        <w:t xml:space="preserve"> уполномоченное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лицо:</w:t>
      </w:r>
    </w:p>
    <w:p w:rsidR="00DA4BE3" w:rsidRDefault="001602CA">
      <w:pPr>
        <w:pStyle w:val="a5"/>
        <w:spacing w:line="240" w:lineRule="auto"/>
        <w:ind w:firstLine="707"/>
        <w:jc w:val="left"/>
        <w:rPr>
          <w:color w:val="000000"/>
        </w:rPr>
      </w:pPr>
      <w:r>
        <w:rPr>
          <w:color w:val="000000"/>
        </w:rPr>
        <w:t>проверяет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наличие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электронных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заявлений,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поступивших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ЕПГУ,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периодом не реже 2 раз в день;</w:t>
      </w:r>
    </w:p>
    <w:p w:rsidR="00DA4BE3" w:rsidRDefault="001602CA">
      <w:pPr>
        <w:pStyle w:val="a5"/>
        <w:spacing w:line="317" w:lineRule="exact"/>
        <w:ind w:left="825"/>
        <w:jc w:val="left"/>
      </w:pPr>
      <w:r>
        <w:t>рассматривает</w:t>
      </w:r>
      <w:r>
        <w:rPr>
          <w:spacing w:val="49"/>
        </w:rPr>
        <w:t xml:space="preserve"> </w:t>
      </w:r>
      <w:r>
        <w:t>поступившие</w:t>
      </w:r>
      <w:r>
        <w:rPr>
          <w:spacing w:val="54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образы</w:t>
      </w:r>
      <w:r>
        <w:rPr>
          <w:spacing w:val="52"/>
        </w:rPr>
        <w:t xml:space="preserve"> </w:t>
      </w:r>
      <w:r>
        <w:rPr>
          <w:spacing w:val="-2"/>
        </w:rPr>
        <w:t>документов</w:t>
      </w:r>
    </w:p>
    <w:p w:rsidR="00DA4BE3" w:rsidRDefault="001602CA">
      <w:pPr>
        <w:pStyle w:val="a5"/>
        <w:spacing w:line="322" w:lineRule="exact"/>
        <w:jc w:val="left"/>
      </w:pPr>
      <w:r>
        <w:rPr>
          <w:spacing w:val="-2"/>
        </w:rPr>
        <w:t>(документы);</w:t>
      </w:r>
    </w:p>
    <w:p w:rsidR="00DA4BE3" w:rsidRDefault="001602CA">
      <w:pPr>
        <w:pStyle w:val="a5"/>
        <w:tabs>
          <w:tab w:val="left" w:pos="2531"/>
          <w:tab w:val="left" w:pos="3935"/>
          <w:tab w:val="left" w:pos="4395"/>
          <w:tab w:val="left" w:pos="6309"/>
          <w:tab w:val="left" w:pos="6764"/>
          <w:tab w:val="left" w:pos="8106"/>
          <w:tab w:val="left" w:pos="8787"/>
        </w:tabs>
        <w:ind w:right="111" w:firstLine="707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465"/>
          <w:tab w:val="left" w:pos="2954"/>
          <w:tab w:val="left" w:pos="3302"/>
          <w:tab w:val="left" w:pos="4549"/>
          <w:tab w:val="left" w:pos="6040"/>
          <w:tab w:val="left" w:pos="8149"/>
        </w:tabs>
        <w:spacing w:after="0" w:line="240" w:lineRule="auto"/>
        <w:ind w:left="1465" w:hanging="640"/>
        <w:jc w:val="left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z w:val="28"/>
          <w:szCs w:val="28"/>
        </w:rPr>
        <w:t>муниципальной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документа:</w:t>
      </w:r>
    </w:p>
    <w:p w:rsidR="00DA4BE3" w:rsidRDefault="001602CA">
      <w:pPr>
        <w:pStyle w:val="a5"/>
        <w:ind w:right="105" w:firstLine="707"/>
      </w:pPr>
      <w:r>
        <w:t xml:space="preserve">в форме электронного </w:t>
      </w:r>
      <w:r>
        <w:t>документа, подписанного усиленной квалифицированной электронной подписью уполномоченного лица Уполномоченного органа, направленного заявителю в личный кабинет на ЕПГУ;</w:t>
      </w:r>
    </w:p>
    <w:p w:rsidR="00DA4BE3" w:rsidRDefault="001602CA">
      <w:pPr>
        <w:pStyle w:val="a5"/>
        <w:ind w:right="113" w:firstLine="707"/>
      </w:pPr>
      <w:r>
        <w:t>в виде бумажного документа, подтверждающего содержание электронного документа,</w:t>
      </w:r>
      <w:r>
        <w:rPr>
          <w:spacing w:val="54"/>
        </w:rPr>
        <w:t xml:space="preserve">   </w:t>
      </w:r>
      <w:r>
        <w:t>который</w:t>
      </w:r>
      <w:r>
        <w:rPr>
          <w:spacing w:val="55"/>
        </w:rPr>
        <w:t xml:space="preserve">   </w:t>
      </w:r>
      <w:r>
        <w:t>заявитель</w:t>
      </w:r>
      <w:r>
        <w:rPr>
          <w:spacing w:val="54"/>
        </w:rPr>
        <w:t xml:space="preserve">   </w:t>
      </w:r>
      <w:r>
        <w:t>получает</w:t>
      </w:r>
      <w:r>
        <w:rPr>
          <w:spacing w:val="54"/>
        </w:rPr>
        <w:t xml:space="preserve">   </w:t>
      </w:r>
      <w:r>
        <w:t>при</w:t>
      </w:r>
      <w:r>
        <w:rPr>
          <w:spacing w:val="55"/>
        </w:rPr>
        <w:t xml:space="preserve">   </w:t>
      </w:r>
      <w:r>
        <w:t>личном</w:t>
      </w:r>
      <w:r>
        <w:rPr>
          <w:spacing w:val="54"/>
        </w:rPr>
        <w:t xml:space="preserve">   </w:t>
      </w:r>
      <w:r>
        <w:t>обращении</w:t>
      </w:r>
      <w:r>
        <w:rPr>
          <w:spacing w:val="54"/>
        </w:rPr>
        <w:t xml:space="preserve">   </w:t>
      </w:r>
      <w:r>
        <w:rPr>
          <w:spacing w:val="-10"/>
        </w:rPr>
        <w:t xml:space="preserve">в </w:t>
      </w:r>
      <w:r>
        <w:t>многофункциональном</w:t>
      </w:r>
      <w:r>
        <w:rPr>
          <w:spacing w:val="-17"/>
        </w:rPr>
        <w:t xml:space="preserve"> </w:t>
      </w:r>
      <w:r>
        <w:rPr>
          <w:spacing w:val="-2"/>
        </w:rPr>
        <w:t>центре.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357"/>
        </w:tabs>
        <w:spacing w:before="2" w:after="0" w:line="240" w:lineRule="auto"/>
        <w:ind w:right="110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</w:t>
      </w:r>
      <w:r>
        <w:rPr>
          <w:sz w:val="28"/>
        </w:rPr>
        <w:t>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A4BE3" w:rsidRDefault="001602CA">
      <w:pPr>
        <w:pStyle w:val="a5"/>
        <w:spacing w:line="240" w:lineRule="auto"/>
        <w:ind w:right="110" w:firstLine="707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 форме заявителю направляется:</w:t>
      </w:r>
    </w:p>
    <w:p w:rsidR="00DA4BE3" w:rsidRDefault="001602CA">
      <w:pPr>
        <w:pStyle w:val="a5"/>
        <w:ind w:right="103" w:firstLine="707"/>
      </w:pPr>
      <w:r>
        <w:t xml:space="preserve">а) </w:t>
      </w: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</w:t>
      </w:r>
      <w:r>
        <w:t>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A4BE3" w:rsidRDefault="001602CA">
      <w:pPr>
        <w:pStyle w:val="a5"/>
        <w:ind w:right="105" w:firstLine="707"/>
      </w:pPr>
      <w:r>
        <w:lastRenderedPageBreak/>
        <w:t>б) уведомление о результатах рассмотрения докум</w:t>
      </w:r>
      <w:r>
        <w:t>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</w:t>
      </w:r>
      <w:r>
        <w:t>авлении муниципальной услуги.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316"/>
        </w:tabs>
        <w:spacing w:after="0" w:line="322" w:lineRule="exact"/>
        <w:ind w:left="1316" w:hanging="491"/>
        <w:rPr>
          <w:sz w:val="28"/>
        </w:rPr>
      </w:pPr>
      <w:r>
        <w:rPr>
          <w:sz w:val="28"/>
        </w:rPr>
        <w:t>Оценка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DA4BE3" w:rsidRDefault="001602CA">
      <w:pPr>
        <w:pStyle w:val="a5"/>
        <w:ind w:right="106" w:firstLine="707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</w:t>
      </w:r>
      <w:r>
        <w:t>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</w:t>
      </w:r>
      <w:r>
        <w:t>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</w:t>
      </w:r>
      <w:r>
        <w:t>оставления</w:t>
      </w:r>
      <w:r>
        <w:rPr>
          <w:spacing w:val="-18"/>
        </w:rPr>
        <w:t xml:space="preserve"> </w:t>
      </w:r>
      <w:r>
        <w:t>муниципальных услуг с учетом качества организации предоставления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</w:t>
      </w:r>
      <w:r>
        <w:t>олжностных обязанностей».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305"/>
        </w:tabs>
        <w:spacing w:after="0" w:line="240" w:lineRule="auto"/>
        <w:ind w:right="106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специалиста Уполномоченного органа либо муниципального служащего в соответствии со статьей</w:t>
      </w:r>
      <w:r>
        <w:rPr>
          <w:spacing w:val="35"/>
          <w:sz w:val="28"/>
        </w:rPr>
        <w:t xml:space="preserve">  </w:t>
      </w:r>
      <w:r>
        <w:rPr>
          <w:sz w:val="28"/>
        </w:rPr>
        <w:t>11.2</w:t>
      </w:r>
      <w:r>
        <w:rPr>
          <w:spacing w:val="35"/>
          <w:sz w:val="28"/>
        </w:rPr>
        <w:t xml:space="preserve">  </w:t>
      </w:r>
      <w:r>
        <w:rPr>
          <w:sz w:val="28"/>
        </w:rPr>
        <w:t>Федерального</w:t>
      </w:r>
      <w:r>
        <w:rPr>
          <w:spacing w:val="35"/>
          <w:sz w:val="28"/>
        </w:rPr>
        <w:t xml:space="preserve">  </w:t>
      </w:r>
      <w:r>
        <w:rPr>
          <w:sz w:val="28"/>
        </w:rPr>
        <w:t>з</w:t>
      </w:r>
      <w:r>
        <w:rPr>
          <w:sz w:val="28"/>
        </w:rPr>
        <w:t>акона</w:t>
      </w:r>
      <w:r>
        <w:rPr>
          <w:spacing w:val="35"/>
          <w:sz w:val="28"/>
        </w:rPr>
        <w:t xml:space="preserve">  </w:t>
      </w:r>
      <w:r>
        <w:rPr>
          <w:sz w:val="28"/>
        </w:rPr>
        <w:t>№</w:t>
      </w:r>
      <w:r>
        <w:rPr>
          <w:spacing w:val="35"/>
          <w:sz w:val="28"/>
        </w:rPr>
        <w:t xml:space="preserve">  </w:t>
      </w:r>
      <w:r>
        <w:rPr>
          <w:sz w:val="28"/>
        </w:rPr>
        <w:t>210-ФЗ</w:t>
      </w:r>
      <w:r>
        <w:rPr>
          <w:spacing w:val="35"/>
          <w:sz w:val="28"/>
        </w:rPr>
        <w:t xml:space="preserve">  </w:t>
      </w:r>
      <w:r>
        <w:rPr>
          <w:sz w:val="28"/>
        </w:rPr>
        <w:t>и</w:t>
      </w:r>
      <w:r>
        <w:rPr>
          <w:spacing w:val="35"/>
          <w:sz w:val="28"/>
        </w:rPr>
        <w:t xml:space="preserve">  </w:t>
      </w:r>
      <w:r>
        <w:rPr>
          <w:sz w:val="28"/>
        </w:rPr>
        <w:t>в</w:t>
      </w:r>
      <w:r>
        <w:rPr>
          <w:spacing w:val="35"/>
          <w:sz w:val="28"/>
        </w:rPr>
        <w:t xml:space="preserve">  </w:t>
      </w:r>
      <w:r>
        <w:rPr>
          <w:sz w:val="28"/>
        </w:rPr>
        <w:t>порядке,</w:t>
      </w:r>
      <w:r>
        <w:rPr>
          <w:spacing w:val="35"/>
          <w:sz w:val="28"/>
        </w:rPr>
        <w:t xml:space="preserve">  </w:t>
      </w:r>
      <w:r>
        <w:rPr>
          <w:sz w:val="28"/>
        </w:rPr>
        <w:t xml:space="preserve">установленном </w:t>
      </w:r>
      <w:r>
        <w:rPr>
          <w:sz w:val="28"/>
          <w:szCs w:val="28"/>
        </w:rPr>
        <w:t>постановлением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года</w:t>
      </w:r>
    </w:p>
    <w:p w:rsidR="00DA4BE3" w:rsidRDefault="001602CA">
      <w:pPr>
        <w:pStyle w:val="a5"/>
        <w:spacing w:before="2" w:after="0"/>
        <w:ind w:right="112"/>
      </w:pPr>
      <w:r>
        <w:t xml:space="preserve">№ 1198 «О федеральной государственной информационной системе, обеспечивающей процесс досудебного, (внесудебного) обжалования решений и </w:t>
      </w:r>
      <w:r>
        <w:t>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t>1</w:t>
      </w:r>
      <w:r>
        <w:t>.</w:t>
      </w:r>
    </w:p>
    <w:p w:rsidR="00DA4BE3" w:rsidRDefault="00DA4BE3">
      <w:pPr>
        <w:pStyle w:val="a5"/>
        <w:ind w:left="0"/>
        <w:jc w:val="left"/>
      </w:pP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spacing w:after="0" w:line="322" w:lineRule="exact"/>
        <w:ind w:left="715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ошибок</w:t>
      </w:r>
    </w:p>
    <w:p w:rsidR="00DA4BE3" w:rsidRDefault="001602CA">
      <w:pPr>
        <w:spacing w:after="0" w:line="322" w:lineRule="exact"/>
        <w:ind w:left="204" w:right="20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</w:p>
    <w:p w:rsidR="00DA4BE3" w:rsidRDefault="001602CA">
      <w:pPr>
        <w:spacing w:after="0"/>
        <w:ind w:left="206" w:right="196"/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478"/>
        </w:tabs>
        <w:spacing w:before="316" w:after="0" w:line="240" w:lineRule="auto"/>
        <w:ind w:right="118" w:firstLine="707"/>
        <w:rPr>
          <w:sz w:val="28"/>
        </w:rPr>
      </w:pPr>
      <w:r>
        <w:rPr>
          <w:sz w:val="28"/>
        </w:rPr>
        <w:t xml:space="preserve">В случае выявления опечаток и ошибок </w:t>
      </w:r>
      <w:r>
        <w:rPr>
          <w:sz w:val="28"/>
        </w:rPr>
        <w:t>заявитель вправе обратиться в Уполномоченный орган.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444"/>
        </w:tabs>
        <w:spacing w:before="2" w:after="0" w:line="240" w:lineRule="auto"/>
        <w:ind w:right="105" w:firstLine="70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 с приложением документов, указанных в пункте 2.8. настоящего Административного регламента.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440"/>
        </w:tabs>
        <w:spacing w:after="0" w:line="240" w:lineRule="auto"/>
        <w:ind w:right="113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ошибок указаны в пункте 2.12 настоящего Административного регламента.</w:t>
      </w:r>
    </w:p>
    <w:p w:rsidR="00DA4BE3" w:rsidRDefault="001602CA">
      <w:pPr>
        <w:pStyle w:val="a9"/>
        <w:numPr>
          <w:ilvl w:val="1"/>
          <w:numId w:val="8"/>
        </w:numPr>
        <w:tabs>
          <w:tab w:val="left" w:pos="1468"/>
        </w:tabs>
        <w:spacing w:after="0" w:line="240" w:lineRule="auto"/>
        <w:ind w:right="113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A4BE3" w:rsidRDefault="001602CA">
      <w:pPr>
        <w:pStyle w:val="a9"/>
        <w:numPr>
          <w:ilvl w:val="2"/>
          <w:numId w:val="8"/>
        </w:numPr>
        <w:tabs>
          <w:tab w:val="left" w:pos="1792"/>
        </w:tabs>
        <w:spacing w:after="0" w:line="240" w:lineRule="auto"/>
        <w:ind w:right="114" w:firstLine="707"/>
        <w:rPr>
          <w:sz w:val="28"/>
        </w:rPr>
      </w:pPr>
      <w:r>
        <w:rPr>
          <w:sz w:val="28"/>
        </w:rPr>
        <w:t>Заявитель при о</w:t>
      </w:r>
      <w:r>
        <w:rPr>
          <w:sz w:val="28"/>
        </w:rPr>
        <w:t>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A4BE3" w:rsidRDefault="001602CA">
      <w:pPr>
        <w:pStyle w:val="a9"/>
        <w:numPr>
          <w:ilvl w:val="2"/>
          <w:numId w:val="8"/>
        </w:numPr>
        <w:tabs>
          <w:tab w:val="left" w:pos="1783"/>
        </w:tabs>
        <w:spacing w:after="0" w:line="240" w:lineRule="auto"/>
        <w:ind w:right="105" w:firstLine="707"/>
        <w:rPr>
          <w:sz w:val="28"/>
        </w:rPr>
      </w:pPr>
      <w:r>
        <w:rPr>
          <w:sz w:val="28"/>
        </w:rPr>
        <w:t>Уполномо</w:t>
      </w:r>
      <w:r>
        <w:rPr>
          <w:sz w:val="28"/>
        </w:rPr>
        <w:t>ченный орган при получении заявления, указанного в подпункте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3.13.1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z w:val="28"/>
        </w:rPr>
        <w:t>3.13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A4BE3" w:rsidRDefault="001602CA">
      <w:pPr>
        <w:pStyle w:val="a9"/>
        <w:numPr>
          <w:ilvl w:val="2"/>
          <w:numId w:val="8"/>
        </w:numPr>
        <w:tabs>
          <w:tab w:val="left" w:pos="1661"/>
        </w:tabs>
        <w:spacing w:after="0" w:line="240" w:lineRule="auto"/>
        <w:ind w:right="107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 услуги.</w:t>
      </w:r>
    </w:p>
    <w:p w:rsidR="00DA4BE3" w:rsidRDefault="001602CA">
      <w:pPr>
        <w:pStyle w:val="a9"/>
        <w:numPr>
          <w:ilvl w:val="2"/>
          <w:numId w:val="8"/>
        </w:numPr>
        <w:tabs>
          <w:tab w:val="left" w:pos="1707"/>
        </w:tabs>
        <w:spacing w:after="0" w:line="321" w:lineRule="exact"/>
        <w:ind w:left="1707" w:hanging="882"/>
        <w:rPr>
          <w:sz w:val="28"/>
        </w:rPr>
      </w:pPr>
      <w:r>
        <w:rPr>
          <w:sz w:val="28"/>
        </w:rPr>
        <w:t>Срок</w:t>
      </w:r>
      <w:r>
        <w:rPr>
          <w:spacing w:val="3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6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pacing w:val="-2"/>
          <w:sz w:val="28"/>
        </w:rPr>
        <w:t>(трех)</w:t>
      </w:r>
    </w:p>
    <w:p w:rsidR="00DA4BE3" w:rsidRDefault="001602CA">
      <w:pPr>
        <w:pStyle w:val="a5"/>
        <w:spacing w:before="1" w:after="0" w:line="322" w:lineRule="exact"/>
      </w:pPr>
      <w:r>
        <w:t>рабочих</w:t>
      </w:r>
      <w:r>
        <w:rPr>
          <w:spacing w:val="4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даты</w:t>
      </w:r>
      <w:r>
        <w:rPr>
          <w:spacing w:val="5"/>
        </w:rPr>
        <w:t xml:space="preserve"> </w:t>
      </w:r>
      <w:r>
        <w:t>регистрации</w:t>
      </w:r>
      <w:r>
        <w:rPr>
          <w:spacing w:val="7"/>
        </w:rPr>
        <w:t xml:space="preserve"> </w:t>
      </w:r>
      <w:r>
        <w:t>заявления,</w:t>
      </w:r>
      <w:r>
        <w:rPr>
          <w:spacing w:val="5"/>
        </w:rPr>
        <w:t xml:space="preserve"> </w:t>
      </w:r>
      <w:r>
        <w:t>указанного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подпункте</w:t>
      </w:r>
      <w:r>
        <w:rPr>
          <w:spacing w:val="6"/>
        </w:rPr>
        <w:t xml:space="preserve"> </w:t>
      </w:r>
      <w:r>
        <w:t>3.13.1</w:t>
      </w:r>
      <w:r>
        <w:rPr>
          <w:spacing w:val="6"/>
        </w:rPr>
        <w:t xml:space="preserve"> </w:t>
      </w:r>
      <w:r>
        <w:rPr>
          <w:spacing w:val="-2"/>
        </w:rPr>
        <w:t>пункта</w:t>
      </w:r>
    </w:p>
    <w:p w:rsidR="00DA4BE3" w:rsidRDefault="001602CA">
      <w:pPr>
        <w:pStyle w:val="a5"/>
      </w:pPr>
      <w:r>
        <w:t>3.13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rPr>
          <w:spacing w:val="-2"/>
        </w:rPr>
        <w:t>подраздела.</w:t>
      </w:r>
    </w:p>
    <w:p w:rsidR="00DA4BE3" w:rsidRDefault="001602CA">
      <w:pPr>
        <w:pStyle w:val="1"/>
        <w:numPr>
          <w:ilvl w:val="0"/>
          <w:numId w:val="16"/>
        </w:numPr>
        <w:tabs>
          <w:tab w:val="left" w:pos="1274"/>
          <w:tab w:val="left" w:pos="1288"/>
        </w:tabs>
        <w:spacing w:after="0" w:line="640" w:lineRule="atLeast"/>
        <w:ind w:left="1288" w:right="598" w:hanging="464"/>
      </w:pP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 xml:space="preserve">регламента </w:t>
      </w:r>
      <w:r>
        <w:t>Порядок осуществления текущего контроля за соблюдением</w:t>
      </w:r>
    </w:p>
    <w:p w:rsidR="00DA4BE3" w:rsidRDefault="001602CA">
      <w:pPr>
        <w:spacing w:before="5" w:after="0"/>
        <w:ind w:left="1914" w:hanging="10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исполнением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ответственными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должностными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положений регламента и иных нормативных правовых актов, </w:t>
      </w:r>
      <w:r>
        <w:rPr>
          <w:b/>
          <w:bCs/>
          <w:sz w:val="28"/>
          <w:szCs w:val="28"/>
        </w:rPr>
        <w:t>устанавливающих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предоставлению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государственной </w:t>
      </w:r>
      <w:r>
        <w:rPr>
          <w:b/>
          <w:bCs/>
          <w:sz w:val="28"/>
          <w:szCs w:val="28"/>
        </w:rPr>
        <w:t>(муниципальной)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услуги,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также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принятием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решений</w:t>
      </w:r>
    </w:p>
    <w:p w:rsidR="00DA4BE3" w:rsidRDefault="001602CA">
      <w:pPr>
        <w:pStyle w:val="a9"/>
        <w:numPr>
          <w:ilvl w:val="1"/>
          <w:numId w:val="4"/>
        </w:numPr>
        <w:tabs>
          <w:tab w:val="left" w:pos="1354"/>
        </w:tabs>
        <w:spacing w:before="317" w:after="0" w:line="240" w:lineRule="auto"/>
        <w:ind w:right="106" w:firstLine="539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</w:t>
      </w:r>
      <w:r>
        <w:rPr>
          <w:sz w:val="28"/>
        </w:rPr>
        <w:t>ания к предоставлению муниципальной услуги, осуществляется на постоянной основе уполномоченными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A4BE3" w:rsidRDefault="001602CA">
      <w:pPr>
        <w:pStyle w:val="a5"/>
        <w:ind w:right="115" w:firstLine="539"/>
      </w:pPr>
      <w:r>
        <w:t>Для текущего контроля использу</w:t>
      </w:r>
      <w:r>
        <w:t>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уполномоченных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>Администрации (Уполномоченного органа).</w:t>
      </w:r>
    </w:p>
    <w:p w:rsidR="00DA4BE3" w:rsidRDefault="001602CA">
      <w:pPr>
        <w:pStyle w:val="a5"/>
        <w:spacing w:line="321" w:lineRule="exact"/>
        <w:ind w:left="657"/>
      </w:pPr>
      <w:r>
        <w:t>Текущий</w:t>
      </w:r>
      <w:r>
        <w:rPr>
          <w:spacing w:val="-9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rPr>
          <w:spacing w:val="-2"/>
        </w:rPr>
        <w:t>проверок:</w:t>
      </w:r>
    </w:p>
    <w:p w:rsidR="00DA4BE3" w:rsidRDefault="001602CA">
      <w:pPr>
        <w:pStyle w:val="a5"/>
        <w:spacing w:before="3" w:after="0" w:line="322" w:lineRule="exact"/>
        <w:ind w:left="657"/>
      </w:pPr>
      <w:r>
        <w:t>решений</w:t>
      </w:r>
      <w:r>
        <w:rPr>
          <w:spacing w:val="45"/>
          <w:w w:val="150"/>
        </w:rPr>
        <w:t xml:space="preserve"> </w:t>
      </w:r>
      <w:r>
        <w:t>о</w:t>
      </w:r>
      <w:r>
        <w:rPr>
          <w:spacing w:val="50"/>
          <w:w w:val="150"/>
        </w:rPr>
        <w:t xml:space="preserve"> </w:t>
      </w:r>
      <w:r>
        <w:t>предоставлении</w:t>
      </w:r>
      <w:r>
        <w:rPr>
          <w:spacing w:val="49"/>
          <w:w w:val="150"/>
        </w:rPr>
        <w:t xml:space="preserve"> </w:t>
      </w:r>
      <w:r>
        <w:t>(об</w:t>
      </w:r>
      <w:r>
        <w:rPr>
          <w:spacing w:val="48"/>
          <w:w w:val="150"/>
        </w:rPr>
        <w:t xml:space="preserve"> </w:t>
      </w:r>
      <w:r>
        <w:t>отказе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49"/>
          <w:w w:val="150"/>
        </w:rPr>
        <w:t xml:space="preserve"> </w:t>
      </w:r>
      <w:r>
        <w:t>предоставлении)</w:t>
      </w:r>
      <w:r>
        <w:rPr>
          <w:spacing w:val="50"/>
          <w:w w:val="150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rPr>
          <w:spacing w:val="-2"/>
        </w:rPr>
        <w:t>услуги;</w:t>
      </w:r>
    </w:p>
    <w:p w:rsidR="00DA4BE3" w:rsidRDefault="001602CA">
      <w:pPr>
        <w:pStyle w:val="a5"/>
        <w:ind w:left="657"/>
      </w:pPr>
      <w:r>
        <w:t>выявления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DA4BE3" w:rsidRDefault="001602CA">
      <w:pPr>
        <w:pStyle w:val="a5"/>
        <w:ind w:left="657"/>
      </w:pPr>
      <w:r>
        <w:lastRenderedPageBreak/>
        <w:t>рассмотрения,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граждан, содержащие жалобы на решения, действия (бездействие) уполномоченных лиц.</w:t>
      </w:r>
    </w:p>
    <w:p w:rsidR="00DA4BE3" w:rsidRDefault="00DA4BE3">
      <w:pPr>
        <w:pStyle w:val="a5"/>
        <w:spacing w:before="6" w:after="0"/>
        <w:ind w:left="0"/>
        <w:jc w:val="left"/>
      </w:pPr>
    </w:p>
    <w:p w:rsidR="00DA4BE3" w:rsidRDefault="001602CA">
      <w:pPr>
        <w:pStyle w:val="1"/>
        <w:ind w:left="719" w:right="711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периодичность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внеплановых проверок полноты и качества предоставления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полнотой и качеством предоставления муниципальной услуги</w:t>
      </w:r>
    </w:p>
    <w:p w:rsidR="00DA4BE3" w:rsidRDefault="001602CA">
      <w:pPr>
        <w:pStyle w:val="a9"/>
        <w:numPr>
          <w:ilvl w:val="1"/>
          <w:numId w:val="4"/>
        </w:numPr>
        <w:tabs>
          <w:tab w:val="left" w:pos="1264"/>
        </w:tabs>
        <w:spacing w:before="315" w:after="0" w:line="240" w:lineRule="auto"/>
        <w:ind w:right="107" w:firstLine="539"/>
        <w:rPr>
          <w:sz w:val="28"/>
        </w:rPr>
      </w:pPr>
      <w:r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DA4BE3" w:rsidRDefault="001602CA">
      <w:pPr>
        <w:pStyle w:val="a9"/>
        <w:numPr>
          <w:ilvl w:val="1"/>
          <w:numId w:val="4"/>
        </w:numPr>
        <w:tabs>
          <w:tab w:val="left" w:pos="1151"/>
        </w:tabs>
        <w:spacing w:before="2" w:after="0" w:line="240" w:lineRule="auto"/>
        <w:ind w:right="115" w:firstLine="539"/>
        <w:rPr>
          <w:sz w:val="28"/>
        </w:rPr>
      </w:pPr>
      <w:r>
        <w:rPr>
          <w:sz w:val="28"/>
        </w:rPr>
        <w:t>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</w:t>
      </w:r>
      <w:r>
        <w:rPr>
          <w:sz w:val="28"/>
        </w:rPr>
        <w:t>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 При плановой проверке полноты и качества предоставления муниципальной услуги контролю подлежат:</w:t>
      </w:r>
    </w:p>
    <w:p w:rsidR="00DA4BE3" w:rsidRDefault="001602CA">
      <w:pPr>
        <w:pStyle w:val="a5"/>
        <w:ind w:left="657"/>
        <w:jc w:val="left"/>
      </w:pPr>
      <w:r>
        <w:t>соблюдение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услуги; </w:t>
      </w:r>
    </w:p>
    <w:p w:rsidR="00DA4BE3" w:rsidRDefault="001602CA">
      <w:pPr>
        <w:pStyle w:val="a5"/>
        <w:ind w:left="657"/>
        <w:jc w:val="left"/>
      </w:pPr>
      <w:r>
        <w:t>соблюдение положений настоящего Административного регламента; 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</w:t>
      </w:r>
      <w:r>
        <w:t>сть</w:t>
      </w:r>
      <w:r>
        <w:rPr>
          <w:spacing w:val="-16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</w:p>
    <w:p w:rsidR="00DA4BE3" w:rsidRDefault="001602CA">
      <w:pPr>
        <w:pStyle w:val="a5"/>
        <w:spacing w:line="322" w:lineRule="exact"/>
        <w:jc w:val="left"/>
      </w:pPr>
      <w:r>
        <w:t>муниципальной</w:t>
      </w:r>
      <w:r>
        <w:rPr>
          <w:spacing w:val="-15"/>
        </w:rPr>
        <w:t xml:space="preserve"> </w:t>
      </w:r>
      <w:r>
        <w:rPr>
          <w:spacing w:val="-2"/>
        </w:rPr>
        <w:t>услуги.</w:t>
      </w:r>
    </w:p>
    <w:p w:rsidR="00DA4BE3" w:rsidRDefault="001602CA">
      <w:pPr>
        <w:pStyle w:val="a5"/>
        <w:ind w:left="657"/>
      </w:pPr>
      <w:r>
        <w:t>Основанием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DA4BE3" w:rsidRDefault="001602CA">
      <w:pPr>
        <w:spacing w:after="0" w:line="240" w:lineRule="auto"/>
        <w:ind w:left="117" w:right="105" w:firstLine="539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>
        <w:rPr>
          <w:sz w:val="28"/>
        </w:rPr>
        <w:t>нормативных правовых актов Российской Федерации, нормативных правовых актов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i/>
          <w:sz w:val="28"/>
        </w:rPr>
        <w:t>;</w:t>
      </w:r>
    </w:p>
    <w:p w:rsidR="00DA4BE3" w:rsidRDefault="001602CA">
      <w:pPr>
        <w:spacing w:after="0" w:line="240" w:lineRule="auto"/>
        <w:ind w:left="117" w:right="105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</w:t>
      </w:r>
      <w:r>
        <w:rPr>
          <w:sz w:val="28"/>
          <w:szCs w:val="28"/>
        </w:rPr>
        <w:t>й услуги.</w:t>
      </w:r>
    </w:p>
    <w:p w:rsidR="00DA4BE3" w:rsidRDefault="001602CA">
      <w:pPr>
        <w:pStyle w:val="1"/>
        <w:spacing w:before="321" w:after="0"/>
        <w:ind w:left="1422" w:right="1399" w:hanging="17"/>
      </w:pPr>
      <w:r>
        <w:t>Ответственность</w:t>
      </w:r>
      <w:r>
        <w:rPr>
          <w:spacing w:val="-6"/>
        </w:rPr>
        <w:t xml:space="preserve"> уполномоченных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 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A4BE3" w:rsidRDefault="001602CA">
      <w:pPr>
        <w:pStyle w:val="a9"/>
        <w:numPr>
          <w:ilvl w:val="1"/>
          <w:numId w:val="3"/>
        </w:numPr>
        <w:tabs>
          <w:tab w:val="left" w:pos="1211"/>
        </w:tabs>
        <w:spacing w:before="318" w:after="0" w:line="240" w:lineRule="auto"/>
        <w:ind w:right="10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</w:t>
      </w:r>
      <w:r>
        <w:rPr>
          <w:sz w:val="28"/>
        </w:rPr>
        <w:t>вного регламента, нормативных правовых актов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A4BE3" w:rsidRDefault="001602CA">
      <w:pPr>
        <w:pStyle w:val="a5"/>
        <w:ind w:right="109" w:firstLine="539"/>
      </w:pPr>
      <w:r>
        <w:t>Персональная ответственность уполно</w:t>
      </w:r>
      <w:r>
        <w:t>моченных лиц за правильность и своевременность</w:t>
      </w:r>
      <w:r>
        <w:rPr>
          <w:spacing w:val="-8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pStyle w:val="1"/>
        <w:ind w:right="196"/>
      </w:pPr>
      <w:r>
        <w:lastRenderedPageBreak/>
        <w:t xml:space="preserve">Требования к порядку и формам </w:t>
      </w:r>
      <w:r>
        <w:t>контроля за предоставлением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 их объединений и организаций</w:t>
      </w:r>
    </w:p>
    <w:p w:rsidR="00DA4BE3" w:rsidRDefault="001602CA">
      <w:pPr>
        <w:pStyle w:val="a9"/>
        <w:numPr>
          <w:ilvl w:val="1"/>
          <w:numId w:val="3"/>
        </w:numPr>
        <w:tabs>
          <w:tab w:val="left" w:pos="1235"/>
        </w:tabs>
        <w:spacing w:before="316" w:after="0" w:line="240" w:lineRule="auto"/>
        <w:ind w:right="114" w:firstLine="539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</w:t>
      </w:r>
      <w:r>
        <w:rPr>
          <w:sz w:val="28"/>
        </w:rPr>
        <w:t>ходе предоставления муниципальной услуги, в том числе о сроках завершения административных процедур (действий).</w:t>
      </w:r>
    </w:p>
    <w:p w:rsidR="00DA4BE3" w:rsidRDefault="001602CA">
      <w:pPr>
        <w:pStyle w:val="a5"/>
        <w:spacing w:before="1" w:after="0" w:line="322" w:lineRule="exact"/>
        <w:ind w:left="657"/>
        <w:jc w:val="left"/>
      </w:pPr>
      <w:r>
        <w:t>Граждане,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rPr>
          <w:spacing w:val="-2"/>
        </w:rPr>
        <w:t>право:</w:t>
      </w:r>
    </w:p>
    <w:p w:rsidR="00DA4BE3" w:rsidRDefault="001602CA">
      <w:pPr>
        <w:pStyle w:val="a5"/>
        <w:ind w:firstLine="539"/>
        <w:jc w:val="left"/>
      </w:pPr>
      <w:r>
        <w:t xml:space="preserve">направлять замечания и предложения по улучшению доступности и качества предоставления </w:t>
      </w:r>
      <w:r>
        <w:t>муниципальной услуги;</w:t>
      </w:r>
    </w:p>
    <w:p w:rsidR="00DA4BE3" w:rsidRDefault="001602CA">
      <w:pPr>
        <w:pStyle w:val="a5"/>
        <w:tabs>
          <w:tab w:val="left" w:pos="1846"/>
          <w:tab w:val="left" w:pos="3667"/>
          <w:tab w:val="left" w:pos="4050"/>
          <w:tab w:val="left" w:pos="4994"/>
          <w:tab w:val="left" w:pos="5526"/>
          <w:tab w:val="left" w:pos="7202"/>
          <w:tab w:val="left" w:pos="8786"/>
        </w:tabs>
        <w:ind w:right="114" w:firstLine="539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DA4BE3" w:rsidRDefault="001602CA">
      <w:pPr>
        <w:pStyle w:val="a9"/>
        <w:numPr>
          <w:ilvl w:val="1"/>
          <w:numId w:val="3"/>
        </w:numPr>
        <w:tabs>
          <w:tab w:val="left" w:pos="1326"/>
        </w:tabs>
        <w:spacing w:before="1" w:after="0" w:line="240" w:lineRule="auto"/>
        <w:ind w:right="106" w:firstLine="539"/>
        <w:rPr>
          <w:sz w:val="28"/>
        </w:rPr>
      </w:pPr>
      <w:r>
        <w:rPr>
          <w:sz w:val="28"/>
        </w:rPr>
        <w:t xml:space="preserve">Специалисты Уполномоченного органа принимают меры к прекращению допущенных нарушений, устраняют причины и условия, способствующие совершению </w:t>
      </w:r>
      <w:r>
        <w:rPr>
          <w:sz w:val="28"/>
        </w:rPr>
        <w:t>нарушений.</w:t>
      </w:r>
    </w:p>
    <w:p w:rsidR="00DA4BE3" w:rsidRDefault="001602CA">
      <w:pPr>
        <w:pStyle w:val="a5"/>
        <w:ind w:right="117" w:firstLine="53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pStyle w:val="1"/>
        <w:numPr>
          <w:ilvl w:val="0"/>
          <w:numId w:val="16"/>
        </w:numPr>
        <w:tabs>
          <w:tab w:val="left" w:pos="1051"/>
        </w:tabs>
        <w:spacing w:after="0" w:line="322" w:lineRule="exact"/>
        <w:ind w:left="1051" w:hanging="339"/>
      </w:pPr>
      <w:r>
        <w:t>Досудебный</w:t>
      </w:r>
      <w:r>
        <w:rPr>
          <w:spacing w:val="-11"/>
        </w:rPr>
        <w:t xml:space="preserve"> </w:t>
      </w:r>
      <w:r>
        <w:t>(внесудебный)</w:t>
      </w:r>
      <w:r>
        <w:rPr>
          <w:spacing w:val="-7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обжалования</w:t>
      </w:r>
      <w:r>
        <w:rPr>
          <w:spacing w:val="-9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действий</w:t>
      </w:r>
    </w:p>
    <w:p w:rsidR="00DA4BE3" w:rsidRDefault="001602CA">
      <w:pPr>
        <w:spacing w:after="0"/>
        <w:ind w:left="204" w:right="200"/>
        <w:jc w:val="center"/>
        <w:rPr>
          <w:b/>
          <w:sz w:val="28"/>
        </w:rPr>
      </w:pPr>
      <w:r>
        <w:rPr>
          <w:b/>
          <w:sz w:val="28"/>
        </w:rPr>
        <w:t>(бездействия)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муниципальную услугу, а также их уполномоченных лиц, муниципальных </w:t>
      </w:r>
      <w:r>
        <w:rPr>
          <w:b/>
          <w:spacing w:val="-2"/>
          <w:sz w:val="28"/>
        </w:rPr>
        <w:t>служащих</w:t>
      </w:r>
    </w:p>
    <w:p w:rsidR="00DA4BE3" w:rsidRDefault="00DA4BE3">
      <w:pPr>
        <w:spacing w:after="0"/>
        <w:ind w:left="204" w:right="200"/>
        <w:jc w:val="center"/>
        <w:rPr>
          <w:b/>
          <w:sz w:val="28"/>
        </w:rPr>
      </w:pPr>
    </w:p>
    <w:p w:rsidR="00DA4BE3" w:rsidRDefault="001602CA">
      <w:pPr>
        <w:widowControl w:val="0"/>
        <w:spacing w:after="0" w:line="240" w:lineRule="auto"/>
        <w:ind w:left="227" w:right="227" w:firstLine="454"/>
        <w:jc w:val="both"/>
      </w:pPr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специалистов Уполномоченного органа, </w:t>
      </w:r>
      <w:r>
        <w:rPr>
          <w:sz w:val="28"/>
        </w:rPr>
        <w:t>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A4BE3" w:rsidRDefault="00DA4BE3">
      <w:pPr>
        <w:pStyle w:val="a5"/>
        <w:spacing w:before="7" w:after="0"/>
        <w:ind w:left="0"/>
      </w:pPr>
    </w:p>
    <w:p w:rsidR="00DA4BE3" w:rsidRDefault="001602CA">
      <w:pPr>
        <w:pStyle w:val="1"/>
        <w:ind w:right="200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</w:t>
      </w:r>
      <w:r>
        <w:t xml:space="preserve"> рассмотрение жалобы лица, которым может быть направлена жалоба заявителя в досудебном (внесудебном) порядке;</w:t>
      </w:r>
    </w:p>
    <w:p w:rsidR="00DA4BE3" w:rsidRDefault="001602CA">
      <w:pPr>
        <w:pStyle w:val="a9"/>
        <w:numPr>
          <w:ilvl w:val="1"/>
          <w:numId w:val="10"/>
        </w:numPr>
        <w:tabs>
          <w:tab w:val="left" w:pos="1352"/>
        </w:tabs>
        <w:spacing w:before="315" w:after="0" w:line="240" w:lineRule="auto"/>
        <w:ind w:right="110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</w:t>
      </w:r>
      <w:r>
        <w:rPr>
          <w:sz w:val="28"/>
        </w:rPr>
        <w:t xml:space="preserve"> форме:</w:t>
      </w:r>
    </w:p>
    <w:p w:rsidR="00DA4BE3" w:rsidRDefault="001602CA">
      <w:pPr>
        <w:pStyle w:val="a5"/>
        <w:spacing w:before="2" w:after="0"/>
        <w:ind w:right="111" w:firstLine="707"/>
      </w:pPr>
      <w:r>
        <w:t>в Уполномоченный орган – на решение и (или) действия (бездействие) уполномоченного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</w:t>
      </w:r>
      <w:r>
        <w:t>;</w:t>
      </w:r>
    </w:p>
    <w:p w:rsidR="00DA4BE3" w:rsidRDefault="001602CA">
      <w:pPr>
        <w:pStyle w:val="a5"/>
        <w:ind w:right="111" w:firstLine="707"/>
      </w:pPr>
      <w:r>
        <w:lastRenderedPageBreak/>
        <w:t xml:space="preserve">в вышестоящий орган на решение и (или) действия (бездействие) уполномоченного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DA4BE3" w:rsidRDefault="001602CA">
      <w:pPr>
        <w:pStyle w:val="a5"/>
        <w:spacing w:line="322" w:lineRule="exact"/>
        <w:ind w:left="825"/>
      </w:pPr>
      <w:r>
        <w:t>к</w:t>
      </w:r>
      <w:r>
        <w:rPr>
          <w:spacing w:val="67"/>
        </w:rPr>
        <w:t xml:space="preserve"> </w:t>
      </w:r>
      <w:r>
        <w:t>руководителю</w:t>
      </w:r>
      <w:r>
        <w:rPr>
          <w:spacing w:val="69"/>
        </w:rPr>
        <w:t xml:space="preserve"> </w:t>
      </w:r>
      <w:r>
        <w:t>многофункционального</w:t>
      </w:r>
      <w:r>
        <w:rPr>
          <w:spacing w:val="68"/>
        </w:rPr>
        <w:t xml:space="preserve"> </w:t>
      </w:r>
      <w:r>
        <w:t>центра</w:t>
      </w:r>
      <w:r>
        <w:rPr>
          <w:spacing w:val="73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действия</w:t>
      </w:r>
    </w:p>
    <w:p w:rsidR="00DA4BE3" w:rsidRDefault="001602CA">
      <w:pPr>
        <w:pStyle w:val="a5"/>
        <w:spacing w:line="322" w:lineRule="exact"/>
      </w:pPr>
      <w:r>
        <w:t>(бездействие)</w:t>
      </w:r>
      <w:r>
        <w:rPr>
          <w:spacing w:val="-18"/>
        </w:rPr>
        <w:t xml:space="preserve"> </w:t>
      </w:r>
      <w:r>
        <w:t>работника</w:t>
      </w:r>
      <w:r>
        <w:rPr>
          <w:spacing w:val="-14"/>
        </w:rPr>
        <w:t xml:space="preserve"> </w:t>
      </w:r>
      <w:r>
        <w:t>многофункционал</w:t>
      </w:r>
      <w:r>
        <w:t>ьного</w:t>
      </w:r>
      <w:r>
        <w:rPr>
          <w:spacing w:val="-15"/>
        </w:rPr>
        <w:t xml:space="preserve"> </w:t>
      </w:r>
      <w:r>
        <w:rPr>
          <w:spacing w:val="-2"/>
        </w:rPr>
        <w:t>центра;</w:t>
      </w:r>
    </w:p>
    <w:p w:rsidR="00DA4BE3" w:rsidRDefault="001602CA">
      <w:pPr>
        <w:pStyle w:val="a5"/>
        <w:spacing w:line="322" w:lineRule="exact"/>
        <w:ind w:left="825"/>
      </w:pPr>
      <w:r>
        <w:t>к</w:t>
      </w:r>
      <w:r>
        <w:rPr>
          <w:spacing w:val="69"/>
          <w:w w:val="150"/>
        </w:rPr>
        <w:t xml:space="preserve"> </w:t>
      </w:r>
      <w:r>
        <w:t>учредителю</w:t>
      </w:r>
      <w:r>
        <w:rPr>
          <w:spacing w:val="69"/>
          <w:w w:val="150"/>
        </w:rPr>
        <w:t xml:space="preserve"> </w:t>
      </w:r>
      <w:r>
        <w:t>многофункционального</w:t>
      </w:r>
      <w:r>
        <w:rPr>
          <w:spacing w:val="70"/>
          <w:w w:val="150"/>
        </w:rPr>
        <w:t xml:space="preserve"> </w:t>
      </w:r>
      <w:r>
        <w:t>центра</w:t>
      </w:r>
      <w:r>
        <w:rPr>
          <w:spacing w:val="73"/>
          <w:w w:val="150"/>
        </w:rPr>
        <w:t xml:space="preserve"> </w:t>
      </w:r>
      <w:r>
        <w:t>–</w:t>
      </w:r>
      <w:r>
        <w:rPr>
          <w:spacing w:val="73"/>
          <w:w w:val="150"/>
        </w:rPr>
        <w:t xml:space="preserve"> </w:t>
      </w:r>
      <w:r>
        <w:t>на</w:t>
      </w:r>
      <w:r>
        <w:rPr>
          <w:spacing w:val="68"/>
          <w:w w:val="150"/>
        </w:rPr>
        <w:t xml:space="preserve"> </w:t>
      </w:r>
      <w:r>
        <w:t>решение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rPr>
          <w:spacing w:val="-2"/>
        </w:rPr>
        <w:t>действия</w:t>
      </w:r>
    </w:p>
    <w:p w:rsidR="00DA4BE3" w:rsidRDefault="001602CA">
      <w:pPr>
        <w:pStyle w:val="a5"/>
      </w:pPr>
      <w:r>
        <w:t>(бездействие)</w:t>
      </w:r>
      <w:r>
        <w:rPr>
          <w:spacing w:val="-18"/>
        </w:rPr>
        <w:t xml:space="preserve"> </w:t>
      </w:r>
      <w:r>
        <w:t>многофункционального</w:t>
      </w:r>
      <w:r>
        <w:rPr>
          <w:spacing w:val="-16"/>
        </w:rPr>
        <w:t xml:space="preserve"> </w:t>
      </w:r>
      <w:r>
        <w:rPr>
          <w:spacing w:val="-2"/>
        </w:rPr>
        <w:t>центра.</w:t>
      </w:r>
    </w:p>
    <w:p w:rsidR="00DA4BE3" w:rsidRDefault="001602CA">
      <w:pPr>
        <w:pStyle w:val="a5"/>
        <w:ind w:right="114" w:firstLine="707"/>
      </w:pPr>
      <w:r>
        <w:t>В Уполномоченном органе, многофункциональном центре, у учредителя многофункционального центра определяются ответственные</w:t>
      </w:r>
      <w:r>
        <w:t xml:space="preserve"> на рассмотрение жалоб уполномоченные лица.</w:t>
      </w:r>
    </w:p>
    <w:p w:rsidR="00DA4BE3" w:rsidRDefault="001602CA">
      <w:pPr>
        <w:pStyle w:val="1"/>
        <w:spacing w:before="286" w:after="0"/>
        <w:ind w:left="306" w:right="304" w:firstLine="9"/>
      </w:pPr>
      <w:r>
        <w:t>Способы информирования заявителей о порядке подачи и рассмотрения жалобы,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муниципальных услуг (функций)</w:t>
      </w:r>
    </w:p>
    <w:p w:rsidR="00DA4BE3" w:rsidRDefault="001602CA">
      <w:pPr>
        <w:pStyle w:val="a9"/>
        <w:numPr>
          <w:ilvl w:val="1"/>
          <w:numId w:val="10"/>
        </w:numPr>
        <w:tabs>
          <w:tab w:val="left" w:pos="1348"/>
        </w:tabs>
        <w:spacing w:before="316" w:after="0" w:line="240" w:lineRule="auto"/>
        <w:ind w:right="112" w:firstLine="707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</w:t>
      </w:r>
      <w:r>
        <w:rPr>
          <w:sz w:val="28"/>
        </w:rPr>
        <w:t xml:space="preserve">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DA4BE3" w:rsidRDefault="001602CA">
      <w:pPr>
        <w:pStyle w:val="1"/>
        <w:spacing w:before="286" w:after="0"/>
        <w:ind w:left="130" w:right="128"/>
      </w:pP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досудебного (внесудебного) обжалования действий (бездействия) и (или) решений, принятых (осуществленных) в х</w:t>
      </w:r>
      <w:r>
        <w:t>оде предоставления муниципальной услуги</w:t>
      </w:r>
    </w:p>
    <w:p w:rsidR="00DA4BE3" w:rsidRDefault="00DA4BE3">
      <w:pPr>
        <w:pStyle w:val="1"/>
        <w:spacing w:before="286" w:after="0"/>
        <w:ind w:left="130" w:right="128"/>
      </w:pPr>
    </w:p>
    <w:p w:rsidR="00DA4BE3" w:rsidRDefault="001602CA">
      <w:pPr>
        <w:pStyle w:val="a9"/>
        <w:numPr>
          <w:ilvl w:val="1"/>
          <w:numId w:val="10"/>
        </w:numPr>
        <w:tabs>
          <w:tab w:val="left" w:pos="1348"/>
        </w:tabs>
        <w:spacing w:before="79" w:after="0" w:line="240" w:lineRule="auto"/>
        <w:ind w:right="108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уполномоченных лиц регулируется:</w:t>
      </w:r>
    </w:p>
    <w:p w:rsidR="00DA4BE3" w:rsidRDefault="001602CA">
      <w:pPr>
        <w:pStyle w:val="a5"/>
        <w:spacing w:before="1" w:after="0"/>
        <w:ind w:right="116" w:firstLine="707"/>
      </w:pPr>
      <w:r>
        <w:t>Федеральным законом №210-ФЗ</w:t>
      </w:r>
      <w:r>
        <w:t xml:space="preserve"> от 27.07.2010 года «Об организации предоставления государственных и муниципальных услуг»;</w:t>
      </w:r>
    </w:p>
    <w:p w:rsidR="00DA4BE3" w:rsidRDefault="001602CA">
      <w:pPr>
        <w:pStyle w:val="a5"/>
        <w:spacing w:line="322" w:lineRule="exact"/>
        <w:ind w:left="825"/>
      </w:pPr>
      <w:r>
        <w:rPr>
          <w:spacing w:val="-2"/>
        </w:rPr>
        <w:t>постановлением</w:t>
      </w:r>
      <w:r>
        <w:rPr>
          <w:spacing w:val="-4"/>
        </w:rPr>
        <w:t xml:space="preserve"> </w:t>
      </w:r>
      <w:r>
        <w:rPr>
          <w:spacing w:val="-2"/>
        </w:rPr>
        <w:t>Правительства</w:t>
      </w:r>
      <w:r>
        <w:rPr>
          <w:spacing w:val="-5"/>
        </w:rPr>
        <w:t xml:space="preserve"> </w:t>
      </w:r>
      <w:r>
        <w:rPr>
          <w:spacing w:val="-2"/>
        </w:rPr>
        <w:t>Российской</w:t>
      </w:r>
      <w:r>
        <w:rPr>
          <w:spacing w:val="-4"/>
        </w:rPr>
        <w:t xml:space="preserve"> </w:t>
      </w:r>
      <w:r>
        <w:rPr>
          <w:spacing w:val="-2"/>
        </w:rPr>
        <w:t>Федерации</w:t>
      </w:r>
      <w:r>
        <w:rPr>
          <w:spacing w:val="-4"/>
        </w:rPr>
        <w:t xml:space="preserve"> </w:t>
      </w:r>
      <w:r>
        <w:rPr>
          <w:spacing w:val="-2"/>
        </w:rPr>
        <w:t>от</w:t>
      </w:r>
      <w:r>
        <w:rPr>
          <w:spacing w:val="-5"/>
        </w:rPr>
        <w:t xml:space="preserve"> </w:t>
      </w:r>
      <w:r>
        <w:rPr>
          <w:spacing w:val="-2"/>
        </w:rPr>
        <w:t>20</w:t>
      </w:r>
      <w:r>
        <w:rPr>
          <w:spacing w:val="-4"/>
        </w:rPr>
        <w:t xml:space="preserve"> </w:t>
      </w:r>
      <w:r>
        <w:rPr>
          <w:spacing w:val="-2"/>
        </w:rPr>
        <w:t>ноября</w:t>
      </w:r>
      <w:r>
        <w:rPr>
          <w:spacing w:val="-5"/>
        </w:rPr>
        <w:t xml:space="preserve"> </w:t>
      </w:r>
      <w:r>
        <w:rPr>
          <w:spacing w:val="-2"/>
        </w:rPr>
        <w:t>2012</w:t>
      </w:r>
      <w:r>
        <w:rPr>
          <w:spacing w:val="-3"/>
        </w:rPr>
        <w:t xml:space="preserve"> </w:t>
      </w:r>
      <w:r>
        <w:rPr>
          <w:spacing w:val="-4"/>
        </w:rPr>
        <w:t>года</w:t>
      </w:r>
    </w:p>
    <w:p w:rsidR="00DA4BE3" w:rsidRDefault="001602CA">
      <w:pPr>
        <w:pStyle w:val="a5"/>
        <w:ind w:right="112"/>
      </w:pPr>
      <w:r>
        <w:t>№ 1198 «О федеральной государственной информационной системе, обеспечивающей процесс досудеб</w:t>
      </w:r>
      <w:r>
        <w:t>ного (внесудебного) обжалования решений и действий (бездействия), совершенных при предоставлении муниципальных услуг».</w:t>
      </w:r>
    </w:p>
    <w:p w:rsidR="00DA4BE3" w:rsidRDefault="00DA4BE3">
      <w:pPr>
        <w:pStyle w:val="a5"/>
        <w:spacing w:before="6" w:after="0"/>
        <w:ind w:left="0"/>
        <w:jc w:val="left"/>
      </w:pPr>
    </w:p>
    <w:p w:rsidR="00DA4BE3" w:rsidRDefault="00DA4BE3">
      <w:pPr>
        <w:pStyle w:val="a5"/>
        <w:spacing w:before="6" w:after="0"/>
        <w:ind w:left="0"/>
        <w:jc w:val="left"/>
      </w:pPr>
    </w:p>
    <w:p w:rsidR="00DA4BE3" w:rsidRDefault="001602CA">
      <w:pPr>
        <w:pStyle w:val="a9"/>
        <w:numPr>
          <w:ilvl w:val="0"/>
          <w:numId w:val="16"/>
        </w:numPr>
        <w:tabs>
          <w:tab w:val="left" w:pos="803"/>
          <w:tab w:val="left" w:pos="1002"/>
        </w:tabs>
        <w:spacing w:after="0" w:line="240" w:lineRule="auto"/>
        <w:ind w:left="803" w:right="546" w:hanging="250"/>
        <w:jc w:val="center"/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</w:p>
    <w:p w:rsidR="00DA4BE3" w:rsidRDefault="001602CA">
      <w:pPr>
        <w:pStyle w:val="a9"/>
        <w:tabs>
          <w:tab w:val="left" w:pos="803"/>
          <w:tab w:val="left" w:pos="1002"/>
        </w:tabs>
        <w:spacing w:after="0" w:line="240" w:lineRule="auto"/>
        <w:ind w:left="803" w:right="546" w:firstLine="0"/>
        <w:jc w:val="center"/>
      </w:pP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в многофункциональных центрах </w:t>
      </w:r>
    </w:p>
    <w:p w:rsidR="00DA4BE3" w:rsidRDefault="001602CA">
      <w:pPr>
        <w:pStyle w:val="a9"/>
        <w:tabs>
          <w:tab w:val="left" w:pos="803"/>
          <w:tab w:val="left" w:pos="1002"/>
        </w:tabs>
        <w:spacing w:after="0" w:line="240" w:lineRule="auto"/>
        <w:ind w:left="803" w:right="546" w:firstLine="0"/>
        <w:jc w:val="center"/>
      </w:pPr>
      <w:r>
        <w:rPr>
          <w:b/>
          <w:sz w:val="28"/>
        </w:rPr>
        <w:t>предоставления муниципальных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услуг</w:t>
      </w:r>
    </w:p>
    <w:p w:rsidR="00DA4BE3" w:rsidRDefault="001602CA">
      <w:pPr>
        <w:spacing w:before="321" w:after="0" w:line="240" w:lineRule="auto"/>
        <w:ind w:left="438" w:right="431" w:hanging="1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административных процедур (действий) при предоставлении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DA4BE3" w:rsidRDefault="001602CA">
      <w:pPr>
        <w:pStyle w:val="a5"/>
        <w:spacing w:line="318" w:lineRule="exact"/>
        <w:ind w:left="825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DA4BE3" w:rsidRDefault="001602CA">
      <w:pPr>
        <w:pStyle w:val="a5"/>
        <w:ind w:right="112" w:firstLine="707"/>
      </w:pPr>
      <w:r>
        <w:t>информирование заявителей о порядке предоставления муниципальной услу</w:t>
      </w:r>
      <w:r>
        <w:t>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A4BE3" w:rsidRDefault="001602CA">
      <w:pPr>
        <w:pStyle w:val="a5"/>
        <w:spacing w:before="1" w:after="0"/>
        <w:ind w:right="105" w:firstLine="707"/>
      </w:pPr>
      <w:r>
        <w:t xml:space="preserve">выдачу заявителю результата предоставления </w:t>
      </w:r>
      <w: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</w:t>
      </w:r>
      <w:r>
        <w:t xml:space="preserve"> заверение выписок из информационных систем органов, предоставляющих муниципальные услуги;</w:t>
      </w:r>
    </w:p>
    <w:p w:rsidR="00DA4BE3" w:rsidRDefault="001602CA">
      <w:pPr>
        <w:pStyle w:val="a5"/>
        <w:spacing w:line="321" w:lineRule="exact"/>
        <w:ind w:left="825"/>
      </w:pPr>
      <w:r>
        <w:t>иные</w:t>
      </w:r>
      <w:r>
        <w:rPr>
          <w:spacing w:val="38"/>
        </w:rPr>
        <w:t xml:space="preserve">  </w:t>
      </w:r>
      <w:r>
        <w:t>процедуры</w:t>
      </w:r>
      <w:r>
        <w:rPr>
          <w:spacing w:val="38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8"/>
        </w:rPr>
        <w:t xml:space="preserve">  </w:t>
      </w:r>
      <w:r>
        <w:t>предусмотренные</w:t>
      </w:r>
      <w:r>
        <w:rPr>
          <w:spacing w:val="38"/>
        </w:rPr>
        <w:t xml:space="preserve">  </w:t>
      </w:r>
      <w:r>
        <w:t>Федеральным</w:t>
      </w:r>
      <w:r>
        <w:rPr>
          <w:spacing w:val="38"/>
        </w:rPr>
        <w:t xml:space="preserve">  </w:t>
      </w:r>
      <w:r>
        <w:rPr>
          <w:spacing w:val="-2"/>
        </w:rPr>
        <w:t>законом</w:t>
      </w:r>
    </w:p>
    <w:p w:rsidR="00DA4BE3" w:rsidRDefault="001602CA">
      <w:pPr>
        <w:pStyle w:val="a5"/>
      </w:pP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DA4BE3" w:rsidRDefault="001602CA">
      <w:pPr>
        <w:pStyle w:val="a5"/>
        <w:ind w:right="104" w:firstLine="707"/>
      </w:pPr>
      <w:r>
        <w:t>В соответствии с частью 1.1 статьи 16 Федерального закона № 210-ФЗ для реализации свои</w:t>
      </w:r>
      <w:r>
        <w:t xml:space="preserve">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DA4BE3" w:rsidRDefault="00DA4BE3">
      <w:pPr>
        <w:pStyle w:val="a5"/>
        <w:spacing w:before="5" w:after="0"/>
        <w:ind w:left="0"/>
        <w:jc w:val="left"/>
      </w:pPr>
    </w:p>
    <w:p w:rsidR="00DA4BE3" w:rsidRDefault="001602CA">
      <w:pPr>
        <w:pStyle w:val="1"/>
        <w:spacing w:line="319" w:lineRule="exact"/>
        <w:ind w:left="3275"/>
        <w:jc w:val="left"/>
      </w:pPr>
      <w:r>
        <w:t>Информирование</w:t>
      </w:r>
      <w:r>
        <w:rPr>
          <w:spacing w:val="-19"/>
        </w:rPr>
        <w:t xml:space="preserve"> </w:t>
      </w:r>
      <w:r>
        <w:rPr>
          <w:spacing w:val="-2"/>
        </w:rPr>
        <w:t>заявителей</w:t>
      </w:r>
    </w:p>
    <w:p w:rsidR="00DA4BE3" w:rsidRDefault="001602CA">
      <w:pPr>
        <w:pStyle w:val="a9"/>
        <w:numPr>
          <w:ilvl w:val="1"/>
          <w:numId w:val="2"/>
        </w:numPr>
        <w:tabs>
          <w:tab w:val="left" w:pos="1633"/>
        </w:tabs>
        <w:spacing w:after="0" w:line="240" w:lineRule="auto"/>
        <w:ind w:right="114" w:firstLine="707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DA4BE3" w:rsidRDefault="001602CA">
      <w:pPr>
        <w:pStyle w:val="a9"/>
        <w:tabs>
          <w:tab w:val="left" w:pos="1633"/>
        </w:tabs>
        <w:spacing w:after="0" w:line="240" w:lineRule="auto"/>
        <w:ind w:right="114" w:firstLine="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а) посредством привлечения средств массовой информации, </w:t>
      </w:r>
      <w:r>
        <w:rPr>
          <w:sz w:val="28"/>
          <w:szCs w:val="28"/>
        </w:rPr>
        <w:t>а также путем размещения информации на официальных сайтах и информационных стендах многофункциональных центров;</w:t>
      </w:r>
    </w:p>
    <w:p w:rsidR="00DA4BE3" w:rsidRDefault="001602CA">
      <w:pPr>
        <w:pStyle w:val="a5"/>
        <w:spacing w:before="1" w:after="0"/>
        <w:ind w:right="117" w:firstLine="707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A4BE3" w:rsidRDefault="001602CA">
      <w:pPr>
        <w:pStyle w:val="a5"/>
        <w:ind w:right="106" w:firstLine="707"/>
      </w:pPr>
      <w:r>
        <w:t>При личн</w:t>
      </w:r>
      <w:r>
        <w:t xml:space="preserve">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</w:t>
      </w:r>
      <w:r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A4BE3" w:rsidRDefault="001602CA">
      <w:pPr>
        <w:pStyle w:val="a5"/>
        <w:ind w:right="111" w:firstLine="707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</w:t>
      </w:r>
      <w:r>
        <w:t>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A4BE3" w:rsidRDefault="001602CA">
      <w:pPr>
        <w:pStyle w:val="a5"/>
        <w:ind w:right="103" w:firstLine="707"/>
      </w:pPr>
      <w:r>
        <w:lastRenderedPageBreak/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DA4BE3" w:rsidRDefault="001602CA">
      <w:pPr>
        <w:pStyle w:val="a5"/>
        <w:spacing w:line="240" w:lineRule="auto"/>
        <w:ind w:right="115" w:firstLine="707"/>
      </w:pPr>
      <w:r>
        <w:t>изложить обращение в письменной форме (ответ направляется Заявителю в соответствии со способом</w:t>
      </w:r>
      <w:r>
        <w:t>, указанным в обращении);</w:t>
      </w:r>
    </w:p>
    <w:p w:rsidR="00DA4BE3" w:rsidRDefault="001602CA">
      <w:pPr>
        <w:pStyle w:val="a5"/>
        <w:spacing w:line="317" w:lineRule="exact"/>
        <w:ind w:left="825"/>
      </w:pPr>
      <w:r>
        <w:t>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консультаций.</w:t>
      </w:r>
    </w:p>
    <w:p w:rsidR="00DA4BE3" w:rsidRDefault="001602CA">
      <w:pPr>
        <w:pStyle w:val="a5"/>
        <w:ind w:right="104" w:firstLine="707"/>
      </w:pPr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</w:t>
      </w:r>
      <w:r>
        <w:rPr>
          <w:spacing w:val="-1"/>
        </w:rPr>
        <w:t xml:space="preserve"> </w:t>
      </w:r>
      <w:r>
        <w:t>не позднее 30 календарных дней с момента регистрации обращения в форме электронного доку</w:t>
      </w:r>
      <w:r>
        <w:t>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DA4BE3">
      <w:pPr>
        <w:pStyle w:val="1"/>
        <w:spacing w:line="322" w:lineRule="exact"/>
        <w:ind w:right="201"/>
      </w:pPr>
    </w:p>
    <w:p w:rsidR="00DA4BE3" w:rsidRDefault="00DA4BE3">
      <w:pPr>
        <w:pStyle w:val="1"/>
        <w:spacing w:line="322" w:lineRule="exact"/>
        <w:ind w:right="201"/>
      </w:pPr>
    </w:p>
    <w:p w:rsidR="00DA4BE3" w:rsidRDefault="00DA4BE3">
      <w:pPr>
        <w:pStyle w:val="1"/>
        <w:spacing w:line="322" w:lineRule="exact"/>
        <w:ind w:right="201"/>
      </w:pPr>
    </w:p>
    <w:p w:rsidR="00DA4BE3" w:rsidRDefault="001602CA">
      <w:pPr>
        <w:pStyle w:val="1"/>
        <w:spacing w:line="322" w:lineRule="exact"/>
        <w:ind w:right="201"/>
      </w:pPr>
      <w:r>
        <w:t>Выдача</w:t>
      </w:r>
      <w:r>
        <w:rPr>
          <w:spacing w:val="-10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rPr>
          <w:spacing w:val="-2"/>
        </w:rPr>
        <w:t>услуги</w:t>
      </w:r>
    </w:p>
    <w:p w:rsidR="00DA4BE3" w:rsidRDefault="001602CA">
      <w:pPr>
        <w:pStyle w:val="a9"/>
        <w:numPr>
          <w:ilvl w:val="1"/>
          <w:numId w:val="2"/>
        </w:numPr>
        <w:tabs>
          <w:tab w:val="left" w:pos="1532"/>
        </w:tabs>
        <w:spacing w:before="319" w:after="0" w:line="240" w:lineRule="auto"/>
        <w:ind w:right="104" w:firstLine="707"/>
        <w:rPr>
          <w:sz w:val="28"/>
        </w:rPr>
      </w:pPr>
      <w:r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>
        <w:rPr>
          <w:sz w:val="28"/>
        </w:rPr>
        <w:t>многофункциональный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27.09.2011 </w:t>
      </w:r>
      <w:r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</w:t>
      </w:r>
      <w:r>
        <w:rPr>
          <w:sz w:val="28"/>
          <w:szCs w:val="28"/>
        </w:rPr>
        <w:t>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A4BE3" w:rsidRDefault="001602CA">
      <w:pPr>
        <w:pStyle w:val="a5"/>
        <w:spacing w:before="79" w:after="0"/>
        <w:ind w:right="109" w:firstLine="707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</w:t>
      </w:r>
      <w:r>
        <w:t>йствии, заключенным ими в порядке, установленном Постановлением № 797.</w:t>
      </w:r>
    </w:p>
    <w:p w:rsidR="00DA4BE3" w:rsidRDefault="001602CA">
      <w:pPr>
        <w:pStyle w:val="a9"/>
        <w:numPr>
          <w:ilvl w:val="1"/>
          <w:numId w:val="2"/>
        </w:numPr>
        <w:tabs>
          <w:tab w:val="left" w:pos="1403"/>
        </w:tabs>
        <w:spacing w:before="1" w:after="0" w:line="240" w:lineRule="auto"/>
        <w:ind w:right="113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</w:t>
      </w:r>
      <w:r>
        <w:rPr>
          <w:sz w:val="28"/>
        </w:rPr>
        <w:t>его цели обращения, либо по предварительной записи.</w:t>
      </w:r>
    </w:p>
    <w:p w:rsidR="00DA4BE3" w:rsidRDefault="001602CA">
      <w:pPr>
        <w:pStyle w:val="a5"/>
        <w:widowControl w:val="0"/>
        <w:spacing w:before="1" w:after="0" w:line="240" w:lineRule="auto"/>
        <w:ind w:left="0" w:right="113" w:firstLine="794"/>
      </w:pPr>
      <w:r>
        <w:t>Работник многофункционального центра осуществляет следующие действия: устанавливает</w:t>
      </w:r>
      <w:r>
        <w:rPr>
          <w:spacing w:val="-11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удостоверяющего личность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</w:t>
      </w:r>
      <w:r>
        <w:rPr>
          <w:spacing w:val="-2"/>
        </w:rPr>
        <w:t>ции;</w:t>
      </w:r>
    </w:p>
    <w:p w:rsidR="00DA4BE3" w:rsidRDefault="001602CA">
      <w:pPr>
        <w:pStyle w:val="a5"/>
        <w:ind w:right="115" w:firstLine="707"/>
      </w:pPr>
      <w:r>
        <w:lastRenderedPageBreak/>
        <w:t>проверяет полномочия представителя заявителя (в случае обращения представителя заявителя);</w:t>
      </w:r>
    </w:p>
    <w:p w:rsidR="00DA4BE3" w:rsidRDefault="001602CA">
      <w:pPr>
        <w:pStyle w:val="a5"/>
        <w:spacing w:line="321" w:lineRule="exact"/>
        <w:ind w:left="825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DA4BE3" w:rsidRDefault="001602CA">
      <w:pPr>
        <w:pStyle w:val="a5"/>
        <w:spacing w:before="2" w:after="0"/>
        <w:ind w:right="105" w:firstLine="707"/>
      </w:pPr>
      <w:r>
        <w:t>распечатывает результат предоставления муниципальной услуги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экземпляра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6"/>
        </w:rPr>
        <w:t xml:space="preserve"> </w:t>
      </w:r>
      <w:r>
        <w:t>носителе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A4BE3" w:rsidRDefault="001602CA">
      <w:pPr>
        <w:pStyle w:val="a5"/>
        <w:ind w:right="106" w:firstLine="707"/>
      </w:pPr>
      <w:r>
        <w:t xml:space="preserve">заверяет экземпляр </w:t>
      </w:r>
      <w:r>
        <w:t>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A4BE3" w:rsidRDefault="001602CA">
      <w:pPr>
        <w:pStyle w:val="a5"/>
        <w:ind w:right="116" w:firstLine="707"/>
      </w:pPr>
      <w:r>
        <w:t>выдает докум</w:t>
      </w:r>
      <w:r>
        <w:t>енты заявителю, при необходимости запрашивает у заявителя подписи за каждый выданный документ;</w:t>
      </w:r>
    </w:p>
    <w:p w:rsidR="00DA4BE3" w:rsidRDefault="001602CA">
      <w:pPr>
        <w:pStyle w:val="a5"/>
        <w:ind w:right="112" w:firstLine="707"/>
        <w:sectPr w:rsidR="00DA4BE3">
          <w:pgSz w:w="11906" w:h="16838"/>
          <w:pgMar w:top="950" w:right="460" w:bottom="280" w:left="1160" w:header="0" w:footer="0" w:gutter="0"/>
          <w:cols w:space="720"/>
          <w:formProt w:val="0"/>
          <w:docGrid w:linePitch="10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к Административному регламенту 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услуги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«Отнесение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земельных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 определенной</w:t>
      </w:r>
      <w:r>
        <w:rPr>
          <w:spacing w:val="-9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категории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перевод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>з</w:t>
      </w:r>
      <w:r>
        <w:rPr>
          <w:sz w:val="20"/>
          <w:szCs w:val="20"/>
        </w:rPr>
        <w:t>емельных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в </w:t>
      </w:r>
      <w:r>
        <w:rPr>
          <w:sz w:val="20"/>
          <w:szCs w:val="20"/>
        </w:rPr>
        <w:t>составе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</w:p>
    <w:p w:rsidR="00DA4BE3" w:rsidRDefault="001602CA">
      <w:pPr>
        <w:pStyle w:val="a5"/>
        <w:spacing w:line="321" w:lineRule="exact"/>
        <w:ind w:left="3979"/>
        <w:jc w:val="right"/>
        <w:rPr>
          <w:sz w:val="20"/>
          <w:szCs w:val="20"/>
        </w:rPr>
      </w:pPr>
      <w:r>
        <w:rPr>
          <w:sz w:val="20"/>
          <w:szCs w:val="20"/>
        </w:rPr>
        <w:t>из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одной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категории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другую»</w:t>
      </w:r>
    </w:p>
    <w:p w:rsidR="00DA4BE3" w:rsidRDefault="001602CA">
      <w:pPr>
        <w:pStyle w:val="1"/>
        <w:spacing w:before="7" w:after="0"/>
        <w:ind w:left="2598" w:hanging="2117"/>
        <w:jc w:val="left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отнесение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 таких земель к определенной категории</w:t>
      </w:r>
    </w:p>
    <w:p w:rsidR="00DA4BE3" w:rsidRDefault="001602CA">
      <w:pPr>
        <w:pStyle w:val="a5"/>
        <w:spacing w:before="316" w:after="0"/>
        <w:ind w:left="1020" w:right="196"/>
        <w:jc w:val="center"/>
      </w:pPr>
      <w:r>
        <w:rPr>
          <w:spacing w:val="-2"/>
        </w:rPr>
        <w:t>кому:</w:t>
      </w:r>
    </w:p>
    <w:p w:rsidR="00DA4BE3" w:rsidRDefault="001602CA">
      <w:pPr>
        <w:pStyle w:val="a5"/>
        <w:spacing w:before="38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71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0" b="0"/>
                <wp:wrapTopAndBottom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3" name="Полилиния 3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0"/>
                            <a:ext cx="3112920" cy="900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5040"/>
                              <a:gd name="textAreaBottom" fmla="*/ 684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BEF33" id="Group 4" o:spid="_x0000_s1026" style="position:absolute;margin-left:319pt;margin-top:14.65pt;width:245.1pt;height:1.5pt;z-index:-503316409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" o:allowincell="f">
                <v:shape id="Полилиния 3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" path="m,l3110886,e" filled="f" strokeweight=".19mm">
                  <v:path arrowok="t" textboxrect="0,0,3114675,23040"/>
                </v:shape>
                <v:shape id="Полилиния 4" o:spid="_x0000_s1028" style="position:absolute;width:31129;height:90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" path="m3112439,9131l,9131,,,3112439,r,9131xe" fillcolor="black" stroked="f" strokeweight="0">
                  <v:path arrowok="t" textboxrect="0,0,3115945,12926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72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635" b="2540"/>
                <wp:wrapTopAndBottom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6" name="Полилиния 6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0" y="0"/>
                            <a:ext cx="3112920" cy="828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4680"/>
                              <a:gd name="textAreaBottom" fmla="*/ 648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020A1" id="Group 7" o:spid="_x0000_s1026" style="position:absolute;margin-left:319pt;margin-top:30.7pt;width:245.1pt;height:1.5pt;z-index:-503316408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" o:allowincell="f">
                <v:shape id="Полилиния 6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" path="m,l3110886,e" filled="f" strokeweight=".19mm">
                  <v:path arrowok="t" textboxrect="0,0,3114675,23040"/>
                </v:shape>
                <v:shape id="Полилиния 7" o:spid="_x0000_s1028" style="position:absolute;width:31129;height:82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" path="m3112439,9131l,9131,,,3112439,r,9131xe" fillcolor="black" stroked="f" strokeweight="0">
                  <v:path arrowok="t" textboxrect="0,0,3115945,13189"/>
                </v:shape>
                <w10:wrap type="topAndBottom" anchorx="page"/>
              </v:group>
            </w:pict>
          </mc:Fallback>
        </mc:AlternateContent>
      </w:r>
    </w:p>
    <w:p w:rsidR="00DA4BE3" w:rsidRDefault="00DA4BE3">
      <w:pPr>
        <w:pStyle w:val="a5"/>
        <w:spacing w:before="38" w:after="0"/>
        <w:ind w:left="0"/>
        <w:jc w:val="left"/>
        <w:rPr>
          <w:sz w:val="20"/>
        </w:rPr>
      </w:pPr>
    </w:p>
    <w:p w:rsidR="00DA4BE3" w:rsidRDefault="001602CA">
      <w:pPr>
        <w:spacing w:before="2" w:after="0"/>
        <w:ind w:left="5219" w:right="11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 xml:space="preserve">земельного участка к определенной категории земель органа государственной власти </w:t>
      </w:r>
      <w:r>
        <w:rPr>
          <w:i/>
          <w:sz w:val="20"/>
        </w:rPr>
        <w:t>субъекта Российской Федерации или органа местного самоуправления)</w:t>
      </w:r>
    </w:p>
    <w:p w:rsidR="00DA4BE3" w:rsidRDefault="001602CA">
      <w:pPr>
        <w:pStyle w:val="a5"/>
        <w:spacing w:line="321" w:lineRule="exact"/>
        <w:ind w:left="5219"/>
        <w:jc w:val="left"/>
      </w:pPr>
      <w:r>
        <w:t>от</w:t>
      </w:r>
      <w:r>
        <w:rPr>
          <w:spacing w:val="-3"/>
        </w:rPr>
        <w:t xml:space="preserve"> </w:t>
      </w:r>
      <w:r>
        <w:rPr>
          <w:spacing w:val="-2"/>
        </w:rPr>
        <w:t>кого:</w:t>
      </w:r>
    </w:p>
    <w:p w:rsidR="00DA4BE3" w:rsidRDefault="001602CA">
      <w:pPr>
        <w:pStyle w:val="a5"/>
        <w:spacing w:before="38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635" distR="0" simplePos="0" relativeHeight="73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0" b="0"/>
                <wp:wrapTopAndBottom/>
                <wp:docPr id="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9" name="Полилиния 9"/>
                        <wps:cNvSpPr/>
                        <wps:spPr>
                          <a:xfrm>
                            <a:off x="487800" y="18360"/>
                            <a:ext cx="2623680" cy="720"/>
                          </a:xfrm>
                          <a:custGeom>
                            <a:avLst/>
                            <a:gdLst>
                              <a:gd name="textAreaLeft" fmla="*/ 0 w 1487520"/>
                              <a:gd name="textAreaRight" fmla="*/ 1489320 w 148752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623820">
                                <a:moveTo>
                                  <a:pt x="0" y="0"/>
                                </a:moveTo>
                                <a:lnTo>
                                  <a:pt x="2223335" y="0"/>
                                </a:lnTo>
                              </a:path>
                              <a:path w="2623820">
                                <a:moveTo>
                                  <a:pt x="2268443" y="0"/>
                                </a:moveTo>
                                <a:lnTo>
                                  <a:pt x="2623784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0"/>
                            <a:ext cx="3112920" cy="900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5040"/>
                              <a:gd name="textAreaBottom" fmla="*/ 684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33C7E" id="Group 10" o:spid="_x0000_s1026" style="position:absolute;margin-left:319pt;margin-top:14.65pt;width:245.1pt;height:1.5pt;z-index:-503316407;mso-wrap-distance-left:.05pt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" o:allowincell="f">
                <v:shape id="Полилиния 9" o:spid="_x0000_s1027" style="position:absolute;left:4878;top:183;width:26236;height:7;visibility:visible;mso-wrap-style:square;v-text-anchor:top" coordsize="26238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" path="m,l2223335,em2268443,r355341,e" filled="f" strokeweight=".19mm">
                  <v:path arrowok="t" textboxrect="0,0,2626995,23040"/>
                </v:shape>
                <v:shape id="Полилиния 10" o:spid="_x0000_s1028" style="position:absolute;width:31129;height:90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" path="m3112439,9131l,9131,,,3112439,r,9131xe" fillcolor="black" stroked="f" strokeweight="0">
                  <v:path arrowok="t" textboxrect="0,0,3115945,12926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74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635" b="2540"/>
                <wp:wrapTopAndBottom/>
                <wp:docPr id="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12" name="Полилиния 12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0" y="0"/>
                            <a:ext cx="3112920" cy="828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4680"/>
                              <a:gd name="textAreaBottom" fmla="*/ 648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BB91D" id="Group 13" o:spid="_x0000_s1026" style="position:absolute;margin-left:319pt;margin-top:30.7pt;width:245.1pt;height:1.5pt;z-index:-503316406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" o:allowincell="f">
                <v:shape id="Полилиния 12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" path="m,l3110886,e" filled="f" strokeweight=".19mm">
                  <v:path arrowok="t" textboxrect="0,0,3114675,23040"/>
                </v:shape>
                <v:shape id="Полилиния 13" o:spid="_x0000_s1028" style="position:absolute;width:31129;height:82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" path="m3112439,9131l,9131,,,3112439,r,9131xe" fillcolor="black" stroked="f" strokeweight="0">
                  <v:path arrowok="t" textboxrect="0,0,3115945,13189"/>
                </v:shape>
                <w10:wrap type="topAndBottom" anchorx="page"/>
              </v:group>
            </w:pict>
          </mc:Fallback>
        </mc:AlternateContent>
      </w:r>
    </w:p>
    <w:p w:rsidR="00DA4BE3" w:rsidRDefault="00DA4BE3">
      <w:pPr>
        <w:pStyle w:val="a5"/>
        <w:spacing w:before="38" w:after="0"/>
        <w:ind w:left="0"/>
        <w:jc w:val="left"/>
        <w:rPr>
          <w:sz w:val="20"/>
        </w:rPr>
      </w:pPr>
    </w:p>
    <w:p w:rsidR="00DA4BE3" w:rsidRDefault="001602CA">
      <w:pPr>
        <w:spacing w:before="2" w:after="0"/>
        <w:ind w:left="521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DA4BE3" w:rsidRDefault="001602CA">
      <w:pPr>
        <w:pStyle w:val="a5"/>
        <w:spacing w:before="7" w:after="0"/>
        <w:ind w:left="0"/>
        <w:jc w:val="left"/>
        <w:rPr>
          <w:i/>
          <w:sz w:val="17"/>
        </w:rPr>
      </w:pPr>
      <w:r>
        <w:rPr>
          <w:i/>
          <w:noProof/>
          <w:sz w:val="17"/>
          <w:lang w:eastAsia="ru-RU"/>
        </w:rPr>
        <mc:AlternateContent>
          <mc:Choice Requires="wps">
            <w:drawing>
              <wp:anchor distT="0" distB="635" distL="0" distR="0" simplePos="0" relativeHeight="75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144145</wp:posOffset>
                </wp:positionV>
                <wp:extent cx="3107055" cy="1270"/>
                <wp:effectExtent l="0" t="2540" r="0" b="1270"/>
                <wp:wrapTopAndBottom/>
                <wp:docPr id="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160" cy="1440"/>
                        </a:xfrm>
                        <a:custGeom>
                          <a:avLst/>
                          <a:gdLst>
                            <a:gd name="textAreaLeft" fmla="*/ 0 w 1761480"/>
                            <a:gd name="textAreaRight" fmla="*/ 1763280 w 176148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07055">
                              <a:moveTo>
                                <a:pt x="0" y="0"/>
                              </a:moveTo>
                              <a:lnTo>
                                <a:pt x="3106917" y="0"/>
                              </a:lnTo>
                            </a:path>
                          </a:pathLst>
                        </a:custGeom>
                        <a:noFill/>
                        <a:ln w="518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5A567" id="Graphic 16" o:spid="_x0000_s1026" style="position:absolute;margin-left:319pt;margin-top:11.35pt;width:244.65pt;height:.1pt;z-index:-503316405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31070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" o:allowincell="f" path="m,l3106917,e" filled="f" strokeweight=".14408mm">
                <v:path arrowok="t" textboxrect="0,0,3110230,9360"/>
                <w10:wrap type="topAndBottom" anchorx="page"/>
              </v:shape>
            </w:pict>
          </mc:Fallback>
        </mc:AlternateContent>
      </w:r>
      <w:r>
        <w:rPr>
          <w:i/>
          <w:noProof/>
          <w:sz w:val="17"/>
          <w:lang w:eastAsia="ru-RU"/>
        </w:rPr>
        <mc:AlternateContent>
          <mc:Choice Requires="wpg">
            <w:drawing>
              <wp:anchor distT="0" distB="0" distL="0" distR="0" simplePos="0" relativeHeight="76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279400</wp:posOffset>
                </wp:positionV>
                <wp:extent cx="3112770" cy="13970"/>
                <wp:effectExtent l="0" t="1270" r="0" b="1270"/>
                <wp:wrapTopAndBottom/>
                <wp:docPr id="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4040"/>
                          <a:chOff x="0" y="0"/>
                          <a:chExt cx="3112920" cy="14040"/>
                        </a:xfrm>
                      </wpg:grpSpPr>
                      <wps:wsp>
                        <wps:cNvPr id="16" name="Полилиния 16"/>
                        <wps:cNvSpPr/>
                        <wps:spPr>
                          <a:xfrm>
                            <a:off x="0" y="13320"/>
                            <a:ext cx="3112200" cy="720"/>
                          </a:xfrm>
                          <a:custGeom>
                            <a:avLst/>
                            <a:gdLst>
                              <a:gd name="textAreaLeft" fmla="*/ 0 w 1764360"/>
                              <a:gd name="textAreaRight" fmla="*/ 1766160 w 176436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1714597" y="0"/>
                                </a:lnTo>
                              </a:path>
                              <a:path w="3111500">
                                <a:moveTo>
                                  <a:pt x="2921873" y="0"/>
                                </a:moveTo>
                                <a:lnTo>
                                  <a:pt x="3111471" y="0"/>
                                </a:lnTo>
                              </a:path>
                            </a:pathLst>
                          </a:custGeom>
                          <a:noFill/>
                          <a:ln w="51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1080720" y="0"/>
                            <a:ext cx="2031840" cy="4320"/>
                          </a:xfrm>
                          <a:custGeom>
                            <a:avLst/>
                            <a:gdLst>
                              <a:gd name="textAreaLeft" fmla="*/ 0 w 1152000"/>
                              <a:gd name="textAreaRight" fmla="*/ 1153800 w 1152000"/>
                              <a:gd name="textAreaTop" fmla="*/ 0 h 2520"/>
                              <a:gd name="textAreaBottom" fmla="*/ 4320 h 2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32000" h="6350">
                                <a:moveTo>
                                  <a:pt x="203160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2031606" y="0"/>
                                </a:lnTo>
                                <a:lnTo>
                                  <a:pt x="2031606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BC919" id="Group 17" o:spid="_x0000_s1026" style="position:absolute;margin-left:319pt;margin-top:22pt;width:245.1pt;height:1.1pt;z-index:-503316404;mso-wrap-distance-left:0;mso-wrap-distance-right:0;mso-position-horizontal-relative:page" coordsize="3112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" o:allowincell="f">
                <v:shape id="Полилиния 16" o:spid="_x0000_s1027" style="position:absolute;top:133;width:31122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" path="m,l1714597,em2921873,r189598,e" filled="f" strokeweight=".14408mm">
                  <v:path arrowok="t" textboxrect="0,0,3114674,23040"/>
                </v:shape>
                <v:shape id="Полилиния 17" o:spid="_x0000_s1028" style="position:absolute;left:10807;width:20318;height:43;visibility:visible;mso-wrap-style:square;v-text-anchor:top" coordsize="20320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" path="m2031606,6096l,6096,,,2031606,r,6096xe" fillcolor="black" stroked="f" strokeweight="0">
                  <v:path arrowok="t" textboxrect="0,0,2035175,10886"/>
                </v:shape>
                <w10:wrap type="topAndBottom" anchorx="page"/>
              </v:group>
            </w:pict>
          </mc:Fallback>
        </mc:AlternateContent>
      </w:r>
    </w:p>
    <w:p w:rsidR="00DA4BE3" w:rsidRDefault="00DA4BE3">
      <w:pPr>
        <w:pStyle w:val="a5"/>
        <w:ind w:left="0"/>
        <w:jc w:val="left"/>
        <w:rPr>
          <w:i/>
          <w:sz w:val="16"/>
        </w:rPr>
      </w:pPr>
    </w:p>
    <w:p w:rsidR="00DA4BE3" w:rsidRDefault="001602CA">
      <w:pPr>
        <w:spacing w:after="0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почты;)</w:t>
      </w:r>
    </w:p>
    <w:p w:rsidR="00DA4BE3" w:rsidRDefault="001602CA">
      <w:pPr>
        <w:pStyle w:val="a5"/>
        <w:spacing w:before="58" w:after="0"/>
        <w:ind w:left="0"/>
        <w:jc w:val="left"/>
        <w:rPr>
          <w:i/>
          <w:sz w:val="20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635" distB="0" distL="0" distR="0" simplePos="0" relativeHeight="77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198120</wp:posOffset>
                </wp:positionV>
                <wp:extent cx="3111500" cy="1270"/>
                <wp:effectExtent l="0" t="3810" r="0" b="2540"/>
                <wp:wrapTopAndBottom/>
                <wp:docPr id="8" name="Graphi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>
                            <a:gd name="textAreaLeft" fmla="*/ 0 w 1764000"/>
                            <a:gd name="textAreaRight" fmla="*/ 1765800 w 176400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11500">
                              <a:moveTo>
                                <a:pt x="0" y="0"/>
                              </a:moveTo>
                              <a:lnTo>
                                <a:pt x="311088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9F832" id="Graphic 20" o:spid="_x0000_s1026" style="position:absolute;margin-left:319pt;margin-top:15.6pt;width:245pt;height:.1pt;z-index:-503316403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coordsize="3111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" o:allowincell="f" path="m,l3110886,e" filled="f" strokeweight=".19mm">
                <v:path arrowok="t" textboxrect="0,0,3114675,9360"/>
                <w10:wrap type="topAndBottom" anchorx="page"/>
              </v:shape>
            </w:pict>
          </mc:Fallback>
        </mc:AlternateContent>
      </w:r>
    </w:p>
    <w:p w:rsidR="00DA4BE3" w:rsidRDefault="001602CA">
      <w:pPr>
        <w:pStyle w:val="1"/>
        <w:spacing w:before="189" w:after="0"/>
        <w:ind w:left="771" w:right="196"/>
      </w:pPr>
      <w:r>
        <w:rPr>
          <w:spacing w:val="-2"/>
        </w:rPr>
        <w:t>Заявление</w:t>
      </w:r>
    </w:p>
    <w:p w:rsidR="00DA4BE3" w:rsidRDefault="001602CA">
      <w:pPr>
        <w:spacing w:after="0"/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земель</w:t>
      </w:r>
    </w:p>
    <w:p w:rsidR="00DA4BE3" w:rsidRDefault="001602CA">
      <w:pPr>
        <w:pStyle w:val="a5"/>
        <w:spacing w:before="319" w:after="0"/>
        <w:ind w:left="825"/>
        <w:jc w:val="left"/>
      </w:pPr>
      <w:r>
        <w:t>Прошу</w:t>
      </w:r>
      <w:r>
        <w:rPr>
          <w:spacing w:val="-10"/>
        </w:rPr>
        <w:t xml:space="preserve"> </w:t>
      </w:r>
      <w:r>
        <w:t>отнести</w:t>
      </w:r>
      <w:r>
        <w:rPr>
          <w:spacing w:val="-6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rPr>
          <w:spacing w:val="-2"/>
        </w:rPr>
        <w:t>участок:</w:t>
      </w:r>
    </w:p>
    <w:p w:rsidR="00DA4BE3" w:rsidRDefault="001602CA">
      <w:pPr>
        <w:pStyle w:val="a5"/>
        <w:tabs>
          <w:tab w:val="left" w:pos="9909"/>
        </w:tabs>
        <w:spacing w:before="321" w:after="0"/>
        <w:jc w:val="left"/>
      </w:pPr>
      <w:r>
        <w:t>расположенный</w:t>
      </w:r>
      <w:r>
        <w:rPr>
          <w:spacing w:val="-10"/>
        </w:rPr>
        <w:t xml:space="preserve"> </w:t>
      </w:r>
      <w:r>
        <w:t>адресу</w:t>
      </w:r>
      <w:r>
        <w:rPr>
          <w:spacing w:val="-12"/>
        </w:rPr>
        <w:t xml:space="preserve"> </w:t>
      </w:r>
      <w:r>
        <w:rPr>
          <w:spacing w:val="-2"/>
        </w:rPr>
        <w:t>(местоположение)</w:t>
      </w:r>
      <w:r>
        <w:rPr>
          <w:u w:val="single"/>
        </w:rPr>
        <w:tab/>
      </w:r>
    </w:p>
    <w:p w:rsidR="00DA4BE3" w:rsidRDefault="001602CA">
      <w:pPr>
        <w:pStyle w:val="a5"/>
        <w:spacing w:before="61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635" distB="0" distL="0" distR="0" simplePos="0" relativeHeight="78" behindDoc="1" locked="0" layoutInCell="0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5866130" cy="1270"/>
                <wp:effectExtent l="0" t="3810" r="0" b="2540"/>
                <wp:wrapTopAndBottom/>
                <wp:docPr id="9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200" cy="1440"/>
                        </a:xfrm>
                        <a:custGeom>
                          <a:avLst/>
                          <a:gdLst>
                            <a:gd name="textAreaLeft" fmla="*/ 0 w 3325680"/>
                            <a:gd name="textAreaRight" fmla="*/ 3327480 w 332568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607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23A3D" id="Graphic 21" o:spid="_x0000_s1026" style="position:absolute;margin-left:63.85pt;margin-top:15.8pt;width:461.9pt;height:.1pt;z-index:-503316402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coordsize="58661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" o:allowincell="f" path="m,l5866074,e" filled="f" strokeweight=".19mm">
                <v:path arrowok="t" textboxrect="0,0,5869305,9360"/>
                <w10:wrap type="topAndBottom" anchorx="page"/>
              </v:shape>
            </w:pict>
          </mc:Fallback>
        </mc:AlternateContent>
      </w:r>
    </w:p>
    <w:p w:rsidR="00DA4BE3" w:rsidRDefault="001602CA">
      <w:pPr>
        <w:pStyle w:val="a5"/>
        <w:tabs>
          <w:tab w:val="left" w:pos="9623"/>
        </w:tabs>
        <w:spacing w:before="321" w:after="0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DA4BE3" w:rsidRDefault="001602CA">
      <w:pPr>
        <w:pStyle w:val="a5"/>
        <w:tabs>
          <w:tab w:val="left" w:pos="9913"/>
        </w:tabs>
        <w:spacing w:before="2" w:after="0" w:line="322" w:lineRule="exact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DA4BE3" w:rsidRDefault="001602CA">
      <w:pPr>
        <w:pStyle w:val="a5"/>
        <w:tabs>
          <w:tab w:val="left" w:pos="9326"/>
        </w:tabs>
        <w:jc w:val="left"/>
      </w:pPr>
      <w:r>
        <w:t xml:space="preserve">к категории земель </w:t>
      </w:r>
      <w:r>
        <w:rPr>
          <w:u w:val="single"/>
        </w:rPr>
        <w:tab/>
      </w:r>
    </w:p>
    <w:p w:rsidR="00DA4BE3" w:rsidRDefault="001602CA">
      <w:pPr>
        <w:spacing w:before="1" w:after="0"/>
        <w:ind w:left="4120" w:right="1312" w:hanging="2511"/>
        <w:rPr>
          <w:i/>
          <w:sz w:val="24"/>
        </w:rPr>
      </w:pPr>
      <w:r>
        <w:rPr>
          <w:i/>
          <w:sz w:val="24"/>
        </w:rPr>
        <w:lastRenderedPageBreak/>
        <w:t>(указывается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отнести </w:t>
      </w:r>
      <w:r>
        <w:rPr>
          <w:i/>
          <w:sz w:val="24"/>
        </w:rPr>
        <w:t>земельный участок)</w:t>
      </w:r>
    </w:p>
    <w:p w:rsidR="00DA4BE3" w:rsidRDefault="00DA4BE3">
      <w:pPr>
        <w:pStyle w:val="a5"/>
        <w:ind w:left="0"/>
        <w:jc w:val="left"/>
        <w:rPr>
          <w:i/>
          <w:sz w:val="24"/>
        </w:rPr>
      </w:pPr>
    </w:p>
    <w:p w:rsidR="00DA4BE3" w:rsidRDefault="00DA4BE3">
      <w:pPr>
        <w:pStyle w:val="a5"/>
        <w:spacing w:before="90" w:after="0"/>
        <w:ind w:left="0"/>
        <w:jc w:val="left"/>
        <w:rPr>
          <w:i/>
          <w:sz w:val="24"/>
        </w:rPr>
      </w:pPr>
    </w:p>
    <w:p w:rsidR="00DA4BE3" w:rsidRDefault="001602CA">
      <w:pPr>
        <w:pStyle w:val="a5"/>
        <w:tabs>
          <w:tab w:val="left" w:pos="9233"/>
        </w:tabs>
        <w:ind w:left="0" w:right="815"/>
        <w:jc w:val="center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DA4BE3" w:rsidRDefault="001602CA">
      <w:pPr>
        <w:spacing w:before="1" w:after="0" w:line="275" w:lineRule="exact"/>
        <w:ind w:left="204" w:right="198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DA4BE3" w:rsidRDefault="001602CA">
      <w:pPr>
        <w:pStyle w:val="a5"/>
        <w:tabs>
          <w:tab w:val="left" w:pos="9271"/>
        </w:tabs>
        <w:spacing w:line="321" w:lineRule="exact"/>
        <w:ind w:left="1"/>
        <w:jc w:val="center"/>
      </w:pP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DA4BE3" w:rsidRDefault="001602CA">
      <w:pPr>
        <w:spacing w:before="54" w:after="0"/>
        <w:ind w:left="204" w:right="20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DA4BE3" w:rsidRDefault="00DA4BE3">
      <w:pPr>
        <w:pStyle w:val="a5"/>
        <w:ind w:left="0"/>
        <w:jc w:val="left"/>
        <w:rPr>
          <w:i/>
          <w:sz w:val="20"/>
        </w:rPr>
      </w:pPr>
    </w:p>
    <w:p w:rsidR="00DA4BE3" w:rsidRDefault="00DA4BE3">
      <w:pPr>
        <w:pStyle w:val="a5"/>
        <w:ind w:left="0"/>
        <w:jc w:val="left"/>
        <w:rPr>
          <w:i/>
          <w:sz w:val="20"/>
        </w:rPr>
      </w:pPr>
    </w:p>
    <w:p w:rsidR="00DA4BE3" w:rsidRDefault="001602CA">
      <w:pPr>
        <w:pStyle w:val="a5"/>
        <w:spacing w:before="57" w:after="0"/>
        <w:ind w:left="0"/>
        <w:jc w:val="left"/>
        <w:rPr>
          <w:i/>
          <w:sz w:val="20"/>
        </w:rPr>
        <w:sectPr w:rsidR="00DA4BE3">
          <w:headerReference w:type="default" r:id="rId9"/>
          <w:pgSz w:w="11906" w:h="16838"/>
          <w:pgMar w:top="1040" w:right="460" w:bottom="280" w:left="1160" w:header="430" w:footer="0" w:gutter="0"/>
          <w:cols w:space="720"/>
          <w:formProt w:val="0"/>
          <w:docGrid w:linePitch="100" w:charSpace="4096"/>
        </w:sect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79" behindDoc="1" locked="0" layoutInCell="0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197485</wp:posOffset>
                </wp:positionV>
                <wp:extent cx="3877945" cy="6350"/>
                <wp:effectExtent l="0" t="0" r="0" b="0"/>
                <wp:wrapTopAndBottom/>
                <wp:docPr id="10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20" cy="6480"/>
                        </a:xfrm>
                        <a:custGeom>
                          <a:avLst/>
                          <a:gdLst>
                            <a:gd name="textAreaLeft" fmla="*/ 0 w 2198520"/>
                            <a:gd name="textAreaRight" fmla="*/ 2200320 w 219852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877945" h="6350">
                              <a:moveTo>
                                <a:pt x="387742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3877424" y="0"/>
                              </a:lnTo>
                              <a:lnTo>
                                <a:pt x="387742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C234B" id="Graphic 22" o:spid="_x0000_s1026" style="position:absolute;margin-left:250.6pt;margin-top:15.55pt;width:305.35pt;height:.5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" o:allowincell="f" path="m3877424,6096l,6096,,,3877424,r,6096xe" fillcolor="black" stroked="f" strokeweight="0">
                <v:path arrowok="t" textboxrect="0,0,3881120,9525"/>
                <w10:wrap type="topAndBottom" anchorx="page"/>
              </v:shape>
            </w:pict>
          </mc:Fallback>
        </mc:AlternateContent>
      </w:r>
    </w:p>
    <w:p w:rsidR="00DA4BE3" w:rsidRDefault="001602CA">
      <w:pPr>
        <w:pStyle w:val="a5"/>
        <w:tabs>
          <w:tab w:val="left" w:pos="1752"/>
          <w:tab w:val="left" w:pos="2963"/>
          <w:tab w:val="left" w:pos="9805"/>
        </w:tabs>
        <w:spacing w:before="182" w:after="0"/>
        <w:ind w:left="179"/>
        <w:jc w:val="left"/>
      </w:pPr>
      <w:r>
        <w:rPr>
          <w:spacing w:val="-2"/>
        </w:rPr>
        <w:lastRenderedPageBreak/>
        <w:t>Результат</w:t>
      </w:r>
      <w:r>
        <w:tab/>
      </w:r>
      <w:r>
        <w:rPr>
          <w:spacing w:val="-2"/>
        </w:rPr>
        <w:t>услуги</w:t>
      </w:r>
      <w:r>
        <w:tab/>
        <w:t>выдать</w:t>
      </w:r>
      <w:r>
        <w:rPr>
          <w:spacing w:val="52"/>
        </w:rPr>
        <w:t xml:space="preserve"> </w:t>
      </w:r>
      <w:r>
        <w:rPr>
          <w:u w:val="single"/>
        </w:rPr>
        <w:tab/>
      </w:r>
    </w:p>
    <w:p w:rsidR="00DA4BE3" w:rsidRDefault="001602CA">
      <w:pPr>
        <w:pStyle w:val="a5"/>
        <w:ind w:left="179"/>
        <w:jc w:val="left"/>
      </w:pPr>
      <w:r>
        <w:t>следующим</w:t>
      </w:r>
      <w:r>
        <w:rPr>
          <w:spacing w:val="-8"/>
        </w:rPr>
        <w:t xml:space="preserve"> </w:t>
      </w:r>
      <w:r>
        <w:rPr>
          <w:spacing w:val="-2"/>
        </w:rPr>
        <w:t>способом:</w:t>
      </w:r>
    </w:p>
    <w:p w:rsidR="00DA4BE3" w:rsidRDefault="00DA4BE3">
      <w:pPr>
        <w:pStyle w:val="a5"/>
        <w:spacing w:before="2" w:after="0"/>
        <w:ind w:left="0"/>
        <w:jc w:val="left"/>
        <w:rPr>
          <w:sz w:val="20"/>
        </w:rPr>
      </w:pPr>
    </w:p>
    <w:p w:rsidR="00DA4BE3" w:rsidRDefault="00DA4BE3">
      <w:pPr>
        <w:sectPr w:rsidR="00DA4BE3">
          <w:headerReference w:type="default" r:id="rId10"/>
          <w:headerReference w:type="first" r:id="rId11"/>
          <w:pgSz w:w="11906" w:h="16838"/>
          <w:pgMar w:top="1040" w:right="460" w:bottom="280" w:left="1160" w:header="430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spacing w:before="89" w:after="0"/>
        <w:ind w:left="179"/>
        <w:jc w:val="left"/>
      </w:pPr>
      <w:r>
        <w:rPr>
          <w:spacing w:val="-2"/>
        </w:rPr>
        <w:lastRenderedPageBreak/>
        <w:t>Приложения:</w:t>
      </w:r>
    </w:p>
    <w:p w:rsidR="00DA4BE3" w:rsidRDefault="001602CA">
      <w:pPr>
        <w:spacing w:after="0" w:line="240" w:lineRule="auto"/>
        <w:rPr>
          <w:sz w:val="20"/>
        </w:rPr>
      </w:pPr>
      <w:r>
        <w:br w:type="column"/>
      </w:r>
    </w:p>
    <w:p w:rsidR="00DA4BE3" w:rsidRDefault="00DA4BE3">
      <w:pPr>
        <w:pStyle w:val="a5"/>
        <w:spacing w:before="61" w:after="0"/>
        <w:ind w:left="0"/>
        <w:jc w:val="left"/>
        <w:rPr>
          <w:sz w:val="20"/>
        </w:rPr>
      </w:pPr>
    </w:p>
    <w:p w:rsidR="00DA4BE3" w:rsidRDefault="001602CA">
      <w:pPr>
        <w:pStyle w:val="a5"/>
        <w:spacing w:line="20" w:lineRule="exact"/>
        <w:ind w:left="-447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868420" cy="6350"/>
                <wp:effectExtent l="0" t="0" r="0" b="0"/>
                <wp:docPr id="1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560" cy="6480"/>
                          <a:chOff x="0" y="0"/>
                          <a:chExt cx="3868560" cy="6480"/>
                        </a:xfrm>
                      </wpg:grpSpPr>
                      <wps:wsp>
                        <wps:cNvPr id="24" name="Полилиния 24"/>
                        <wps:cNvSpPr/>
                        <wps:spPr>
                          <a:xfrm>
                            <a:off x="0" y="0"/>
                            <a:ext cx="3868560" cy="6480"/>
                          </a:xfrm>
                          <a:custGeom>
                            <a:avLst/>
                            <a:gdLst>
                              <a:gd name="textAreaLeft" fmla="*/ 0 w 2193120"/>
                              <a:gd name="textAreaRight" fmla="*/ 2194920 w 219312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868420" h="6350">
                                <a:moveTo>
                                  <a:pt x="3868242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3868242" y="0"/>
                                </a:lnTo>
                                <a:lnTo>
                                  <a:pt x="3868242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00FC4" id="Group 23" o:spid="_x0000_s1026" style="width:304.6pt;height:.5pt;mso-position-horizontal-relative:char;mso-position-vertical-relative:line" coordsize="38685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">
                <v:shape id="Полилиния 24" o:spid="_x0000_s1027" style="position:absolute;width:38685;height:64;visibility:visible;mso-wrap-style:square;v-text-anchor:top" coordsize="38684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" path="m3868242,6095l,6095,,,3868242,r,6095xe" fillcolor="black" stroked="f" strokeweight="0">
                  <v:path arrowok="t" textboxrect="0,0,3871595,9525"/>
                </v:shape>
                <w10:anchorlock/>
              </v:group>
            </w:pict>
          </mc:Fallback>
        </mc:AlternateContent>
      </w:r>
    </w:p>
    <w:p w:rsidR="00DA4BE3" w:rsidRDefault="001602CA">
      <w:pPr>
        <w:spacing w:before="87" w:after="0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DA4BE3" w:rsidRDefault="00DA4BE3">
      <w:pPr>
        <w:sectPr w:rsidR="00DA4BE3">
          <w:type w:val="continuous"/>
          <w:pgSz w:w="11906" w:h="16838"/>
          <w:pgMar w:top="1040" w:right="460" w:bottom="280" w:left="1160" w:header="430" w:footer="0" w:gutter="0"/>
          <w:cols w:num="2" w:space="720" w:equalWidth="0">
            <w:col w:w="1813" w:space="2498"/>
            <w:col w:w="5974"/>
          </w:cols>
          <w:formProt w:val="0"/>
          <w:docGrid w:linePitch="100" w:charSpace="4096"/>
        </w:sect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spacing w:before="82" w:after="0"/>
        <w:ind w:left="0"/>
        <w:jc w:val="left"/>
        <w:rPr>
          <w:sz w:val="20"/>
        </w:rPr>
      </w:pPr>
    </w:p>
    <w:p w:rsidR="00DA4BE3" w:rsidRDefault="001602CA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0" t="0" r="0" b="0"/>
                <wp:docPr id="1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20" cy="6480"/>
                          <a:chOff x="0" y="0"/>
                          <a:chExt cx="2146320" cy="6480"/>
                        </a:xfrm>
                      </wpg:grpSpPr>
                      <wps:wsp>
                        <wps:cNvPr id="26" name="Полилиния 26"/>
                        <wps:cNvSpPr/>
                        <wps:spPr>
                          <a:xfrm>
                            <a:off x="0" y="0"/>
                            <a:ext cx="2146320" cy="6480"/>
                          </a:xfrm>
                          <a:custGeom>
                            <a:avLst/>
                            <a:gdLst>
                              <a:gd name="textAreaLeft" fmla="*/ 0 w 1216800"/>
                              <a:gd name="textAreaRight" fmla="*/ 1218600 w 121680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146300" h="6350">
                                <a:moveTo>
                                  <a:pt x="214590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2145906" y="0"/>
                                </a:lnTo>
                                <a:lnTo>
                                  <a:pt x="2145906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B7EF5" id="Group 25" o:spid="_x0000_s1026" style="width:169pt;height:.5pt;mso-position-horizontal-relative:char;mso-position-vertical-relative:line" coordsize="2146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">
                <v:shape id="Полилиния 26" o:spid="_x0000_s1027" style="position:absolute;width:21463;height:64;visibility:visible;mso-wrap-style:square;v-text-anchor:top" coordsize="21463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" path="m2145906,6096l,6096,,,2145906,r,6096xe" fillcolor="black" stroked="f" strokeweight="0">
                  <v:path arrowok="t" textboxrect="0,0,2149475,9525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14855" cy="6350"/>
                <wp:effectExtent l="0" t="0" r="0" b="0"/>
                <wp:docPr id="1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920" cy="6480"/>
                          <a:chOff x="0" y="0"/>
                          <a:chExt cx="2014920" cy="6480"/>
                        </a:xfrm>
                      </wpg:grpSpPr>
                      <wps:wsp>
                        <wps:cNvPr id="28" name="Полилиния 28"/>
                        <wps:cNvSpPr/>
                        <wps:spPr>
                          <a:xfrm>
                            <a:off x="0" y="0"/>
                            <a:ext cx="2014920" cy="6480"/>
                          </a:xfrm>
                          <a:custGeom>
                            <a:avLst/>
                            <a:gdLst>
                              <a:gd name="textAreaLeft" fmla="*/ 0 w 1142280"/>
                              <a:gd name="textAreaRight" fmla="*/ 1144080 w 114228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14855" h="6350">
                                <a:moveTo>
                                  <a:pt x="2014829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2014829" y="0"/>
                                </a:lnTo>
                                <a:lnTo>
                                  <a:pt x="2014829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2C6DD" id="Group 27" o:spid="_x0000_s1026" style="width:158.65pt;height:.5pt;mso-position-horizontal-relative:char;mso-position-vertical-relative:line" coordsize="2014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">
                <v:shape id="Полилиния 28" o:spid="_x0000_s1027" style="position:absolute;width:20149;height:64;visibility:visible;mso-wrap-style:square;v-text-anchor:top" coordsize="20148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" path="m2014829,6096l,6096,,,2014829,r,6096xe" fillcolor="black" stroked="f" strokeweight="0">
                  <v:path arrowok="t" textboxrect="0,0,2018030,9525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46885" cy="6350"/>
                <wp:effectExtent l="0" t="0" r="0" b="0"/>
                <wp:docPr id="18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720" cy="6480"/>
                          <a:chOff x="0" y="0"/>
                          <a:chExt cx="1746720" cy="6480"/>
                        </a:xfrm>
                      </wpg:grpSpPr>
                      <wps:wsp>
                        <wps:cNvPr id="30" name="Полилиния 30"/>
                        <wps:cNvSpPr/>
                        <wps:spPr>
                          <a:xfrm>
                            <a:off x="0" y="0"/>
                            <a:ext cx="1746720" cy="6480"/>
                          </a:xfrm>
                          <a:custGeom>
                            <a:avLst/>
                            <a:gdLst>
                              <a:gd name="textAreaLeft" fmla="*/ 0 w 990360"/>
                              <a:gd name="textAreaRight" fmla="*/ 992160 w 99036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746885" h="6350">
                                <a:moveTo>
                                  <a:pt x="1746643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1746643" y="0"/>
                                </a:lnTo>
                                <a:lnTo>
                                  <a:pt x="1746643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5D3C9" id="Group 29" o:spid="_x0000_s1026" style="width:137.55pt;height:.5pt;mso-position-horizontal-relative:char;mso-position-vertical-relative:line" coordsize="17467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">
                <v:shape id="Полилиния 30" o:spid="_x0000_s1027" style="position:absolute;width:17467;height:64;visibility:visible;mso-wrap-style:square;v-text-anchor:top" coordsize="17468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" path="m1746643,6096l,6096,,,1746643,r,6096xe" fillcolor="black" stroked="f" strokeweight="0">
                  <v:path arrowok="t" textboxrect="0,0,1750060,9525"/>
                </v:shape>
                <w10:anchorlock/>
              </v:group>
            </w:pict>
          </mc:Fallback>
        </mc:AlternateContent>
      </w:r>
    </w:p>
    <w:p w:rsidR="00DA4BE3" w:rsidRDefault="001602CA">
      <w:pPr>
        <w:tabs>
          <w:tab w:val="left" w:pos="4463"/>
          <w:tab w:val="left" w:pos="7410"/>
        </w:tabs>
        <w:spacing w:before="86" w:after="0"/>
        <w:ind w:left="745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DA4BE3" w:rsidRDefault="00DA4BE3">
      <w:pPr>
        <w:pStyle w:val="a5"/>
        <w:spacing w:before="20" w:after="0"/>
        <w:ind w:left="0"/>
        <w:jc w:val="left"/>
        <w:rPr>
          <w:i/>
          <w:sz w:val="20"/>
        </w:rPr>
      </w:pPr>
    </w:p>
    <w:p w:rsidR="00DA4BE3" w:rsidRDefault="001602CA">
      <w:pPr>
        <w:tabs>
          <w:tab w:val="left" w:pos="3065"/>
        </w:tabs>
        <w:spacing w:after="0"/>
        <w:ind w:left="745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г.</w:t>
      </w:r>
    </w:p>
    <w:p w:rsidR="00DA4BE3" w:rsidRDefault="00DA4BE3">
      <w:pPr>
        <w:sectPr w:rsidR="00DA4BE3">
          <w:type w:val="continuous"/>
          <w:pgSz w:w="11906" w:h="16838"/>
          <w:pgMar w:top="1040" w:right="460" w:bottom="280" w:left="1160" w:header="430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5"/>
          <w:sz w:val="20"/>
          <w:szCs w:val="20"/>
        </w:rPr>
        <w:t xml:space="preserve"> 2</w:t>
      </w:r>
      <w:r>
        <w:rPr>
          <w:sz w:val="20"/>
          <w:szCs w:val="20"/>
        </w:rPr>
        <w:t xml:space="preserve"> к Административному регламенту 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услуги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«Отнесение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земельных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 определенной</w:t>
      </w:r>
      <w:r>
        <w:rPr>
          <w:spacing w:val="-9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категории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перевод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>з</w:t>
      </w:r>
      <w:r>
        <w:rPr>
          <w:sz w:val="20"/>
          <w:szCs w:val="20"/>
        </w:rPr>
        <w:t>емельных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в </w:t>
      </w:r>
      <w:r>
        <w:rPr>
          <w:sz w:val="20"/>
          <w:szCs w:val="20"/>
        </w:rPr>
        <w:t>составе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</w:p>
    <w:p w:rsidR="00DA4BE3" w:rsidRDefault="001602CA">
      <w:pPr>
        <w:pStyle w:val="a5"/>
        <w:spacing w:line="321" w:lineRule="exact"/>
        <w:ind w:left="397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из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одной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категории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другую»</w:t>
      </w:r>
    </w:p>
    <w:p w:rsidR="00DA4BE3" w:rsidRDefault="001602CA">
      <w:pPr>
        <w:pStyle w:val="1"/>
        <w:spacing w:before="7" w:after="0"/>
        <w:ind w:left="2846" w:hanging="2636"/>
        <w:jc w:val="left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перевод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таких земель из одной категории в другую</w:t>
      </w:r>
    </w:p>
    <w:p w:rsidR="00DA4BE3" w:rsidRDefault="001602CA">
      <w:pPr>
        <w:pStyle w:val="a5"/>
        <w:spacing w:line="316" w:lineRule="exact"/>
        <w:ind w:left="5219"/>
        <w:jc w:val="left"/>
      </w:pPr>
      <w:r>
        <w:rPr>
          <w:spacing w:val="-2"/>
        </w:rPr>
        <w:t>кому:</w:t>
      </w:r>
    </w:p>
    <w:p w:rsidR="00DA4BE3" w:rsidRDefault="001602CA">
      <w:pPr>
        <w:pStyle w:val="a5"/>
        <w:spacing w:before="38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80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0" b="0"/>
                <wp:wrapTopAndBottom/>
                <wp:docPr id="19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32" name="Полилиния 32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0" y="0"/>
                            <a:ext cx="3112920" cy="900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5040"/>
                              <a:gd name="textAreaBottom" fmla="*/ 684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5477E" id="Group 31" o:spid="_x0000_s1026" style="position:absolute;margin-left:319pt;margin-top:14.65pt;width:245.1pt;height:1.5pt;z-index:-503316400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" o:allowincell="f">
                <v:shape id="Полилиния 32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" path="m,l3110886,e" filled="f" strokeweight=".19mm">
                  <v:path arrowok="t" textboxrect="0,0,3114675,23040"/>
                </v:shape>
                <v:shape id="Полилиния 33" o:spid="_x0000_s1028" style="position:absolute;width:31129;height:90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" path="m3112439,9131l,9131,,,3112439,r,9131xe" fillcolor="black" stroked="f" strokeweight="0">
                  <v:path arrowok="t" textboxrect="0,0,3115945,12926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81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635" b="2540"/>
                <wp:wrapTopAndBottom/>
                <wp:docPr id="2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35" name="Полилиния 35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олилиния 36"/>
                        <wps:cNvSpPr/>
                        <wps:spPr>
                          <a:xfrm>
                            <a:off x="0" y="0"/>
                            <a:ext cx="3112920" cy="828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4680"/>
                              <a:gd name="textAreaBottom" fmla="*/ 648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F84AD" id="Group 34" o:spid="_x0000_s1026" style="position:absolute;margin-left:319pt;margin-top:30.7pt;width:245.1pt;height:1.5pt;z-index:-503316399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" o:allowincell="f">
                <v:shape id="Полилиния 35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" path="m,l3110886,e" filled="f" strokeweight=".19mm">
                  <v:path arrowok="t" textboxrect="0,0,3114675,23040"/>
                </v:shape>
                <v:shape id="Полилиния 36" o:spid="_x0000_s1028" style="position:absolute;width:31129;height:82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" path="m3112439,9131l,9131,,,3112439,r,9131xe" fillcolor="black" stroked="f" strokeweight="0">
                  <v:path arrowok="t" textboxrect="0,0,3115945,13189"/>
                </v:shape>
                <w10:wrap type="topAndBottom" anchorx="page"/>
              </v:group>
            </w:pict>
          </mc:Fallback>
        </mc:AlternateContent>
      </w:r>
    </w:p>
    <w:p w:rsidR="00DA4BE3" w:rsidRDefault="00DA4BE3">
      <w:pPr>
        <w:pStyle w:val="a5"/>
        <w:spacing w:before="38" w:after="0"/>
        <w:ind w:left="0"/>
        <w:jc w:val="left"/>
        <w:rPr>
          <w:sz w:val="20"/>
        </w:rPr>
      </w:pPr>
    </w:p>
    <w:p w:rsidR="00DA4BE3" w:rsidRDefault="001602CA">
      <w:pPr>
        <w:spacing w:before="2" w:after="0"/>
        <w:ind w:left="5219" w:right="13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 xml:space="preserve">земельного участка из </w:t>
      </w:r>
      <w:r>
        <w:rPr>
          <w:i/>
          <w:sz w:val="20"/>
        </w:rPr>
        <w:t>одной категории в другую органа государственной власти субъекта Российской Федерации или органа местного самоуправления)</w:t>
      </w:r>
    </w:p>
    <w:p w:rsidR="00DA4BE3" w:rsidRDefault="001602CA">
      <w:pPr>
        <w:pStyle w:val="a5"/>
        <w:spacing w:line="321" w:lineRule="exact"/>
        <w:ind w:left="5219"/>
        <w:jc w:val="left"/>
      </w:pPr>
      <w:r>
        <w:t>от</w:t>
      </w:r>
      <w:r>
        <w:rPr>
          <w:spacing w:val="-3"/>
        </w:rPr>
        <w:t xml:space="preserve"> </w:t>
      </w:r>
      <w:r>
        <w:rPr>
          <w:spacing w:val="-2"/>
        </w:rPr>
        <w:t>кого:</w:t>
      </w:r>
    </w:p>
    <w:p w:rsidR="00DA4BE3" w:rsidRDefault="001602CA">
      <w:pPr>
        <w:pStyle w:val="a5"/>
        <w:spacing w:before="38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635" distR="0" simplePos="0" relativeHeight="82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0" t="0" r="0" b="0"/>
                <wp:wrapTopAndBottom/>
                <wp:docPr id="21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38" name="Полилиния 38"/>
                        <wps:cNvSpPr/>
                        <wps:spPr>
                          <a:xfrm>
                            <a:off x="487800" y="18360"/>
                            <a:ext cx="2623320" cy="720"/>
                          </a:xfrm>
                          <a:custGeom>
                            <a:avLst/>
                            <a:gdLst>
                              <a:gd name="textAreaLeft" fmla="*/ 0 w 1487160"/>
                              <a:gd name="textAreaRight" fmla="*/ 1488960 w 148716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623185">
                                <a:moveTo>
                                  <a:pt x="0" y="0"/>
                                </a:moveTo>
                                <a:lnTo>
                                  <a:pt x="2222621" y="0"/>
                                </a:lnTo>
                              </a:path>
                              <a:path w="2623185">
                                <a:moveTo>
                                  <a:pt x="2267730" y="0"/>
                                </a:moveTo>
                                <a:lnTo>
                                  <a:pt x="262307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олилиния 39"/>
                        <wps:cNvSpPr/>
                        <wps:spPr>
                          <a:xfrm>
                            <a:off x="0" y="0"/>
                            <a:ext cx="3112920" cy="900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5040"/>
                              <a:gd name="textAreaBottom" fmla="*/ 6840 h 5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82"/>
                                </a:moveTo>
                                <a:lnTo>
                                  <a:pt x="0" y="9182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547FE" id="Group 37" o:spid="_x0000_s1026" style="position:absolute;margin-left:319pt;margin-top:14.65pt;width:245.1pt;height:1.5pt;z-index:-503316398;mso-wrap-distance-left:.05pt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" o:allowincell="f">
                <v:shape id="Полилиния 38" o:spid="_x0000_s1027" style="position:absolute;left:4878;top:183;width:26233;height:7;visibility:visible;mso-wrap-style:square;v-text-anchor:top" coordsize="262318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" path="m,l2222621,em2267730,r355341,e" filled="f" strokeweight=".19mm">
                  <v:path arrowok="t" textboxrect="0,0,2626360,23040"/>
                </v:shape>
                <v:shape id="Полилиния 39" o:spid="_x0000_s1028" style="position:absolute;width:31129;height:90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" path="m3112439,9182l,9182,,,3112439,r,9182xe" fillcolor="black" stroked="f" strokeweight="0">
                  <v:path arrowok="t" textboxrect="0,0,3115945,12926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0" distR="0" simplePos="0" relativeHeight="83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0" t="0" r="635" b="2540"/>
                <wp:wrapTopAndBottom/>
                <wp:docPr id="22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9080"/>
                          <a:chOff x="0" y="0"/>
                          <a:chExt cx="3112920" cy="19080"/>
                        </a:xfrm>
                      </wpg:grpSpPr>
                      <wps:wsp>
                        <wps:cNvPr id="41" name="Полилиния 41"/>
                        <wps:cNvSpPr/>
                        <wps:spPr>
                          <a:xfrm>
                            <a:off x="0" y="18360"/>
                            <a:ext cx="3111480" cy="720"/>
                          </a:xfrm>
                          <a:custGeom>
                            <a:avLst/>
                            <a:gdLst>
                              <a:gd name="textAreaLeft" fmla="*/ 0 w 1764000"/>
                              <a:gd name="textAreaRight" fmla="*/ 1765800 w 176400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1500">
                                <a:moveTo>
                                  <a:pt x="0" y="0"/>
                                </a:moveTo>
                                <a:lnTo>
                                  <a:pt x="311088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Полилиния 42"/>
                        <wps:cNvSpPr/>
                        <wps:spPr>
                          <a:xfrm>
                            <a:off x="0" y="0"/>
                            <a:ext cx="3112920" cy="8280"/>
                          </a:xfrm>
                          <a:custGeom>
                            <a:avLst/>
                            <a:gdLst>
                              <a:gd name="textAreaLeft" fmla="*/ 0 w 1764720"/>
                              <a:gd name="textAreaRight" fmla="*/ 1766520 w 1764720"/>
                              <a:gd name="textAreaTop" fmla="*/ 0 h 4680"/>
                              <a:gd name="textAreaBottom" fmla="*/ 648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12770" h="9525">
                                <a:moveTo>
                                  <a:pt x="3112439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lnTo>
                                  <a:pt x="3112439" y="0"/>
                                </a:lnTo>
                                <a:lnTo>
                                  <a:pt x="3112439" y="9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A8724" id="Group 40" o:spid="_x0000_s1026" style="position:absolute;margin-left:319pt;margin-top:30.7pt;width:245.1pt;height:1.5pt;z-index:-503316397;mso-wrap-distance-left:0;mso-wrap-distance-right:0;mso-position-horizontal-relative:page" coordsize="3112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" o:allowincell="f">
                <v:shape id="Полилиния 41" o:spid="_x0000_s1027" style="position:absolute;top:183;width:31114;height:7;visibility:visible;mso-wrap-style:square;v-text-anchor:top" coordsize="31115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" path="m,l3110886,e" filled="f" strokeweight=".19mm">
                  <v:path arrowok="t" textboxrect="0,0,3114675,23040"/>
                </v:shape>
                <v:shape id="Полилиния 42" o:spid="_x0000_s1028" style="position:absolute;width:31129;height:82;visibility:visible;mso-wrap-style:square;v-text-anchor:top" coordsize="31127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" path="m3112439,9131l,9131,,,3112439,r,9131xe" fillcolor="black" stroked="f" strokeweight="0">
                  <v:path arrowok="t" textboxrect="0,0,3115945,13189"/>
                </v:shape>
                <w10:wrap type="topAndBottom" anchorx="page"/>
              </v:group>
            </w:pict>
          </mc:Fallback>
        </mc:AlternateContent>
      </w:r>
    </w:p>
    <w:p w:rsidR="00DA4BE3" w:rsidRDefault="00DA4BE3">
      <w:pPr>
        <w:pStyle w:val="a5"/>
        <w:spacing w:before="38" w:after="0"/>
        <w:ind w:left="0"/>
        <w:jc w:val="left"/>
        <w:rPr>
          <w:sz w:val="20"/>
        </w:rPr>
      </w:pPr>
    </w:p>
    <w:p w:rsidR="00DA4BE3" w:rsidRDefault="001602CA">
      <w:pPr>
        <w:spacing w:before="2" w:after="0"/>
        <w:ind w:left="521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DA4BE3" w:rsidRDefault="001602CA">
      <w:pPr>
        <w:pStyle w:val="a5"/>
        <w:spacing w:before="7" w:after="0"/>
        <w:ind w:left="0"/>
        <w:jc w:val="left"/>
        <w:rPr>
          <w:i/>
          <w:sz w:val="17"/>
        </w:rPr>
      </w:pPr>
      <w:r>
        <w:rPr>
          <w:i/>
          <w:noProof/>
          <w:sz w:val="17"/>
          <w:lang w:eastAsia="ru-RU"/>
        </w:rPr>
        <mc:AlternateContent>
          <mc:Choice Requires="wps">
            <w:drawing>
              <wp:anchor distT="0" distB="635" distL="0" distR="0" simplePos="0" relativeHeight="84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144145</wp:posOffset>
                </wp:positionV>
                <wp:extent cx="3107055" cy="1270"/>
                <wp:effectExtent l="0" t="2540" r="0" b="1270"/>
                <wp:wrapTopAndBottom/>
                <wp:docPr id="23" name="Graphi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160" cy="1440"/>
                        </a:xfrm>
                        <a:custGeom>
                          <a:avLst/>
                          <a:gdLst>
                            <a:gd name="textAreaLeft" fmla="*/ 0 w 1761480"/>
                            <a:gd name="textAreaRight" fmla="*/ 1763280 w 176148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07055">
                              <a:moveTo>
                                <a:pt x="0" y="0"/>
                              </a:moveTo>
                              <a:lnTo>
                                <a:pt x="3106917" y="0"/>
                              </a:lnTo>
                            </a:path>
                          </a:pathLst>
                        </a:custGeom>
                        <a:noFill/>
                        <a:ln w="518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6135F" id="Graphic 43" o:spid="_x0000_s1026" style="position:absolute;margin-left:319pt;margin-top:11.35pt;width:244.65pt;height:.1pt;z-index:-503316396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31070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" o:allowincell="f" path="m,l3106917,e" filled="f" strokeweight=".14408mm">
                <v:path arrowok="t" textboxrect="0,0,3110230,9360"/>
                <w10:wrap type="topAndBottom" anchorx="page"/>
              </v:shape>
            </w:pict>
          </mc:Fallback>
        </mc:AlternateContent>
      </w:r>
      <w:r>
        <w:rPr>
          <w:i/>
          <w:noProof/>
          <w:sz w:val="17"/>
          <w:lang w:eastAsia="ru-RU"/>
        </w:rPr>
        <mc:AlternateContent>
          <mc:Choice Requires="wpg">
            <w:drawing>
              <wp:anchor distT="0" distB="0" distL="0" distR="0" simplePos="0" relativeHeight="85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277495</wp:posOffset>
                </wp:positionV>
                <wp:extent cx="3112770" cy="13970"/>
                <wp:effectExtent l="0" t="0" r="0" b="0"/>
                <wp:wrapTopAndBottom/>
                <wp:docPr id="2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920" cy="14040"/>
                          <a:chOff x="0" y="0"/>
                          <a:chExt cx="3112920" cy="14040"/>
                        </a:xfrm>
                      </wpg:grpSpPr>
                      <wps:wsp>
                        <wps:cNvPr id="45" name="Полилиния 45"/>
                        <wps:cNvSpPr/>
                        <wps:spPr>
                          <a:xfrm>
                            <a:off x="0" y="13320"/>
                            <a:ext cx="3107160" cy="720"/>
                          </a:xfrm>
                          <a:custGeom>
                            <a:avLst/>
                            <a:gdLst>
                              <a:gd name="textAreaLeft" fmla="*/ 0 w 1761480"/>
                              <a:gd name="textAreaRight" fmla="*/ 1763280 w 1761480"/>
                              <a:gd name="textAreaTop" fmla="*/ 0 h 360"/>
                              <a:gd name="textAreaBottom" fmla="*/ 1152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06420">
                                <a:moveTo>
                                  <a:pt x="0" y="0"/>
                                </a:moveTo>
                                <a:lnTo>
                                  <a:pt x="1714597" y="0"/>
                                </a:lnTo>
                              </a:path>
                              <a:path w="3106420">
                                <a:moveTo>
                                  <a:pt x="2916688" y="0"/>
                                </a:moveTo>
                                <a:lnTo>
                                  <a:pt x="3106285" y="0"/>
                                </a:lnTo>
                              </a:path>
                            </a:pathLst>
                          </a:custGeom>
                          <a:noFill/>
                          <a:ln w="51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1080720" y="0"/>
                            <a:ext cx="2031840" cy="4320"/>
                          </a:xfrm>
                          <a:custGeom>
                            <a:avLst/>
                            <a:gdLst>
                              <a:gd name="textAreaLeft" fmla="*/ 0 w 1152000"/>
                              <a:gd name="textAreaRight" fmla="*/ 1153800 w 1152000"/>
                              <a:gd name="textAreaTop" fmla="*/ 0 h 2520"/>
                              <a:gd name="textAreaBottom" fmla="*/ 4320 h 25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32000" h="6350">
                                <a:moveTo>
                                  <a:pt x="203160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2031606" y="0"/>
                                </a:lnTo>
                                <a:lnTo>
                                  <a:pt x="2031606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0B150" id="Group 44" o:spid="_x0000_s1026" style="position:absolute;margin-left:319pt;margin-top:21.85pt;width:245.1pt;height:1.1pt;z-index:-503316395;mso-wrap-distance-left:0;mso-wrap-distance-right:0;mso-position-horizontal-relative:page" coordsize="3112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" o:allowincell="f">
                <v:shape id="Полилиния 45" o:spid="_x0000_s1027" style="position:absolute;top:133;width:31071;height:7;visibility:visible;mso-wrap-style:square;v-text-anchor:top" coordsize="31064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" path="m,l1714597,em2916688,r189597,e" filled="f" strokeweight=".14408mm">
                  <v:path arrowok="t" textboxrect="0,0,3109594,23040"/>
                </v:shape>
                <v:shape id="Полилиния 46" o:spid="_x0000_s1028" style="position:absolute;left:10807;width:20318;height:43;visibility:visible;mso-wrap-style:square;v-text-anchor:top" coordsize="20320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" path="m2031606,6096l,6096,,,2031606,r,6096xe" fillcolor="black" stroked="f" strokeweight="0">
                  <v:path arrowok="t" textboxrect="0,0,2035175,10886"/>
                </v:shape>
                <w10:wrap type="topAndBottom" anchorx="page"/>
              </v:group>
            </w:pict>
          </mc:Fallback>
        </mc:AlternateContent>
      </w:r>
    </w:p>
    <w:p w:rsidR="00DA4BE3" w:rsidRDefault="00DA4BE3">
      <w:pPr>
        <w:pStyle w:val="a5"/>
        <w:spacing w:before="10" w:after="0"/>
        <w:ind w:left="0"/>
        <w:jc w:val="left"/>
        <w:rPr>
          <w:i/>
          <w:sz w:val="15"/>
        </w:rPr>
      </w:pPr>
    </w:p>
    <w:p w:rsidR="00DA4BE3" w:rsidRDefault="001602CA">
      <w:pPr>
        <w:spacing w:after="0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</w:t>
      </w:r>
      <w:r>
        <w:rPr>
          <w:i/>
          <w:sz w:val="20"/>
        </w:rPr>
        <w:t>ахождения;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почты;)</w:t>
      </w:r>
    </w:p>
    <w:p w:rsidR="00DA4BE3" w:rsidRDefault="001602CA">
      <w:pPr>
        <w:pStyle w:val="a5"/>
        <w:spacing w:before="60" w:after="0"/>
        <w:ind w:left="0"/>
        <w:jc w:val="left"/>
        <w:rPr>
          <w:i/>
          <w:sz w:val="20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86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3810" r="0" b="2540"/>
                <wp:wrapTopAndBottom/>
                <wp:docPr id="25" name="Graphi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>
                            <a:gd name="textAreaLeft" fmla="*/ 0 w 1764000"/>
                            <a:gd name="textAreaRight" fmla="*/ 1765800 w 176400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111500">
                              <a:moveTo>
                                <a:pt x="0" y="0"/>
                              </a:moveTo>
                              <a:lnTo>
                                <a:pt x="311088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1E9F7" id="Graphic 47" o:spid="_x0000_s1026" style="position:absolute;margin-left:319pt;margin-top:15.75pt;width:245pt;height:.1pt;z-index:-503316394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3111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" o:allowincell="f" path="m,l3110886,e" filled="f" strokeweight=".19mm">
                <v:path arrowok="t" textboxrect="0,0,3114675,9360"/>
                <w10:wrap type="topAndBottom" anchorx="page"/>
              </v:shape>
            </w:pict>
          </mc:Fallback>
        </mc:AlternateContent>
      </w:r>
    </w:p>
    <w:p w:rsidR="00DA4BE3" w:rsidRDefault="001602CA">
      <w:pPr>
        <w:pStyle w:val="1"/>
        <w:spacing w:before="189" w:after="0" w:line="322" w:lineRule="exact"/>
        <w:ind w:left="774" w:right="196"/>
      </w:pPr>
      <w:r>
        <w:rPr>
          <w:spacing w:val="-2"/>
        </w:rPr>
        <w:t>Ходатайство</w:t>
      </w:r>
    </w:p>
    <w:p w:rsidR="00DA4BE3" w:rsidRDefault="001602CA">
      <w:pPr>
        <w:spacing w:after="0"/>
        <w:ind w:left="204" w:right="19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другую</w:t>
      </w:r>
    </w:p>
    <w:p w:rsidR="00DA4BE3" w:rsidRDefault="001602CA">
      <w:pPr>
        <w:pStyle w:val="a5"/>
        <w:spacing w:before="319" w:after="0"/>
        <w:ind w:left="825"/>
        <w:jc w:val="left"/>
      </w:pPr>
      <w:r>
        <w:t>Прошу</w:t>
      </w:r>
      <w:r>
        <w:rPr>
          <w:spacing w:val="-10"/>
        </w:rPr>
        <w:t xml:space="preserve"> </w:t>
      </w:r>
      <w:r>
        <w:t>перевести</w:t>
      </w:r>
      <w:r>
        <w:rPr>
          <w:spacing w:val="-6"/>
        </w:rPr>
        <w:t xml:space="preserve"> </w:t>
      </w:r>
      <w:r>
        <w:t>земельный</w:t>
      </w:r>
      <w:r>
        <w:rPr>
          <w:spacing w:val="-6"/>
        </w:rPr>
        <w:t xml:space="preserve"> </w:t>
      </w:r>
      <w:r>
        <w:rPr>
          <w:spacing w:val="-2"/>
        </w:rPr>
        <w:t>участок:</w:t>
      </w:r>
    </w:p>
    <w:p w:rsidR="00DA4BE3" w:rsidRDefault="001602CA">
      <w:pPr>
        <w:pStyle w:val="a5"/>
        <w:tabs>
          <w:tab w:val="left" w:pos="10058"/>
        </w:tabs>
        <w:spacing w:before="321" w:after="0"/>
        <w:jc w:val="left"/>
      </w:pPr>
      <w:r>
        <w:t>расположенный по адресу</w:t>
      </w:r>
      <w:r>
        <w:rPr>
          <w:spacing w:val="-1"/>
        </w:rPr>
        <w:t xml:space="preserve"> </w:t>
      </w:r>
      <w:r>
        <w:t xml:space="preserve">(местоположение) </w:t>
      </w:r>
      <w:r>
        <w:rPr>
          <w:u w:val="single"/>
        </w:rPr>
        <w:tab/>
      </w:r>
    </w:p>
    <w:p w:rsidR="00DA4BE3" w:rsidRDefault="001602CA">
      <w:pPr>
        <w:pStyle w:val="a5"/>
        <w:spacing w:before="62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635" distB="0" distL="0" distR="0" simplePos="0" relativeHeight="87" behindDoc="1" locked="0" layoutInCell="0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3805" cy="1270"/>
                <wp:effectExtent l="0" t="3810" r="0" b="2540"/>
                <wp:wrapTopAndBottom/>
                <wp:docPr id="26" name="Graphi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680" cy="1440"/>
                        </a:xfrm>
                        <a:custGeom>
                          <a:avLst/>
                          <a:gdLst>
                            <a:gd name="textAreaLeft" fmla="*/ 0 w 3579480"/>
                            <a:gd name="textAreaRight" fmla="*/ 3581280 w 357948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313805">
                              <a:moveTo>
                                <a:pt x="0" y="0"/>
                              </a:moveTo>
                              <a:lnTo>
                                <a:pt x="631341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8FB23" id="Graphic 48" o:spid="_x0000_s1026" style="position:absolute;margin-left:63.85pt;margin-top:15.8pt;width:497.15pt;height:.1pt;z-index:-503316393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coordsize="631380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" o:allowincell="f" path="m,l6313415,e" filled="f" strokeweight=".19mm">
                <v:path arrowok="t" textboxrect="0,0,6316980,9360"/>
                <w10:wrap type="topAndBottom" anchorx="page"/>
              </v:shape>
            </w:pict>
          </mc:Fallback>
        </mc:AlternateContent>
      </w:r>
    </w:p>
    <w:p w:rsidR="00DA4BE3" w:rsidRDefault="001602CA">
      <w:pPr>
        <w:pStyle w:val="a5"/>
        <w:tabs>
          <w:tab w:val="left" w:pos="9626"/>
        </w:tabs>
        <w:spacing w:before="321" w:after="0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DA4BE3" w:rsidRDefault="001602CA">
      <w:pPr>
        <w:pStyle w:val="a5"/>
        <w:tabs>
          <w:tab w:val="left" w:pos="9908"/>
        </w:tabs>
        <w:spacing w:before="275" w:after="0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DA4BE3" w:rsidRDefault="001602CA">
      <w:pPr>
        <w:pStyle w:val="a5"/>
        <w:tabs>
          <w:tab w:val="left" w:pos="9449"/>
        </w:tabs>
        <w:spacing w:before="278" w:after="0"/>
        <w:jc w:val="left"/>
      </w:pPr>
      <w:r>
        <w:t>из категории земель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DA4BE3" w:rsidRDefault="001602CA">
      <w:pPr>
        <w:spacing w:before="1" w:after="0" w:line="276" w:lineRule="exact"/>
        <w:ind w:left="1132"/>
        <w:rPr>
          <w:i/>
          <w:sz w:val="24"/>
        </w:rPr>
      </w:pPr>
      <w:r>
        <w:rPr>
          <w:i/>
          <w:sz w:val="24"/>
        </w:rPr>
        <w:lastRenderedPageBreak/>
        <w:t>(указывается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участок)</w:t>
      </w:r>
    </w:p>
    <w:p w:rsidR="00DA4BE3" w:rsidRDefault="001602CA">
      <w:pPr>
        <w:pStyle w:val="a5"/>
        <w:tabs>
          <w:tab w:val="left" w:pos="9382"/>
        </w:tabs>
        <w:spacing w:line="322" w:lineRule="exact"/>
        <w:jc w:val="left"/>
      </w:pPr>
      <w:r>
        <w:t xml:space="preserve">в категорию земель </w:t>
      </w:r>
      <w:r>
        <w:rPr>
          <w:u w:val="single"/>
        </w:rPr>
        <w:tab/>
      </w:r>
    </w:p>
    <w:p w:rsidR="00DA4BE3" w:rsidRDefault="001602CA">
      <w:pPr>
        <w:spacing w:before="1" w:after="0"/>
        <w:ind w:left="4684" w:hanging="4186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земельного </w:t>
      </w:r>
      <w:r>
        <w:rPr>
          <w:i/>
          <w:spacing w:val="-2"/>
          <w:sz w:val="24"/>
        </w:rPr>
        <w:t>участка)</w:t>
      </w:r>
    </w:p>
    <w:p w:rsidR="00DA4BE3" w:rsidRDefault="001602CA">
      <w:pPr>
        <w:pStyle w:val="a5"/>
        <w:tabs>
          <w:tab w:val="left" w:pos="9854"/>
        </w:tabs>
        <w:spacing w:line="321" w:lineRule="exact"/>
        <w:jc w:val="left"/>
      </w:pPr>
      <w:r>
        <w:t xml:space="preserve">в связи </w:t>
      </w:r>
      <w:r>
        <w:rPr>
          <w:u w:val="single"/>
        </w:rPr>
        <w:tab/>
      </w:r>
    </w:p>
    <w:p w:rsidR="00DA4BE3" w:rsidRDefault="001602CA">
      <w:pPr>
        <w:spacing w:before="1" w:after="0"/>
        <w:ind w:left="2723" w:hanging="187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положения Федерального закона от 21.12.2004 № 172-ФЗ)</w:t>
      </w:r>
    </w:p>
    <w:p w:rsidR="00DA4BE3" w:rsidRDefault="00DA4BE3">
      <w:pPr>
        <w:pStyle w:val="a5"/>
        <w:spacing w:before="44" w:after="0"/>
        <w:ind w:left="0"/>
        <w:jc w:val="left"/>
        <w:rPr>
          <w:i/>
          <w:sz w:val="24"/>
        </w:rPr>
      </w:pPr>
    </w:p>
    <w:p w:rsidR="00DA4BE3" w:rsidRDefault="001602CA">
      <w:pPr>
        <w:pStyle w:val="a5"/>
        <w:tabs>
          <w:tab w:val="left" w:pos="9350"/>
        </w:tabs>
        <w:jc w:val="left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DA4BE3" w:rsidRDefault="001602CA">
      <w:pPr>
        <w:spacing w:before="1" w:after="0"/>
        <w:ind w:left="204" w:right="199"/>
        <w:jc w:val="center"/>
        <w:rPr>
          <w:i/>
          <w:sz w:val="24"/>
        </w:rPr>
        <w:sectPr w:rsidR="00DA4BE3">
          <w:headerReference w:type="default" r:id="rId12"/>
          <w:pgSz w:w="11906" w:h="16838"/>
          <w:pgMar w:top="1040" w:right="460" w:bottom="280" w:left="1160" w:header="43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DA4BE3" w:rsidRDefault="001602CA">
      <w:pPr>
        <w:pStyle w:val="a5"/>
        <w:tabs>
          <w:tab w:val="left" w:pos="9271"/>
        </w:tabs>
        <w:spacing w:before="79" w:after="0"/>
        <w:ind w:left="1"/>
        <w:jc w:val="center"/>
      </w:pPr>
      <w:r>
        <w:lastRenderedPageBreak/>
        <w:t>на</w:t>
      </w:r>
      <w:r>
        <w:rPr>
          <w:spacing w:val="-4"/>
        </w:rPr>
        <w:t xml:space="preserve">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DA4BE3" w:rsidRDefault="001602CA">
      <w:pPr>
        <w:spacing w:before="53" w:after="0"/>
        <w:ind w:left="204" w:right="20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DA4BE3" w:rsidRDefault="00DA4BE3">
      <w:pPr>
        <w:pStyle w:val="a5"/>
        <w:ind w:left="0"/>
        <w:jc w:val="left"/>
        <w:rPr>
          <w:i/>
          <w:sz w:val="24"/>
        </w:rPr>
      </w:pPr>
    </w:p>
    <w:p w:rsidR="00DA4BE3" w:rsidRDefault="00DA4BE3">
      <w:pPr>
        <w:pStyle w:val="a5"/>
        <w:spacing w:before="110" w:after="0"/>
        <w:ind w:left="0"/>
        <w:jc w:val="left"/>
        <w:rPr>
          <w:i/>
          <w:sz w:val="24"/>
        </w:rPr>
      </w:pPr>
    </w:p>
    <w:p w:rsidR="00DA4BE3" w:rsidRDefault="001602CA">
      <w:pPr>
        <w:pStyle w:val="a5"/>
        <w:tabs>
          <w:tab w:val="left" w:pos="1752"/>
          <w:tab w:val="left" w:pos="2963"/>
        </w:tabs>
        <w:ind w:left="179" w:right="6479"/>
        <w:jc w:val="left"/>
      </w:pPr>
      <w:r>
        <w:rPr>
          <w:spacing w:val="-2"/>
        </w:rPr>
        <w:t>Результат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2"/>
        </w:rPr>
        <w:t xml:space="preserve">выдать </w:t>
      </w:r>
      <w:r>
        <w:t>следующим способом:</w:t>
      </w:r>
    </w:p>
    <w:p w:rsidR="00DA4BE3" w:rsidRDefault="00DA4BE3">
      <w:pPr>
        <w:pStyle w:val="a5"/>
        <w:spacing w:before="2" w:after="0"/>
        <w:ind w:left="0"/>
        <w:jc w:val="left"/>
        <w:rPr>
          <w:sz w:val="20"/>
        </w:rPr>
      </w:pPr>
    </w:p>
    <w:p w:rsidR="00DA4BE3" w:rsidRDefault="00DA4BE3">
      <w:pPr>
        <w:sectPr w:rsidR="00DA4BE3">
          <w:headerReference w:type="default" r:id="rId13"/>
          <w:headerReference w:type="first" r:id="rId14"/>
          <w:pgSz w:w="11906" w:h="16838"/>
          <w:pgMar w:top="1040" w:right="460" w:bottom="280" w:left="1160" w:header="430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spacing w:before="89" w:after="0"/>
        <w:ind w:left="179"/>
        <w:jc w:val="left"/>
      </w:pPr>
      <w:r>
        <w:rPr>
          <w:spacing w:val="-2"/>
        </w:rPr>
        <w:lastRenderedPageBreak/>
        <w:t>Приложения:</w:t>
      </w:r>
    </w:p>
    <w:p w:rsidR="00DA4BE3" w:rsidRDefault="001602CA">
      <w:pPr>
        <w:spacing w:after="0" w:line="240" w:lineRule="auto"/>
        <w:rPr>
          <w:sz w:val="20"/>
        </w:rPr>
      </w:pPr>
      <w:r>
        <w:br w:type="column"/>
      </w:r>
    </w:p>
    <w:p w:rsidR="00DA4BE3" w:rsidRDefault="00DA4BE3">
      <w:pPr>
        <w:pStyle w:val="a5"/>
        <w:spacing w:before="60" w:after="0"/>
        <w:ind w:left="0"/>
        <w:jc w:val="left"/>
        <w:rPr>
          <w:sz w:val="20"/>
        </w:rPr>
      </w:pPr>
    </w:p>
    <w:p w:rsidR="00DA4BE3" w:rsidRDefault="001602CA">
      <w:pPr>
        <w:pStyle w:val="a5"/>
        <w:spacing w:line="20" w:lineRule="exact"/>
        <w:ind w:left="-447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868420" cy="6350"/>
                <wp:effectExtent l="0" t="0" r="0" b="0"/>
                <wp:docPr id="31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560" cy="6480"/>
                          <a:chOff x="0" y="0"/>
                          <a:chExt cx="3868560" cy="6480"/>
                        </a:xfrm>
                      </wpg:grpSpPr>
                      <wps:wsp>
                        <wps:cNvPr id="52" name="Полилиния 52"/>
                        <wps:cNvSpPr/>
                        <wps:spPr>
                          <a:xfrm>
                            <a:off x="0" y="0"/>
                            <a:ext cx="3868560" cy="6480"/>
                          </a:xfrm>
                          <a:custGeom>
                            <a:avLst/>
                            <a:gdLst>
                              <a:gd name="textAreaLeft" fmla="*/ 0 w 2193120"/>
                              <a:gd name="textAreaRight" fmla="*/ 2194920 w 219312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868420" h="6350">
                                <a:moveTo>
                                  <a:pt x="3868242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3868242" y="0"/>
                                </a:lnTo>
                                <a:lnTo>
                                  <a:pt x="386824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9BC15" id="Group 49" o:spid="_x0000_s1026" style="width:304.6pt;height:.5pt;mso-position-horizontal-relative:char;mso-position-vertical-relative:line" coordsize="38685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">
                <v:shape id="Полилиния 52" o:spid="_x0000_s1027" style="position:absolute;width:38685;height:64;visibility:visible;mso-wrap-style:square;v-text-anchor:top" coordsize="38684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" path="m3868242,6096l,6096,,,3868242,r,6096xe" fillcolor="black" stroked="f" strokeweight="0">
                  <v:path arrowok="t" textboxrect="0,0,3871595,9525"/>
                </v:shape>
                <w10:anchorlock/>
              </v:group>
            </w:pict>
          </mc:Fallback>
        </mc:AlternateContent>
      </w:r>
    </w:p>
    <w:p w:rsidR="00DA4BE3" w:rsidRDefault="001602CA">
      <w:pPr>
        <w:spacing w:before="87" w:after="0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DA4BE3" w:rsidRDefault="00DA4BE3">
      <w:pPr>
        <w:sectPr w:rsidR="00DA4BE3">
          <w:type w:val="continuous"/>
          <w:pgSz w:w="11906" w:h="16838"/>
          <w:pgMar w:top="1040" w:right="460" w:bottom="280" w:left="1160" w:header="430" w:footer="0" w:gutter="0"/>
          <w:cols w:num="2" w:space="720" w:equalWidth="0">
            <w:col w:w="1813" w:space="2498"/>
            <w:col w:w="5974"/>
          </w:cols>
          <w:formProt w:val="0"/>
          <w:docGrid w:linePitch="100" w:charSpace="4096"/>
        </w:sect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spacing w:before="82" w:after="0"/>
        <w:ind w:left="0"/>
        <w:jc w:val="left"/>
        <w:rPr>
          <w:sz w:val="20"/>
        </w:rPr>
      </w:pPr>
    </w:p>
    <w:p w:rsidR="00DA4BE3" w:rsidRDefault="001602CA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0" t="0" r="0" b="0"/>
                <wp:docPr id="3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20" cy="6480"/>
                          <a:chOff x="0" y="0"/>
                          <a:chExt cx="2146320" cy="6480"/>
                        </a:xfrm>
                      </wpg:grpSpPr>
                      <wps:wsp>
                        <wps:cNvPr id="54" name="Полилиния 54"/>
                        <wps:cNvSpPr/>
                        <wps:spPr>
                          <a:xfrm>
                            <a:off x="0" y="0"/>
                            <a:ext cx="2146320" cy="6480"/>
                          </a:xfrm>
                          <a:custGeom>
                            <a:avLst/>
                            <a:gdLst>
                              <a:gd name="textAreaLeft" fmla="*/ 0 w 1216800"/>
                              <a:gd name="textAreaRight" fmla="*/ 1218600 w 121680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146300" h="6350">
                                <a:moveTo>
                                  <a:pt x="2145906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2145906" y="0"/>
                                </a:lnTo>
                                <a:lnTo>
                                  <a:pt x="2145906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1DE6A" id="Group 51" o:spid="_x0000_s1026" style="width:169pt;height:.5pt;mso-position-horizontal-relative:char;mso-position-vertical-relative:line" coordsize="2146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">
                <v:shape id="Полилиния 54" o:spid="_x0000_s1027" style="position:absolute;width:21463;height:64;visibility:visible;mso-wrap-style:square;v-text-anchor:top" coordsize="21463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" path="m2145906,6095l,6095,,,2145906,r,6095xe" fillcolor="black" stroked="f" strokeweight="0">
                  <v:path arrowok="t" textboxrect="0,0,2149475,9525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14855" cy="6350"/>
                <wp:effectExtent l="0" t="0" r="0" b="0"/>
                <wp:docPr id="3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920" cy="6480"/>
                          <a:chOff x="0" y="0"/>
                          <a:chExt cx="2014920" cy="6480"/>
                        </a:xfrm>
                      </wpg:grpSpPr>
                      <wps:wsp>
                        <wps:cNvPr id="56" name="Полилиния 56"/>
                        <wps:cNvSpPr/>
                        <wps:spPr>
                          <a:xfrm>
                            <a:off x="0" y="0"/>
                            <a:ext cx="2014920" cy="6480"/>
                          </a:xfrm>
                          <a:custGeom>
                            <a:avLst/>
                            <a:gdLst>
                              <a:gd name="textAreaLeft" fmla="*/ 0 w 1142280"/>
                              <a:gd name="textAreaRight" fmla="*/ 1144080 w 114228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14855" h="6350">
                                <a:moveTo>
                                  <a:pt x="2014829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2014829" y="0"/>
                                </a:lnTo>
                                <a:lnTo>
                                  <a:pt x="2014829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014E9" id="Group 53" o:spid="_x0000_s1026" style="width:158.65pt;height:.5pt;mso-position-horizontal-relative:char;mso-position-vertical-relative:line" coordsize="2014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">
                <v:shape id="Полилиния 56" o:spid="_x0000_s1027" style="position:absolute;width:20149;height:64;visibility:visible;mso-wrap-style:square;v-text-anchor:top" coordsize="20148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" path="m2014829,6095l,6095,,,2014829,r,6095xe" fillcolor="black" stroked="f" strokeweight="0">
                  <v:path arrowok="t" textboxrect="0,0,2018030,9525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46885" cy="6350"/>
                <wp:effectExtent l="0" t="0" r="0" b="0"/>
                <wp:docPr id="34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720" cy="6480"/>
                          <a:chOff x="0" y="0"/>
                          <a:chExt cx="1746720" cy="6480"/>
                        </a:xfrm>
                      </wpg:grpSpPr>
                      <wps:wsp>
                        <wps:cNvPr id="58" name="Полилиния 58"/>
                        <wps:cNvSpPr/>
                        <wps:spPr>
                          <a:xfrm>
                            <a:off x="0" y="0"/>
                            <a:ext cx="1746720" cy="6480"/>
                          </a:xfrm>
                          <a:custGeom>
                            <a:avLst/>
                            <a:gdLst>
                              <a:gd name="textAreaLeft" fmla="*/ 0 w 990360"/>
                              <a:gd name="textAreaRight" fmla="*/ 992160 w 990360"/>
                              <a:gd name="textAreaTop" fmla="*/ 0 h 3600"/>
                              <a:gd name="textAreaBottom" fmla="*/ 5400 h 3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746885" h="6350">
                                <a:moveTo>
                                  <a:pt x="1746643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1746643" y="0"/>
                                </a:lnTo>
                                <a:lnTo>
                                  <a:pt x="1746643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0F4F7" id="Group 55" o:spid="_x0000_s1026" style="width:137.55pt;height:.5pt;mso-position-horizontal-relative:char;mso-position-vertical-relative:line" coordsize="17467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">
                <v:shape id="Полилиния 58" o:spid="_x0000_s1027" style="position:absolute;width:17467;height:64;visibility:visible;mso-wrap-style:square;v-text-anchor:top" coordsize="17468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" path="m1746643,6095l,6095,,,1746643,r,6095xe" fillcolor="black" stroked="f" strokeweight="0">
                  <v:path arrowok="t" textboxrect="0,0,1750060,9525"/>
                </v:shape>
                <w10:anchorlock/>
              </v:group>
            </w:pict>
          </mc:Fallback>
        </mc:AlternateContent>
      </w:r>
    </w:p>
    <w:p w:rsidR="00DA4BE3" w:rsidRDefault="001602CA">
      <w:pPr>
        <w:tabs>
          <w:tab w:val="left" w:pos="4463"/>
          <w:tab w:val="left" w:pos="7410"/>
        </w:tabs>
        <w:spacing w:before="86" w:after="0"/>
        <w:ind w:left="745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DA4BE3" w:rsidRDefault="00DA4BE3">
      <w:pPr>
        <w:pStyle w:val="a5"/>
        <w:spacing w:before="20" w:after="0"/>
        <w:ind w:left="0"/>
        <w:jc w:val="left"/>
        <w:rPr>
          <w:i/>
          <w:sz w:val="20"/>
        </w:rPr>
      </w:pPr>
    </w:p>
    <w:p w:rsidR="00DA4BE3" w:rsidRDefault="001602CA">
      <w:pPr>
        <w:tabs>
          <w:tab w:val="left" w:pos="3065"/>
        </w:tabs>
        <w:spacing w:after="0"/>
        <w:ind w:left="745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г.</w:t>
      </w:r>
    </w:p>
    <w:p w:rsidR="00DA4BE3" w:rsidRDefault="00DA4BE3">
      <w:pPr>
        <w:sectPr w:rsidR="00DA4BE3">
          <w:type w:val="continuous"/>
          <w:pgSz w:w="11906" w:h="16838"/>
          <w:pgMar w:top="1040" w:right="460" w:bottom="280" w:left="1160" w:header="430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5"/>
          <w:sz w:val="20"/>
          <w:szCs w:val="20"/>
        </w:rPr>
        <w:t xml:space="preserve"> 3</w:t>
      </w: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Административному регламенту 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услуги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«Отнесение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земельных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 определенной</w:t>
      </w:r>
      <w:r>
        <w:rPr>
          <w:spacing w:val="-9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категории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перевод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>з</w:t>
      </w:r>
      <w:r>
        <w:rPr>
          <w:sz w:val="20"/>
          <w:szCs w:val="20"/>
        </w:rPr>
        <w:t>емельных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в </w:t>
      </w:r>
      <w:r>
        <w:rPr>
          <w:sz w:val="20"/>
          <w:szCs w:val="20"/>
        </w:rPr>
        <w:t>составе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</w:p>
    <w:p w:rsidR="00DA4BE3" w:rsidRDefault="001602CA">
      <w:pPr>
        <w:pStyle w:val="a5"/>
        <w:spacing w:line="321" w:lineRule="exact"/>
        <w:ind w:left="397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из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одной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категории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другую»</w:t>
      </w:r>
    </w:p>
    <w:p w:rsidR="00DA4BE3" w:rsidRDefault="001602CA">
      <w:pPr>
        <w:spacing w:before="282" w:after="0"/>
        <w:ind w:left="418" w:right="16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tbl>
      <w:tblPr>
        <w:tblStyle w:val="TableNormal"/>
        <w:tblW w:w="15355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18"/>
        <w:gridCol w:w="3653"/>
        <w:gridCol w:w="1673"/>
        <w:gridCol w:w="1327"/>
        <w:gridCol w:w="2019"/>
        <w:gridCol w:w="138"/>
        <w:gridCol w:w="1817"/>
        <w:gridCol w:w="2510"/>
      </w:tblGrid>
      <w:tr w:rsidR="00DA4BE3">
        <w:trPr>
          <w:trHeight w:val="250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b/>
                <w:sz w:val="24"/>
              </w:rPr>
            </w:pPr>
          </w:p>
          <w:p w:rsidR="00DA4BE3" w:rsidRDefault="00DA4BE3">
            <w:pPr>
              <w:pStyle w:val="TableParagraph"/>
              <w:widowControl w:val="0"/>
              <w:spacing w:before="133" w:after="0"/>
              <w:rPr>
                <w:b/>
                <w:sz w:val="24"/>
              </w:rPr>
            </w:pPr>
          </w:p>
          <w:p w:rsidR="00DA4BE3" w:rsidRDefault="001602CA">
            <w:pPr>
              <w:pStyle w:val="TableParagraph"/>
              <w:widowControl w:val="0"/>
              <w:ind w:left="134" w:right="14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b/>
                <w:sz w:val="24"/>
              </w:rPr>
            </w:pPr>
          </w:p>
          <w:p w:rsidR="00DA4BE3" w:rsidRDefault="00DA4BE3">
            <w:pPr>
              <w:pStyle w:val="TableParagraph"/>
              <w:widowControl w:val="0"/>
              <w:rPr>
                <w:b/>
                <w:sz w:val="24"/>
              </w:rPr>
            </w:pPr>
          </w:p>
          <w:p w:rsidR="00DA4BE3" w:rsidRDefault="00DA4BE3">
            <w:pPr>
              <w:pStyle w:val="TableParagraph"/>
              <w:widowControl w:val="0"/>
              <w:spacing w:before="133" w:after="0"/>
              <w:rPr>
                <w:b/>
                <w:sz w:val="24"/>
              </w:rPr>
            </w:pPr>
          </w:p>
          <w:p w:rsidR="00DA4BE3" w:rsidRDefault="001602CA">
            <w:pPr>
              <w:pStyle w:val="TableParagraph"/>
              <w:widowControl w:val="0"/>
              <w:ind w:left="1343" w:right="183" w:hanging="11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before="272" w:after="0"/>
              <w:rPr>
                <w:b/>
                <w:sz w:val="24"/>
              </w:rPr>
            </w:pPr>
          </w:p>
          <w:p w:rsidR="00DA4BE3" w:rsidRDefault="001602CA">
            <w:pPr>
              <w:pStyle w:val="TableParagraph"/>
              <w:widowControl w:val="0"/>
              <w:ind w:left="111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администрати 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9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лицо, </w:t>
            </w:r>
            <w:r>
              <w:rPr>
                <w:spacing w:val="-2"/>
                <w:sz w:val="24"/>
              </w:rPr>
              <w:t xml:space="preserve">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выполнен </w:t>
            </w:r>
            <w:r>
              <w:rPr>
                <w:spacing w:val="-6"/>
                <w:sz w:val="24"/>
              </w:rPr>
              <w:t xml:space="preserve">ие </w:t>
            </w:r>
            <w:r>
              <w:rPr>
                <w:spacing w:val="-2"/>
                <w:sz w:val="24"/>
              </w:rPr>
              <w:t>администр ативного действия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before="272" w:after="0"/>
              <w:ind w:left="125" w:right="12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выполнения административног </w:t>
            </w:r>
            <w:r>
              <w:rPr>
                <w:sz w:val="24"/>
              </w:rPr>
              <w:t xml:space="preserve">о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b/>
                <w:sz w:val="24"/>
              </w:rPr>
            </w:pPr>
          </w:p>
          <w:p w:rsidR="00DA4BE3" w:rsidRDefault="00DA4BE3">
            <w:pPr>
              <w:pStyle w:val="TableParagraph"/>
              <w:widowControl w:val="0"/>
              <w:spacing w:before="272" w:after="0"/>
              <w:rPr>
                <w:b/>
                <w:sz w:val="24"/>
              </w:rPr>
            </w:pPr>
          </w:p>
          <w:p w:rsidR="00DA4BE3" w:rsidRDefault="001602CA">
            <w:pPr>
              <w:pStyle w:val="TableParagraph"/>
              <w:widowControl w:val="0"/>
              <w:ind w:left="425" w:right="399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b/>
                <w:sz w:val="24"/>
              </w:rPr>
            </w:pPr>
          </w:p>
          <w:p w:rsidR="00DA4BE3" w:rsidRDefault="00DA4BE3">
            <w:pPr>
              <w:pStyle w:val="TableParagraph"/>
              <w:widowControl w:val="0"/>
              <w:spacing w:before="133" w:after="0"/>
              <w:rPr>
                <w:b/>
                <w:sz w:val="24"/>
              </w:rPr>
            </w:pPr>
          </w:p>
          <w:p w:rsidR="00DA4BE3" w:rsidRDefault="001602CA">
            <w:pPr>
              <w:pStyle w:val="TableParagraph"/>
              <w:widowControl w:val="0"/>
              <w:ind w:left="12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DA4BE3">
        <w:trPr>
          <w:trHeight w:val="27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275"/>
        </w:trPr>
        <w:tc>
          <w:tcPr>
            <w:tcW w:w="15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DA4BE3">
        <w:trPr>
          <w:trHeight w:val="27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проверка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DA4BE3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A4BE3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ГИС</w:t>
            </w:r>
          </w:p>
        </w:tc>
      </w:tr>
      <w:tr w:rsidR="00DA4BE3">
        <w:trPr>
          <w:trHeight w:val="274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A4BE3">
        <w:trPr>
          <w:trHeight w:val="274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DA4BE3">
        <w:trPr>
          <w:trHeight w:val="276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DA4BE3">
        <w:trPr>
          <w:trHeight w:val="276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7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ление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7" w:lineRule="exact"/>
              <w:ind w:left="11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уполномоченного </w:t>
            </w:r>
            <w:r>
              <w:rPr>
                <w:spacing w:val="-4"/>
                <w:sz w:val="24"/>
              </w:rPr>
              <w:t>лица,</w:t>
            </w:r>
          </w:p>
        </w:tc>
      </w:tr>
      <w:tr w:rsidR="00DA4BE3">
        <w:trPr>
          <w:trHeight w:val="271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рабочий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DA4BE3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before="1" w:after="0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before="1" w:after="0" w:line="255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венной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DA4BE3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before="1" w:after="0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(муниципа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</w:p>
        </w:tc>
      </w:tr>
      <w:tr w:rsidR="00DA4BE3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before="1" w:after="0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личный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льной)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DA4BE3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before="1" w:after="0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</w:tr>
      <w:tr w:rsidR="00DA4BE3">
        <w:trPr>
          <w:trHeight w:val="281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before="1" w:after="0" w:line="26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недостаточности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DA4BE3">
        <w:trPr>
          <w:trHeight w:val="275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0"/>
                <w:sz w:val="24"/>
              </w:rPr>
              <w:t xml:space="preserve"> с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6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соответствующий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</w:tbl>
    <w:p w:rsidR="00DA4BE3" w:rsidRDefault="00DA4BE3">
      <w:pPr>
        <w:sectPr w:rsidR="00DA4BE3">
          <w:headerReference w:type="default" r:id="rId15"/>
          <w:pgSz w:w="16838" w:h="11906" w:orient="landscape"/>
          <w:pgMar w:top="1060" w:right="540" w:bottom="280" w:left="700" w:header="0" w:footer="0" w:gutter="0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spacing w:before="9" w:after="0"/>
        <w:ind w:left="0"/>
        <w:jc w:val="left"/>
        <w:rPr>
          <w:b/>
          <w:sz w:val="5"/>
        </w:rPr>
      </w:pPr>
    </w:p>
    <w:tbl>
      <w:tblPr>
        <w:tblStyle w:val="TableNormal"/>
        <w:tblW w:w="15353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9"/>
        <w:gridCol w:w="3637"/>
        <w:gridCol w:w="1672"/>
        <w:gridCol w:w="1327"/>
        <w:gridCol w:w="2012"/>
        <w:gridCol w:w="1956"/>
        <w:gridCol w:w="2510"/>
      </w:tblGrid>
      <w:tr w:rsidR="00DA4BE3">
        <w:trPr>
          <w:trHeight w:val="27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276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219"/>
              <w:rPr>
                <w:sz w:val="24"/>
              </w:rPr>
            </w:pPr>
            <w:r>
              <w:rPr>
                <w:sz w:val="24"/>
              </w:rPr>
              <w:t>документ, предусмотренный пунктом 2.8 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 либо о выявленных</w:t>
            </w:r>
          </w:p>
          <w:p w:rsidR="00DA4BE3" w:rsidRDefault="001602CA">
            <w:pPr>
              <w:pStyle w:val="TableParagraph"/>
              <w:widowControl w:val="0"/>
              <w:ind w:left="108" w:right="100"/>
              <w:rPr>
                <w:sz w:val="24"/>
              </w:rPr>
            </w:pPr>
            <w:r>
              <w:rPr>
                <w:sz w:val="24"/>
              </w:rPr>
              <w:t>нарушениях.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недостатки могут быть исправлены 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рабочего дня со дня поступления</w:t>
            </w:r>
          </w:p>
          <w:p w:rsidR="00DA4BE3" w:rsidRDefault="001602CA">
            <w:pPr>
              <w:pStyle w:val="TableParagraph"/>
              <w:widowControl w:val="0"/>
              <w:spacing w:line="270" w:lineRule="atLeast"/>
              <w:ind w:left="108" w:right="215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уведомления </w:t>
            </w:r>
            <w:r>
              <w:rPr>
                <w:spacing w:val="-2"/>
                <w:sz w:val="24"/>
              </w:rPr>
              <w:t>заявителю.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</w:tr>
      <w:tr w:rsidR="00DA4BE3">
        <w:trPr>
          <w:trHeight w:val="4139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</w:t>
            </w:r>
            <w:r>
              <w:rPr>
                <w:sz w:val="24"/>
              </w:rPr>
              <w:t>кабинет на ЕПГУ уведомления об отказе в приеме документов, необходимых для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 указанием причин отказа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DA4BE3" w:rsidRDefault="00DA4BE3">
      <w:pPr>
        <w:sectPr w:rsidR="00DA4BE3">
          <w:headerReference w:type="default" r:id="rId16"/>
          <w:headerReference w:type="first" r:id="rId17"/>
          <w:pgSz w:w="16838" w:h="11906" w:orient="landscape"/>
          <w:pgMar w:top="1060" w:right="540" w:bottom="280" w:left="700" w:header="429" w:footer="0" w:gutter="0"/>
          <w:pgNumType w:start="31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spacing w:before="9" w:after="0"/>
        <w:ind w:left="0"/>
        <w:jc w:val="left"/>
        <w:rPr>
          <w:b/>
          <w:sz w:val="5"/>
        </w:rPr>
      </w:pPr>
    </w:p>
    <w:tbl>
      <w:tblPr>
        <w:tblStyle w:val="TableNormal"/>
        <w:tblW w:w="15345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55"/>
        <w:gridCol w:w="84"/>
        <w:gridCol w:w="3620"/>
        <w:gridCol w:w="1664"/>
        <w:gridCol w:w="1339"/>
        <w:gridCol w:w="2021"/>
        <w:gridCol w:w="1954"/>
        <w:gridCol w:w="2508"/>
      </w:tblGrid>
      <w:tr w:rsidR="00DA4BE3">
        <w:trPr>
          <w:trHeight w:val="278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3374"/>
        </w:trPr>
        <w:tc>
          <w:tcPr>
            <w:tcW w:w="2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9" w:right="143"/>
              <w:rPr>
                <w:sz w:val="24"/>
              </w:rPr>
            </w:pPr>
            <w:r>
              <w:rPr>
                <w:sz w:val="24"/>
              </w:rPr>
              <w:t>В случае отсутствия оснований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 пунктом 2.19 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24" w:right="5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4" w:right="126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регистрац </w:t>
            </w:r>
            <w:r>
              <w:rPr>
                <w:spacing w:val="-6"/>
                <w:sz w:val="24"/>
              </w:rPr>
              <w:t xml:space="preserve">ию </w:t>
            </w:r>
            <w:r>
              <w:rPr>
                <w:spacing w:val="-2"/>
                <w:sz w:val="24"/>
              </w:rPr>
              <w:t>корреспон денции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9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</w:tr>
      <w:tr w:rsidR="00DA4BE3">
        <w:trPr>
          <w:trHeight w:val="1201"/>
        </w:trPr>
        <w:tc>
          <w:tcPr>
            <w:tcW w:w="22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9" w:right="143"/>
              <w:rPr>
                <w:sz w:val="24"/>
              </w:rPr>
            </w:pPr>
            <w:r>
              <w:rPr>
                <w:sz w:val="24"/>
              </w:rPr>
              <w:t>Проверка 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получения 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4" w:right="132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муницип</w:t>
            </w:r>
          </w:p>
          <w:p w:rsidR="00DA4BE3" w:rsidRDefault="001602CA">
            <w:pPr>
              <w:pStyle w:val="TableParagraph"/>
              <w:widowControl w:val="0"/>
              <w:spacing w:line="270" w:lineRule="atLeast"/>
              <w:ind w:left="134" w:right="396"/>
              <w:rPr>
                <w:sz w:val="24"/>
              </w:rPr>
            </w:pPr>
            <w:r>
              <w:rPr>
                <w:spacing w:val="-2"/>
                <w:sz w:val="24"/>
              </w:rPr>
              <w:t>альной 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20" w:right="273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Направленное заявителю электронное </w:t>
            </w: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заявления к рассмотрению либо отказа в приеме заявления к </w:t>
            </w:r>
            <w:r>
              <w:rPr>
                <w:spacing w:val="-2"/>
                <w:sz w:val="24"/>
              </w:rPr>
              <w:t>рассмотрению</w:t>
            </w:r>
          </w:p>
        </w:tc>
      </w:tr>
      <w:tr w:rsidR="00DA4BE3">
        <w:trPr>
          <w:trHeight w:val="2651"/>
        </w:trPr>
        <w:tc>
          <w:tcPr>
            <w:tcW w:w="22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9" w:right="143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7" w:right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наличие/отсутст </w:t>
            </w:r>
            <w:r>
              <w:rPr>
                <w:sz w:val="24"/>
              </w:rPr>
              <w:t xml:space="preserve">вие оснований для отказа в </w:t>
            </w:r>
            <w:r>
              <w:rPr>
                <w:spacing w:val="-2"/>
                <w:sz w:val="24"/>
              </w:rPr>
              <w:t xml:space="preserve">приеме документов, предусмотренны </w:t>
            </w:r>
            <w:r>
              <w:rPr>
                <w:sz w:val="24"/>
              </w:rPr>
              <w:t xml:space="preserve">х пунктом 2.10 </w:t>
            </w:r>
            <w:r>
              <w:rPr>
                <w:spacing w:val="-2"/>
                <w:sz w:val="24"/>
              </w:rPr>
              <w:t xml:space="preserve">Административ </w:t>
            </w:r>
            <w:r>
              <w:rPr>
                <w:sz w:val="24"/>
              </w:rPr>
              <w:t>ного регламента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</w:tr>
      <w:tr w:rsidR="00DA4BE3">
        <w:trPr>
          <w:trHeight w:val="300"/>
        </w:trPr>
        <w:tc>
          <w:tcPr>
            <w:tcW w:w="15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1" w:lineRule="exact"/>
              <w:ind w:left="555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DA4BE3">
        <w:trPr>
          <w:trHeight w:val="220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7" w:right="14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пакет зарегистрированн </w:t>
            </w:r>
            <w:r>
              <w:rPr>
                <w:sz w:val="24"/>
              </w:rPr>
              <w:t xml:space="preserve">ых документов, </w:t>
            </w:r>
            <w:r>
              <w:rPr>
                <w:spacing w:val="-2"/>
                <w:sz w:val="24"/>
              </w:rPr>
              <w:t xml:space="preserve">поступивших уполномоченному </w:t>
            </w:r>
            <w:r>
              <w:rPr>
                <w:spacing w:val="-2"/>
                <w:sz w:val="24"/>
              </w:rPr>
              <w:t>лицу,</w:t>
            </w:r>
          </w:p>
          <w:p w:rsidR="00DA4BE3" w:rsidRDefault="001602CA">
            <w:pPr>
              <w:pStyle w:val="TableParagraph"/>
              <w:widowControl w:val="0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111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95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88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ответствен </w:t>
            </w:r>
            <w:r>
              <w:rPr>
                <w:sz w:val="24"/>
              </w:rPr>
              <w:t xml:space="preserve">ное </w:t>
            </w:r>
            <w:r>
              <w:rPr>
                <w:sz w:val="24"/>
              </w:rPr>
              <w:t>за</w:t>
            </w:r>
          </w:p>
          <w:p w:rsidR="00DA4BE3" w:rsidRDefault="001602CA">
            <w:pPr>
              <w:pStyle w:val="TableParagraph"/>
              <w:widowControl w:val="0"/>
              <w:spacing w:line="264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22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 xml:space="preserve">й орган/ГИС/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7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отсутствие документов,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 муниципальной</w:t>
            </w:r>
          </w:p>
          <w:p w:rsidR="00DA4BE3" w:rsidRDefault="001602CA">
            <w:pPr>
              <w:pStyle w:val="TableParagraph"/>
              <w:widowControl w:val="0"/>
              <w:spacing w:line="26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20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>(организации), предоставляющие документы (сведения),</w:t>
            </w:r>
          </w:p>
          <w:p w:rsidR="00DA4BE3" w:rsidRDefault="001602CA">
            <w:pPr>
              <w:pStyle w:val="TableParagraph"/>
              <w:widowControl w:val="0"/>
              <w:spacing w:line="26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</w:tbl>
    <w:p w:rsidR="00DA4BE3" w:rsidRDefault="00DA4BE3">
      <w:pPr>
        <w:sectPr w:rsidR="00DA4BE3">
          <w:headerReference w:type="default" r:id="rId18"/>
          <w:headerReference w:type="first" r:id="rId19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spacing w:before="9" w:after="0"/>
        <w:ind w:left="0"/>
        <w:jc w:val="left"/>
        <w:rPr>
          <w:b/>
          <w:sz w:val="5"/>
        </w:rPr>
      </w:pPr>
    </w:p>
    <w:tbl>
      <w:tblPr>
        <w:tblStyle w:val="TableNormal"/>
        <w:tblW w:w="15348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6"/>
        <w:gridCol w:w="1372"/>
        <w:gridCol w:w="2011"/>
        <w:gridCol w:w="1955"/>
        <w:gridCol w:w="2509"/>
      </w:tblGrid>
      <w:tr w:rsidR="00DA4BE3">
        <w:trPr>
          <w:trHeight w:val="278"/>
        </w:trPr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27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ение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2.10</w:t>
            </w:r>
          </w:p>
        </w:tc>
      </w:tr>
      <w:tr w:rsidR="00DA4BE3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распоряжении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DA4BE3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льной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</w:tr>
      <w:tr w:rsidR="00DA4BE3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DA4BE3">
        <w:trPr>
          <w:trHeight w:val="26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4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DA4BE3">
        <w:trPr>
          <w:trHeight w:val="271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1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DA4BE3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запросы,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/ГИС/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DA4BE3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полного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енного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или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17"/>
              <w:rPr>
                <w:sz w:val="24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ение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щие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енной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6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иные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льной)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154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6"/>
        </w:trPr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523"/>
        </w:trPr>
        <w:tc>
          <w:tcPr>
            <w:tcW w:w="15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сведений</w:t>
            </w:r>
          </w:p>
        </w:tc>
      </w:tr>
    </w:tbl>
    <w:p w:rsidR="00DA4BE3" w:rsidRDefault="00DA4BE3">
      <w:pPr>
        <w:sectPr w:rsidR="00DA4BE3">
          <w:headerReference w:type="default" r:id="rId20"/>
          <w:headerReference w:type="first" r:id="rId21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spacing w:before="9" w:after="0"/>
        <w:ind w:left="0"/>
        <w:jc w:val="left"/>
        <w:rPr>
          <w:b/>
          <w:sz w:val="5"/>
        </w:rPr>
      </w:pPr>
    </w:p>
    <w:tbl>
      <w:tblPr>
        <w:tblStyle w:val="TableNormal"/>
        <w:tblW w:w="15358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0"/>
        <w:gridCol w:w="3636"/>
        <w:gridCol w:w="1670"/>
        <w:gridCol w:w="1318"/>
        <w:gridCol w:w="2027"/>
        <w:gridCol w:w="1956"/>
        <w:gridCol w:w="2511"/>
      </w:tblGrid>
      <w:tr w:rsidR="00DA4BE3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2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 5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уполномоченному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№6,</w:t>
            </w:r>
          </w:p>
        </w:tc>
      </w:tr>
      <w:tr w:rsidR="00DA4BE3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2.13-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DA4BE3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ление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муницип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альной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</w:tr>
      <w:tr w:rsidR="00DA4BE3">
        <w:trPr>
          <w:trHeight w:val="785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</w:tr>
      <w:tr w:rsidR="00DA4BE3">
        <w:trPr>
          <w:trHeight w:val="458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 5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5,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№6,</w:t>
            </w:r>
          </w:p>
        </w:tc>
      </w:tr>
      <w:tr w:rsidR="00DA4BE3">
        <w:trPr>
          <w:trHeight w:val="275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DA4BE3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ление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</w:tc>
      </w:tr>
      <w:tr w:rsidR="00DA4BE3">
        <w:trPr>
          <w:trHeight w:val="276"/>
        </w:trPr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регламенту,</w:t>
            </w:r>
          </w:p>
        </w:tc>
      </w:tr>
      <w:tr w:rsidR="00DA4BE3">
        <w:trPr>
          <w:trHeight w:val="480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венной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</w:tbl>
    <w:p w:rsidR="00DA4BE3" w:rsidRDefault="00DA4BE3">
      <w:pPr>
        <w:sectPr w:rsidR="00DA4BE3">
          <w:headerReference w:type="default" r:id="rId22"/>
          <w:headerReference w:type="first" r:id="rId23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spacing w:before="9" w:after="0"/>
        <w:ind w:left="0"/>
        <w:jc w:val="left"/>
        <w:rPr>
          <w:b/>
          <w:sz w:val="5"/>
        </w:rPr>
      </w:pPr>
    </w:p>
    <w:tbl>
      <w:tblPr>
        <w:tblStyle w:val="TableNormal"/>
        <w:tblW w:w="15353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9"/>
        <w:gridCol w:w="3637"/>
        <w:gridCol w:w="1669"/>
        <w:gridCol w:w="1322"/>
        <w:gridCol w:w="2020"/>
        <w:gridCol w:w="1956"/>
        <w:gridCol w:w="2510"/>
      </w:tblGrid>
      <w:tr w:rsidR="00DA4BE3">
        <w:trPr>
          <w:trHeight w:val="27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34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439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225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  <w:r>
              <w:rPr>
                <w:spacing w:val="-2"/>
                <w:sz w:val="24"/>
              </w:rPr>
              <w:t xml:space="preserve">предоставлении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 муниципальной услуги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6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(муниципа льной) услуги; Руководит </w:t>
            </w:r>
            <w:r>
              <w:rPr>
                <w:spacing w:val="-4"/>
                <w:sz w:val="24"/>
              </w:rPr>
              <w:t xml:space="preserve">ель </w:t>
            </w:r>
            <w:r>
              <w:rPr>
                <w:spacing w:val="-2"/>
                <w:sz w:val="24"/>
              </w:rPr>
              <w:t xml:space="preserve">Уполномо ченного органа)ил </w:t>
            </w:r>
            <w:r>
              <w:rPr>
                <w:sz w:val="24"/>
              </w:rPr>
              <w:t xml:space="preserve">и иное </w:t>
            </w:r>
            <w:r>
              <w:rPr>
                <w:spacing w:val="-2"/>
                <w:sz w:val="24"/>
              </w:rPr>
              <w:t xml:space="preserve">уполномо </w:t>
            </w:r>
            <w:r>
              <w:rPr>
                <w:sz w:val="24"/>
              </w:rPr>
              <w:t xml:space="preserve">ченное 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3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усиленной квалифицированной подписью руководителя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DA4BE3">
        <w:trPr>
          <w:trHeight w:val="419"/>
        </w:trPr>
        <w:tc>
          <w:tcPr>
            <w:tcW w:w="15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</w:tr>
      <w:tr w:rsidR="00DA4BE3">
        <w:trPr>
          <w:trHeight w:val="390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41" w:right="102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r>
              <w:rPr>
                <w:spacing w:val="-2"/>
                <w:sz w:val="24"/>
              </w:rPr>
              <w:t xml:space="preserve">Административног 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9" w:right="942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7" w:right="1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r>
              <w:rPr>
                <w:spacing w:val="-6"/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40" w:right="108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 </w:t>
            </w:r>
            <w:r>
              <w:rPr>
                <w:spacing w:val="-2"/>
                <w:sz w:val="24"/>
              </w:rPr>
              <w:t>муницип альной услуги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2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61" w:hanging="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результате </w:t>
            </w:r>
            <w:r>
              <w:rPr>
                <w:spacing w:val="-2"/>
                <w:sz w:val="24"/>
              </w:rPr>
              <w:t>предоставления муниципальной услуги</w:t>
            </w:r>
          </w:p>
        </w:tc>
      </w:tr>
      <w:tr w:rsidR="00DA4BE3">
        <w:trPr>
          <w:trHeight w:val="1105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6" w:lineRule="exact"/>
              <w:ind w:left="108" w:right="466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 результата муниципальной </w:t>
            </w:r>
            <w:r>
              <w:rPr>
                <w:sz w:val="24"/>
              </w:rPr>
              <w:t>услуги,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6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 xml:space="preserve">установленны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6" w:lineRule="exact"/>
              <w:ind w:left="111" w:right="137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</w:t>
            </w:r>
            <w:r>
              <w:rPr>
                <w:spacing w:val="-2"/>
                <w:sz w:val="24"/>
              </w:rPr>
              <w:t>Уполномо ченного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3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 xml:space="preserve">й орган) / АИС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6" w:lineRule="exact"/>
              <w:ind w:left="112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 в 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6" w:lineRule="exact"/>
              <w:ind w:left="113" w:right="210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4BE3" w:rsidRDefault="00DA4BE3">
      <w:pPr>
        <w:sectPr w:rsidR="00DA4BE3">
          <w:headerReference w:type="default" r:id="rId24"/>
          <w:headerReference w:type="first" r:id="rId25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spacing w:before="9" w:after="0"/>
        <w:ind w:left="0"/>
        <w:jc w:val="left"/>
        <w:rPr>
          <w:b/>
          <w:sz w:val="5"/>
        </w:rPr>
      </w:pPr>
    </w:p>
    <w:tbl>
      <w:tblPr>
        <w:tblStyle w:val="TableNormal"/>
        <w:tblW w:w="15350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0"/>
        <w:gridCol w:w="3635"/>
        <w:gridCol w:w="1673"/>
        <w:gridCol w:w="1309"/>
        <w:gridCol w:w="2030"/>
        <w:gridCol w:w="1954"/>
        <w:gridCol w:w="2509"/>
      </w:tblGrid>
      <w:tr w:rsidR="00DA4BE3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4139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159"/>
              <w:rPr>
                <w:sz w:val="24"/>
              </w:rPr>
            </w:pPr>
            <w:r>
              <w:rPr>
                <w:sz w:val="24"/>
              </w:rPr>
              <w:t>указанного в пункте 2.5 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 электронного документа, подписанного усиленной квалифицированной электронной подписью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10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взаимодейств </w:t>
            </w:r>
            <w:r>
              <w:rPr>
                <w:sz w:val="24"/>
              </w:rPr>
              <w:t xml:space="preserve">ии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r>
              <w:rPr>
                <w:sz w:val="24"/>
              </w:rPr>
              <w:t xml:space="preserve">ным органом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многофункци ональным центром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муницип альной 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 муниципальной</w:t>
            </w:r>
          </w:p>
          <w:p w:rsidR="00DA4BE3" w:rsidRDefault="001602CA">
            <w:pPr>
              <w:pStyle w:val="TableParagraph"/>
              <w:widowControl w:val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 xml:space="preserve">многофункцион </w:t>
            </w:r>
            <w:r>
              <w:rPr>
                <w:sz w:val="24"/>
              </w:rPr>
              <w:t>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подача Запроса через </w:t>
            </w:r>
            <w:r>
              <w:rPr>
                <w:spacing w:val="-2"/>
                <w:sz w:val="24"/>
              </w:rPr>
              <w:t xml:space="preserve">многофункцион </w:t>
            </w:r>
            <w:r>
              <w:rPr>
                <w:sz w:val="24"/>
              </w:rPr>
              <w:t>альный центр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5" w:right="89"/>
              <w:rPr>
                <w:sz w:val="24"/>
              </w:rPr>
            </w:pPr>
            <w:r>
              <w:rPr>
                <w:sz w:val="24"/>
              </w:rPr>
              <w:t xml:space="preserve">форме бумажного </w:t>
            </w:r>
            <w:r>
              <w:rPr>
                <w:spacing w:val="-2"/>
                <w:sz w:val="24"/>
              </w:rPr>
              <w:t xml:space="preserve">документа, подтверждающего содержание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r>
              <w:rPr>
                <w:spacing w:val="-2"/>
                <w:sz w:val="24"/>
              </w:rPr>
              <w:t xml:space="preserve">многофункционально </w:t>
            </w:r>
            <w:r>
              <w:rPr>
                <w:sz w:val="24"/>
              </w:rPr>
              <w:t>го центра;</w:t>
            </w:r>
          </w:p>
          <w:p w:rsidR="00DA4BE3" w:rsidRDefault="001602CA">
            <w:pPr>
              <w:pStyle w:val="TableParagraph"/>
              <w:widowControl w:val="0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 муниципальной услуги</w:t>
            </w:r>
          </w:p>
        </w:tc>
      </w:tr>
      <w:tr w:rsidR="00DA4BE3">
        <w:trPr>
          <w:trHeight w:val="3864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9" w:right="706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 в личны</w:t>
            </w:r>
            <w:r>
              <w:rPr>
                <w:sz w:val="24"/>
              </w:rPr>
              <w:t>й кабинет на ЕПГУ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7" w:right="108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r>
              <w:rPr>
                <w:spacing w:val="-6"/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38" w:right="99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муницип альной</w:t>
            </w:r>
          </w:p>
          <w:p w:rsidR="00DA4BE3" w:rsidRDefault="001602CA">
            <w:pPr>
              <w:pStyle w:val="TableParagraph"/>
              <w:widowControl w:val="0"/>
              <w:spacing w:line="261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5" w:right="8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z w:val="24"/>
              </w:rPr>
              <w:t xml:space="preserve"> кабинет на ЕПГУ</w:t>
            </w:r>
          </w:p>
        </w:tc>
      </w:tr>
      <w:tr w:rsidR="00DA4BE3">
        <w:trPr>
          <w:trHeight w:val="275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DA4BE3">
        <w:trPr>
          <w:trHeight w:val="13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регистрация результата муниципальной ус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100"/>
              <w:rPr>
                <w:sz w:val="24"/>
              </w:rPr>
            </w:pPr>
            <w:r>
              <w:rPr>
                <w:sz w:val="24"/>
              </w:rPr>
              <w:t>Внесение сведений о результате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указанном в пункте 2.5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9" w:right="128"/>
              <w:rPr>
                <w:sz w:val="24"/>
              </w:rPr>
            </w:pPr>
            <w:r>
              <w:rPr>
                <w:sz w:val="24"/>
              </w:rPr>
              <w:t xml:space="preserve">уполномоченное лицо </w:t>
            </w:r>
            <w:r>
              <w:rPr>
                <w:spacing w:val="-2"/>
                <w:sz w:val="24"/>
              </w:rPr>
              <w:t>Уполномо</w:t>
            </w:r>
          </w:p>
          <w:p w:rsidR="00DA4BE3" w:rsidRDefault="001602CA">
            <w:pPr>
              <w:pStyle w:val="TableParagraph"/>
              <w:widowControl w:val="0"/>
              <w:spacing w:line="270" w:lineRule="atLeast"/>
              <w:ind w:left="109" w:right="362"/>
              <w:rPr>
                <w:sz w:val="24"/>
              </w:rPr>
            </w:pPr>
            <w:r>
              <w:rPr>
                <w:spacing w:val="-2"/>
                <w:sz w:val="24"/>
              </w:rPr>
              <w:t>ченного органа,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70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5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предоставления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4BE3" w:rsidRDefault="00DA4BE3">
      <w:pPr>
        <w:sectPr w:rsidR="00DA4BE3">
          <w:headerReference w:type="default" r:id="rId26"/>
          <w:headerReference w:type="first" r:id="rId27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spacing w:before="9" w:after="0"/>
        <w:ind w:left="0"/>
        <w:jc w:val="left"/>
        <w:rPr>
          <w:b/>
          <w:sz w:val="5"/>
        </w:rPr>
      </w:pPr>
    </w:p>
    <w:tbl>
      <w:tblPr>
        <w:tblStyle w:val="TableNormal"/>
        <w:tblW w:w="15350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40"/>
        <w:gridCol w:w="3635"/>
        <w:gridCol w:w="1673"/>
        <w:gridCol w:w="1309"/>
        <w:gridCol w:w="2030"/>
        <w:gridCol w:w="1954"/>
        <w:gridCol w:w="2509"/>
      </w:tblGrid>
      <w:tr w:rsidR="00DA4BE3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spacing w:line="25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DA4BE3">
        <w:trPr>
          <w:trHeight w:val="248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7" w:right="136"/>
              <w:rPr>
                <w:sz w:val="24"/>
              </w:rPr>
            </w:pPr>
            <w:r>
              <w:rPr>
                <w:sz w:val="24"/>
              </w:rPr>
              <w:t xml:space="preserve">луги, указанного в пункте 2.5 </w:t>
            </w:r>
            <w:r>
              <w:rPr>
                <w:spacing w:val="-2"/>
                <w:sz w:val="24"/>
              </w:rPr>
              <w:t xml:space="preserve">Административног </w:t>
            </w:r>
            <w:r>
              <w:rPr>
                <w:sz w:val="24"/>
              </w:rPr>
              <w:t>о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8" w:right="15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 решений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09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 </w:t>
            </w:r>
            <w:r>
              <w:rPr>
                <w:spacing w:val="-2"/>
                <w:sz w:val="24"/>
              </w:rPr>
              <w:t>муницип альной</w:t>
            </w:r>
          </w:p>
          <w:p w:rsidR="00DA4BE3" w:rsidRDefault="001602CA">
            <w:pPr>
              <w:pStyle w:val="TableParagraph"/>
              <w:widowControl w:val="0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DA4BE3">
            <w:pPr>
              <w:pStyle w:val="TableParagraph"/>
              <w:widowControl w:val="0"/>
              <w:rPr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E3" w:rsidRDefault="001602CA">
            <w:pPr>
              <w:pStyle w:val="TableParagraph"/>
              <w:widowControl w:val="0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</w:t>
            </w:r>
          </w:p>
        </w:tc>
      </w:tr>
    </w:tbl>
    <w:p w:rsidR="00DA4BE3" w:rsidRDefault="00DA4BE3">
      <w:pPr>
        <w:sectPr w:rsidR="00DA4BE3">
          <w:headerReference w:type="default" r:id="rId28"/>
          <w:headerReference w:type="first" r:id="rId29"/>
          <w:pgSz w:w="16838" w:h="11906" w:orient="landscape"/>
          <w:pgMar w:top="1060" w:right="540" w:bottom="280" w:left="700" w:header="429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5"/>
          <w:sz w:val="20"/>
          <w:szCs w:val="20"/>
        </w:rPr>
        <w:t>4</w:t>
      </w: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Административному регламенту 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услуги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«Отнесение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земельных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 определенной</w:t>
      </w:r>
      <w:r>
        <w:rPr>
          <w:spacing w:val="-9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категории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перевод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>з</w:t>
      </w:r>
      <w:r>
        <w:rPr>
          <w:sz w:val="20"/>
          <w:szCs w:val="20"/>
        </w:rPr>
        <w:t>емельных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в </w:t>
      </w:r>
      <w:r>
        <w:rPr>
          <w:sz w:val="20"/>
          <w:szCs w:val="20"/>
        </w:rPr>
        <w:t>составе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</w:p>
    <w:p w:rsidR="00DA4BE3" w:rsidRDefault="001602CA">
      <w:pPr>
        <w:pStyle w:val="a5"/>
        <w:spacing w:line="321" w:lineRule="exact"/>
        <w:ind w:left="397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из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одной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категории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другую»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spacing w:line="240" w:lineRule="auto"/>
        <w:ind w:left="3343" w:hanging="2732"/>
        <w:jc w:val="left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предоставления услуги</w:t>
      </w: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1602CA">
      <w:pPr>
        <w:pStyle w:val="a5"/>
        <w:spacing w:before="39" w:after="0"/>
        <w:ind w:left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8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186690</wp:posOffset>
                </wp:positionV>
                <wp:extent cx="5977890" cy="18415"/>
                <wp:effectExtent l="0" t="0" r="0" b="0"/>
                <wp:wrapTopAndBottom/>
                <wp:docPr id="49" name="Graphi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8360"/>
                        </a:xfrm>
                        <a:custGeom>
                          <a:avLst/>
                          <a:gdLst>
                            <a:gd name="textAreaLeft" fmla="*/ 0 w 3389040"/>
                            <a:gd name="textAreaRight" fmla="*/ 3390840 w 3389040"/>
                            <a:gd name="textAreaTop" fmla="*/ 0 h 10440"/>
                            <a:gd name="textAreaBottom" fmla="*/ 12240 h 104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977890" h="18415">
                              <a:moveTo>
                                <a:pt x="5977585" y="18262"/>
                              </a:moveTo>
                              <a:lnTo>
                                <a:pt x="0" y="18262"/>
                              </a:lnTo>
                              <a:lnTo>
                                <a:pt x="0" y="0"/>
                              </a:lnTo>
                              <a:lnTo>
                                <a:pt x="5977585" y="0"/>
                              </a:lnTo>
                              <a:lnTo>
                                <a:pt x="5977585" y="18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3AFBF" id="Graphic 59" o:spid="_x0000_s1026" style="position:absolute;margin-left:83.65pt;margin-top:14.7pt;width:470.7pt;height:1.45pt;z-index:-503316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" o:allowincell="f" path="m5977585,18262l,18262,,,5977585,r,18262xe" fillcolor="black" stroked="f" strokeweight="0">
                <v:path arrowok="t" textboxrect="0,0,5981065,21590"/>
                <w10:wrap type="topAndBottom" anchorx="page"/>
              </v:shape>
            </w:pict>
          </mc:Fallback>
        </mc:AlternateContent>
      </w:r>
    </w:p>
    <w:p w:rsidR="00DA4BE3" w:rsidRDefault="001602CA">
      <w:pPr>
        <w:spacing w:after="0"/>
        <w:ind w:left="453" w:right="549" w:firstLine="6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определенной 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DA4BE3" w:rsidRDefault="00DA4BE3">
      <w:pPr>
        <w:pStyle w:val="a5"/>
        <w:ind w:left="0"/>
        <w:jc w:val="left"/>
        <w:rPr>
          <w:i/>
          <w:sz w:val="20"/>
        </w:rPr>
      </w:pPr>
    </w:p>
    <w:p w:rsidR="00DA4BE3" w:rsidRDefault="00DA4BE3">
      <w:pPr>
        <w:pStyle w:val="a5"/>
        <w:spacing w:before="102" w:after="0"/>
        <w:ind w:left="0"/>
        <w:jc w:val="left"/>
        <w:rPr>
          <w:i/>
          <w:sz w:val="20"/>
        </w:rPr>
      </w:pPr>
    </w:p>
    <w:p w:rsidR="00DA4BE3" w:rsidRDefault="00DA4BE3">
      <w:pPr>
        <w:sectPr w:rsidR="00DA4BE3">
          <w:headerReference w:type="default" r:id="rId30"/>
          <w:headerReference w:type="first" r:id="rId31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tabs>
          <w:tab w:val="left" w:pos="1683"/>
        </w:tabs>
        <w:spacing w:before="84" w:after="0" w:line="341" w:lineRule="exact"/>
        <w:ind w:left="249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DA4BE3" w:rsidRDefault="001602CA">
      <w:pPr>
        <w:tabs>
          <w:tab w:val="left" w:pos="1714"/>
        </w:tabs>
        <w:spacing w:after="0" w:line="341" w:lineRule="exact"/>
        <w:ind w:left="249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DA4BE3" w:rsidRDefault="001602CA">
      <w:pPr>
        <w:pStyle w:val="a5"/>
        <w:spacing w:before="86" w:after="0"/>
        <w:ind w:left="249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DA4BE3" w:rsidRDefault="001602CA">
      <w:pPr>
        <w:pStyle w:val="a5"/>
        <w:spacing w:line="28" w:lineRule="exact"/>
        <w:ind w:left="221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19580" cy="18415"/>
                <wp:effectExtent l="0" t="0" r="0" b="0"/>
                <wp:docPr id="52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1719720" cy="18360"/>
                        </a:xfrm>
                      </wpg:grpSpPr>
                      <wps:wsp>
                        <wps:cNvPr id="69" name="Полилиния 69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custGeom>
                            <a:avLst/>
                            <a:gdLst>
                              <a:gd name="textAreaLeft" fmla="*/ 0 w 974880"/>
                              <a:gd name="textAreaRight" fmla="*/ 976680 w 974880"/>
                              <a:gd name="textAreaTop" fmla="*/ 0 h 10440"/>
                              <a:gd name="textAreaBottom" fmla="*/ 12240 h 104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719580" h="18415">
                                <a:moveTo>
                                  <a:pt x="1719211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0"/>
                                </a:lnTo>
                                <a:lnTo>
                                  <a:pt x="1719211" y="0"/>
                                </a:lnTo>
                                <a:lnTo>
                                  <a:pt x="1719211" y="18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CADB1" id="Group 60" o:spid="_x0000_s1026" style="width:135.4pt;height:1.45pt;mso-position-horizontal-relative:char;mso-position-vertical-relative:line" coordsize="17197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">
                <v:shape id="Полилиния 69" o:spid="_x0000_s1027" style="position:absolute;width:17197;height:183;visibility:visible;mso-wrap-style:square;v-text-anchor:top" coordsize="17195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" path="m1719211,18300l,18300,,,1719211,r,18300xe" fillcolor="black" stroked="f" strokeweight="0">
                  <v:path arrowok="t" textboxrect="0,0,1722755,21590"/>
                </v:shape>
                <w10:anchorlock/>
              </v:group>
            </w:pict>
          </mc:Fallback>
        </mc:AlternateConten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num="2" w:space="720" w:equalWidth="0">
            <w:col w:w="1753" w:space="4732"/>
            <w:col w:w="3240"/>
          </w:cols>
          <w:formProt w:val="0"/>
          <w:docGrid w:linePitch="100" w:charSpace="4096"/>
        </w:sectPr>
      </w:pPr>
    </w:p>
    <w:p w:rsidR="00DA4BE3" w:rsidRDefault="001602CA">
      <w:pPr>
        <w:pStyle w:val="a5"/>
        <w:spacing w:line="20" w:lineRule="exact"/>
        <w:ind w:left="6737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9525" t="0" r="3175" b="6985"/>
                <wp:docPr id="53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12240"/>
                          <a:chOff x="0" y="0"/>
                          <a:chExt cx="1682640" cy="12240"/>
                        </a:xfrm>
                      </wpg:grpSpPr>
                      <wps:wsp>
                        <wps:cNvPr id="71" name="Полилиния 71"/>
                        <wps:cNvSpPr/>
                        <wps:spPr>
                          <a:xfrm>
                            <a:off x="0" y="0"/>
                            <a:ext cx="1682640" cy="12240"/>
                          </a:xfrm>
                          <a:custGeom>
                            <a:avLst/>
                            <a:gdLst>
                              <a:gd name="textAreaLeft" fmla="*/ 0 w 954000"/>
                              <a:gd name="textAreaRight" fmla="*/ 955800 w 954000"/>
                              <a:gd name="textAreaTop" fmla="*/ 0 h 6840"/>
                              <a:gd name="textAreaBottom" fmla="*/ 8640 h 6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45" y="0"/>
                                </a:lnTo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D8410" id="Group 62" o:spid="_x0000_s1026" style="width:132.5pt;height:.95pt;mso-position-horizontal-relative:char;mso-position-vertical-relative:line" coordsize="1682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">
                <v:shape id="Полилиния 71" o:spid="_x0000_s1027" style="position:absolute;width:16826;height:122;visibility:visible;mso-wrap-style:square;v-text-anchor:top" coordsize="168275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" path="m,l1682745,e" filled="f" strokeweight=".32192mm">
                  <v:path arrowok="t" textboxrect="0,0,1685925,15461"/>
                </v:shape>
                <w10:anchorlock/>
              </v:group>
            </w:pict>
          </mc:Fallback>
        </mc:AlternateContent>
      </w:r>
    </w:p>
    <w:p w:rsidR="00DA4BE3" w:rsidRDefault="00DA4BE3">
      <w:pPr>
        <w:pStyle w:val="a5"/>
        <w:ind w:left="0"/>
        <w:jc w:val="left"/>
        <w:rPr>
          <w:rFonts w:ascii="Calibri" w:hAnsi="Calibri"/>
        </w:rPr>
      </w:pPr>
    </w:p>
    <w:p w:rsidR="00DA4BE3" w:rsidRDefault="00DA4BE3">
      <w:pPr>
        <w:pStyle w:val="a5"/>
        <w:spacing w:before="330" w:after="0"/>
        <w:ind w:left="0"/>
        <w:jc w:val="left"/>
        <w:rPr>
          <w:rFonts w:ascii="Calibri" w:hAnsi="Calibri"/>
        </w:rPr>
      </w:pPr>
    </w:p>
    <w:p w:rsidR="00DA4BE3" w:rsidRDefault="001602CA">
      <w:pPr>
        <w:spacing w:after="0" w:line="322" w:lineRule="exact"/>
        <w:ind w:left="174" w:right="256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DA4BE3" w:rsidRDefault="001602CA">
      <w:pPr>
        <w:spacing w:after="0" w:line="322" w:lineRule="exact"/>
        <w:ind w:left="164" w:right="25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DA4BE3" w:rsidRDefault="001602CA">
      <w:pPr>
        <w:spacing w:after="0" w:line="240" w:lineRule="auto"/>
        <w:ind w:left="164" w:right="256"/>
        <w:jc w:val="center"/>
        <w:rPr>
          <w:b/>
          <w:sz w:val="28"/>
        </w:rPr>
      </w:pPr>
      <w:r>
        <w:rPr>
          <w:b/>
          <w:sz w:val="28"/>
        </w:rPr>
        <w:t>«Отнесение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к определенной категории земель или перевода земель или земельных участков в составе таких земель из одной категории в другую </w:t>
      </w:r>
      <w:r>
        <w:rPr>
          <w:b/>
          <w:spacing w:val="-2"/>
          <w:sz w:val="28"/>
        </w:rPr>
        <w:t>категорию»</w:t>
      </w:r>
    </w:p>
    <w:p w:rsidR="00DA4BE3" w:rsidRDefault="001602CA">
      <w:pPr>
        <w:pStyle w:val="a5"/>
        <w:tabs>
          <w:tab w:val="left" w:pos="5549"/>
          <w:tab w:val="left" w:pos="5721"/>
        </w:tabs>
        <w:spacing w:before="318" w:after="0"/>
        <w:ind w:left="141" w:right="222" w:firstLine="707"/>
      </w:pPr>
      <w:r>
        <w:t>Рассмотрев</w:t>
      </w:r>
      <w:r>
        <w:rPr>
          <w:spacing w:val="40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spacing w:val="202"/>
          <w:u w:val="single"/>
        </w:rPr>
        <w:t xml:space="preserve"> </w:t>
      </w:r>
      <w:r>
        <w:rPr>
          <w:spacing w:val="68"/>
        </w:rPr>
        <w:t xml:space="preserve"> </w:t>
      </w:r>
      <w:r>
        <w:t>и прилагаемые к нему документы,</w:t>
      </w:r>
      <w:r>
        <w:rPr>
          <w:spacing w:val="-18"/>
        </w:rPr>
        <w:t xml:space="preserve"> </w:t>
      </w:r>
      <w:r>
        <w:t>руководствуясь</w:t>
      </w:r>
      <w:r>
        <w:rPr>
          <w:spacing w:val="-17"/>
        </w:rPr>
        <w:t xml:space="preserve"> </w:t>
      </w:r>
      <w:r>
        <w:t>Федеральным</w:t>
      </w:r>
      <w:r>
        <w:rPr>
          <w:spacing w:val="-18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21.12.2004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172-ФЗ</w:t>
      </w:r>
      <w:r>
        <w:rPr>
          <w:spacing w:val="-18"/>
        </w:rPr>
        <w:t xml:space="preserve"> </w:t>
      </w:r>
      <w:r>
        <w:t>«О переводе земель или земельных участков из одной категории в другую», уполномоченным</w:t>
      </w:r>
      <w:r>
        <w:rPr>
          <w:spacing w:val="40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(</w:t>
      </w:r>
      <w:r>
        <w:rPr>
          <w:u w:val="single"/>
        </w:rPr>
        <w:tab/>
      </w:r>
      <w:r>
        <w:t>) принято решение об отказе в 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DA4BE3" w:rsidRDefault="001602CA">
      <w:pPr>
        <w:tabs>
          <w:tab w:val="left" w:pos="2413"/>
        </w:tabs>
        <w:spacing w:after="0" w:line="322" w:lineRule="exact"/>
        <w:ind w:left="84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3810" distB="2540" distL="4445" distR="3175" simplePos="0" relativeHeight="64" behindDoc="0" locked="0" layoutInCell="0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200660</wp:posOffset>
                </wp:positionV>
                <wp:extent cx="888365" cy="1270"/>
                <wp:effectExtent l="4445" t="3810" r="3175" b="2540"/>
                <wp:wrapNone/>
                <wp:docPr id="54" name="Graphic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1440"/>
                        </a:xfrm>
                        <a:custGeom>
                          <a:avLst/>
                          <a:gdLst>
                            <a:gd name="textAreaLeft" fmla="*/ 0 w 503640"/>
                            <a:gd name="textAreaRight" fmla="*/ 505440 w 50364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88365">
                              <a:moveTo>
                                <a:pt x="0" y="0"/>
                              </a:moveTo>
                              <a:lnTo>
                                <a:pt x="88835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8CBE5" id="Graphic 64" o:spid="_x0000_s1026" style="position:absolute;margin-left:128.65pt;margin-top:15.8pt;width:69.95pt;height:.1pt;z-index:64;visibility:visible;mso-wrap-style:square;mso-wrap-distance-left:.35pt;mso-wrap-distance-top:.3pt;mso-wrap-distance-right:.25pt;mso-wrap-distance-bottom:.2pt;mso-position-horizontal:absolute;mso-position-horizontal-relative:page;mso-position-vertical:absolute;mso-position-vertical-relative:text;v-text-anchor:top" coordsize="8883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" o:allowincell="f" path="m,l888354,e" filled="f" strokeweight=".19mm">
                <v:path arrowok="t" textboxrect="0,0,891540,9360"/>
                <w10:wrap anchorx="page"/>
              </v:shap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DA4BE3" w:rsidRDefault="001602CA">
      <w:pPr>
        <w:tabs>
          <w:tab w:val="left" w:pos="2413"/>
        </w:tabs>
        <w:spacing w:after="0"/>
        <w:ind w:left="84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3810" distB="2540" distL="4445" distR="3175" simplePos="0" relativeHeight="65" behindDoc="0" locked="0" layoutInCell="0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200660</wp:posOffset>
                </wp:positionV>
                <wp:extent cx="888365" cy="1270"/>
                <wp:effectExtent l="4445" t="3810" r="3175" b="2540"/>
                <wp:wrapNone/>
                <wp:docPr id="55" name="Graphic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1440"/>
                        </a:xfrm>
                        <a:custGeom>
                          <a:avLst/>
                          <a:gdLst>
                            <a:gd name="textAreaLeft" fmla="*/ 0 w 503640"/>
                            <a:gd name="textAreaRight" fmla="*/ 505440 w 50364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88365">
                              <a:moveTo>
                                <a:pt x="0" y="0"/>
                              </a:moveTo>
                              <a:lnTo>
                                <a:pt x="88835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F1CFA" id="Graphic 65" o:spid="_x0000_s1026" style="position:absolute;margin-left:128.65pt;margin-top:15.8pt;width:69.95pt;height:.1pt;z-index:65;visibility:visible;mso-wrap-style:square;mso-wrap-distance-left:.35pt;mso-wrap-distance-top:.3pt;mso-wrap-distance-right:.25pt;mso-wrap-distance-bottom:.2pt;mso-position-horizontal:absolute;mso-position-horizontal-relative:page;mso-position-vertical:absolute;mso-position-vertical-relative:text;v-text-anchor:top" coordsize="8883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" o:allowincell="f" path="m,l888354,e" filled="f" strokeweight=".19mm">
                <v:path arrowok="t" textboxrect="0,0,891540,9360"/>
                <w10:wrap anchorx="page"/>
              </v:shap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DA4BE3" w:rsidRDefault="001602CA">
      <w:pPr>
        <w:tabs>
          <w:tab w:val="left" w:pos="2413"/>
        </w:tabs>
        <w:spacing w:after="0"/>
        <w:ind w:left="849"/>
        <w:jc w:val="both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DA4BE3" w:rsidRDefault="001602CA">
      <w:pPr>
        <w:pStyle w:val="a5"/>
        <w:spacing w:line="20" w:lineRule="exact"/>
        <w:ind w:left="1013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8365" cy="7620"/>
                <wp:effectExtent l="9525" t="0" r="0" b="1905"/>
                <wp:docPr id="5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480" cy="7560"/>
                          <a:chOff x="0" y="0"/>
                          <a:chExt cx="888480" cy="7560"/>
                        </a:xfrm>
                      </wpg:grpSpPr>
                      <wps:wsp>
                        <wps:cNvPr id="75" name="Полилиния 75"/>
                        <wps:cNvSpPr/>
                        <wps:spPr>
                          <a:xfrm>
                            <a:off x="0" y="0"/>
                            <a:ext cx="888480" cy="7560"/>
                          </a:xfrm>
                          <a:custGeom>
                            <a:avLst/>
                            <a:gdLst>
                              <a:gd name="textAreaLeft" fmla="*/ 0 w 503640"/>
                              <a:gd name="textAreaRight" fmla="*/ 505440 w 503640"/>
                              <a:gd name="textAreaTop" fmla="*/ 0 h 4320"/>
                              <a:gd name="textAreaBottom" fmla="*/ 6120 h 4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54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BFD5A" id="Group 66" o:spid="_x0000_s1026" style="width:69.95pt;height:.6pt;mso-position-horizontal-relative:char;mso-position-vertical-relative:line" coordsize="888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">
                <v:shape id="Полилиния 75" o:spid="_x0000_s1027" style="position:absolute;width:8884;height:75;visibility:visible;mso-wrap-style:square;v-text-anchor:top" coordsize="888365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" path="m,l888354,e" filled="f" strokeweight=".19mm">
                  <v:path arrowok="t" textboxrect="0,0,891540,10710"/>
                </v:shape>
                <w10:anchorlock/>
              </v:group>
            </w:pict>
          </mc:Fallback>
        </mc:AlternateContent>
      </w:r>
    </w:p>
    <w:p w:rsidR="00DA4BE3" w:rsidRDefault="001602CA">
      <w:pPr>
        <w:pStyle w:val="a5"/>
        <w:spacing w:before="303" w:after="0" w:line="322" w:lineRule="exact"/>
        <w:ind w:left="849"/>
        <w:jc w:val="left"/>
      </w:pPr>
      <w:r>
        <w:t>Разъяснение</w:t>
      </w:r>
      <w:r>
        <w:rPr>
          <w:spacing w:val="-11"/>
        </w:rPr>
        <w:t xml:space="preserve"> </w:t>
      </w:r>
      <w:r>
        <w:t>причин</w:t>
      </w:r>
      <w:r>
        <w:rPr>
          <w:spacing w:val="-10"/>
        </w:rPr>
        <w:t xml:space="preserve"> </w:t>
      </w:r>
      <w:r>
        <w:rPr>
          <w:spacing w:val="-2"/>
        </w:rPr>
        <w:t>отказа:</w:t>
      </w:r>
    </w:p>
    <w:p w:rsidR="00DA4BE3" w:rsidRDefault="001602CA">
      <w:pPr>
        <w:tabs>
          <w:tab w:val="left" w:pos="2413"/>
        </w:tabs>
        <w:spacing w:after="0" w:line="322" w:lineRule="exact"/>
        <w:ind w:left="849"/>
        <w:rPr>
          <w:sz w:val="28"/>
        </w:rPr>
      </w:pPr>
      <w:r>
        <w:rPr>
          <w:spacing w:val="-10"/>
          <w:sz w:val="28"/>
        </w:rPr>
        <w:lastRenderedPageBreak/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DA4BE3" w:rsidRDefault="001602CA">
      <w:pPr>
        <w:pStyle w:val="a5"/>
        <w:spacing w:line="20" w:lineRule="exact"/>
        <w:ind w:left="1013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8365" cy="7620"/>
                <wp:effectExtent l="9525" t="0" r="0" b="1905"/>
                <wp:docPr id="5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480" cy="7560"/>
                          <a:chOff x="0" y="0"/>
                          <a:chExt cx="888480" cy="7560"/>
                        </a:xfrm>
                      </wpg:grpSpPr>
                      <wps:wsp>
                        <wps:cNvPr id="77" name="Полилиния 77"/>
                        <wps:cNvSpPr/>
                        <wps:spPr>
                          <a:xfrm>
                            <a:off x="0" y="0"/>
                            <a:ext cx="888480" cy="7560"/>
                          </a:xfrm>
                          <a:custGeom>
                            <a:avLst/>
                            <a:gdLst>
                              <a:gd name="textAreaLeft" fmla="*/ 0 w 503640"/>
                              <a:gd name="textAreaRight" fmla="*/ 505440 w 503640"/>
                              <a:gd name="textAreaTop" fmla="*/ 0 h 4320"/>
                              <a:gd name="textAreaBottom" fmla="*/ 6120 h 4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54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F8114" id="Group 68" o:spid="_x0000_s1026" style="width:69.95pt;height:.6pt;mso-position-horizontal-relative:char;mso-position-vertical-relative:line" coordsize="888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">
                <v:shape id="Полилиния 77" o:spid="_x0000_s1027" style="position:absolute;width:8884;height:75;visibility:visible;mso-wrap-style:square;v-text-anchor:top" coordsize="888365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" path="m,l888354,e" filled="f" strokeweight=".19mm">
                  <v:path arrowok="t" textboxrect="0,0,891540,10710"/>
                </v:shape>
                <w10:anchorlock/>
              </v:group>
            </w:pict>
          </mc:Fallback>
        </mc:AlternateContent>
      </w:r>
    </w:p>
    <w:p w:rsidR="00DA4BE3" w:rsidRDefault="001602CA">
      <w:pPr>
        <w:tabs>
          <w:tab w:val="left" w:pos="2413"/>
        </w:tabs>
        <w:spacing w:after="0" w:line="302" w:lineRule="exact"/>
        <w:ind w:left="84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3810" distB="2540" distL="4445" distR="3175" simplePos="0" relativeHeight="66" behindDoc="0" locked="0" layoutInCell="0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200660</wp:posOffset>
                </wp:positionV>
                <wp:extent cx="888365" cy="1270"/>
                <wp:effectExtent l="4445" t="3810" r="3175" b="2540"/>
                <wp:wrapNone/>
                <wp:docPr id="58" name="Graphic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1440"/>
                        </a:xfrm>
                        <a:custGeom>
                          <a:avLst/>
                          <a:gdLst>
                            <a:gd name="textAreaLeft" fmla="*/ 0 w 503640"/>
                            <a:gd name="textAreaRight" fmla="*/ 505440 w 50364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88365">
                              <a:moveTo>
                                <a:pt x="0" y="0"/>
                              </a:moveTo>
                              <a:lnTo>
                                <a:pt x="88835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FBFB0" id="Graphic 70" o:spid="_x0000_s1026" style="position:absolute;margin-left:128.65pt;margin-top:15.8pt;width:69.95pt;height:.1pt;z-index:66;visibility:visible;mso-wrap-style:square;mso-wrap-distance-left:.35pt;mso-wrap-distance-top:.3pt;mso-wrap-distance-right:.25pt;mso-wrap-distance-bottom:.2pt;mso-position-horizontal:absolute;mso-position-horizontal-relative:page;mso-position-vertical:absolute;mso-position-vertical-relative:text;v-text-anchor:top" coordsize="8883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" o:allowincell="f" path="m,l888354,e" filled="f" strokeweight=".19mm">
                <v:path arrowok="t" textboxrect="0,0,891540,9360"/>
                <w10:wrap anchorx="page"/>
              </v:shap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DA4BE3" w:rsidRDefault="001602CA">
      <w:pPr>
        <w:tabs>
          <w:tab w:val="left" w:pos="2413"/>
        </w:tabs>
        <w:spacing w:after="0" w:line="322" w:lineRule="exact"/>
        <w:ind w:left="84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3810" distB="2540" distL="4445" distR="3175" simplePos="0" relativeHeight="67" behindDoc="0" locked="0" layoutInCell="0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200660</wp:posOffset>
                </wp:positionV>
                <wp:extent cx="888365" cy="1270"/>
                <wp:effectExtent l="4445" t="3810" r="3175" b="2540"/>
                <wp:wrapNone/>
                <wp:docPr id="59" name="Graphi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1440"/>
                        </a:xfrm>
                        <a:custGeom>
                          <a:avLst/>
                          <a:gdLst>
                            <a:gd name="textAreaLeft" fmla="*/ 0 w 503640"/>
                            <a:gd name="textAreaRight" fmla="*/ 505440 w 50364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88365">
                              <a:moveTo>
                                <a:pt x="0" y="0"/>
                              </a:moveTo>
                              <a:lnTo>
                                <a:pt x="88835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9BB2D" id="Graphic 71" o:spid="_x0000_s1026" style="position:absolute;margin-left:128.65pt;margin-top:15.8pt;width:69.95pt;height:.1pt;z-index:67;visibility:visible;mso-wrap-style:square;mso-wrap-distance-left:.35pt;mso-wrap-distance-top:.3pt;mso-wrap-distance-right:.25pt;mso-wrap-distance-bottom:.2pt;mso-position-horizontal:absolute;mso-position-horizontal-relative:page;mso-position-vertical:absolute;mso-position-vertical-relative:text;v-text-anchor:top" coordsize="8883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" o:allowincell="f" path="m,l888354,e" filled="f" strokeweight=".19mm">
                <v:path arrowok="t" textboxrect="0,0,891540,9360"/>
                <w10:wrap anchorx="page"/>
              </v:shap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DA4BE3" w:rsidRDefault="001602CA">
      <w:pPr>
        <w:tabs>
          <w:tab w:val="left" w:pos="2413"/>
        </w:tabs>
        <w:spacing w:after="0"/>
        <w:ind w:left="849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DA4BE3" w:rsidRDefault="001602CA">
      <w:pPr>
        <w:pStyle w:val="a5"/>
        <w:spacing w:line="20" w:lineRule="exact"/>
        <w:ind w:left="1013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8365" cy="7620"/>
                <wp:effectExtent l="9525" t="0" r="0" b="1905"/>
                <wp:docPr id="60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480" cy="7560"/>
                          <a:chOff x="0" y="0"/>
                          <a:chExt cx="888480" cy="7560"/>
                        </a:xfrm>
                      </wpg:grpSpPr>
                      <wps:wsp>
                        <wps:cNvPr id="81" name="Полилиния 81"/>
                        <wps:cNvSpPr/>
                        <wps:spPr>
                          <a:xfrm>
                            <a:off x="0" y="0"/>
                            <a:ext cx="888480" cy="7560"/>
                          </a:xfrm>
                          <a:custGeom>
                            <a:avLst/>
                            <a:gdLst>
                              <a:gd name="textAreaLeft" fmla="*/ 0 w 503640"/>
                              <a:gd name="textAreaRight" fmla="*/ 505440 w 503640"/>
                              <a:gd name="textAreaTop" fmla="*/ 0 h 4320"/>
                              <a:gd name="textAreaBottom" fmla="*/ 6120 h 4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54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A2AE4" id="Group 72" o:spid="_x0000_s1026" style="width:69.95pt;height:.6pt;mso-position-horizontal-relative:char;mso-position-vertical-relative:line" coordsize="888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">
                <v:shape id="Полилиния 81" o:spid="_x0000_s1027" style="position:absolute;width:8884;height:75;visibility:visible;mso-wrap-style:square;v-text-anchor:top" coordsize="888365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" path="m,l888354,e" filled="f" strokeweight=".19mm">
                  <v:path arrowok="t" textboxrect="0,0,891540,10710"/>
                </v:shape>
                <w10:anchorlock/>
              </v:group>
            </w:pict>
          </mc:Fallback>
        </mc:AlternateConten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spacing w:before="78" w:after="0"/>
        <w:ind w:left="849"/>
        <w:jc w:val="left"/>
      </w:pPr>
      <w:r>
        <w:lastRenderedPageBreak/>
        <w:t>Дополнительная</w:t>
      </w:r>
      <w:r>
        <w:rPr>
          <w:spacing w:val="-13"/>
        </w:rPr>
        <w:t xml:space="preserve"> </w:t>
      </w:r>
      <w:r>
        <w:rPr>
          <w:spacing w:val="-2"/>
        </w:rPr>
        <w:t>информация:</w:t>
      </w:r>
    </w:p>
    <w:p w:rsidR="00DA4BE3" w:rsidRDefault="001602CA">
      <w:pPr>
        <w:tabs>
          <w:tab w:val="left" w:pos="9244"/>
        </w:tabs>
        <w:spacing w:before="1" w:after="0"/>
        <w:ind w:right="124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DA4BE3" w:rsidRDefault="001602CA">
      <w:pPr>
        <w:spacing w:before="3" w:after="0"/>
        <w:ind w:left="2193" w:right="2286" w:firstLine="4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DA4BE3" w:rsidRDefault="00DA4BE3">
      <w:pPr>
        <w:pStyle w:val="a5"/>
        <w:spacing w:before="134" w:after="0"/>
        <w:ind w:left="0"/>
        <w:jc w:val="left"/>
        <w:rPr>
          <w:i/>
          <w:sz w:val="16"/>
        </w:rPr>
      </w:pPr>
    </w:p>
    <w:p w:rsidR="00DA4BE3" w:rsidRDefault="001602CA">
      <w:pPr>
        <w:pStyle w:val="a5"/>
        <w:spacing w:line="240" w:lineRule="auto"/>
        <w:ind w:left="141" w:right="222" w:firstLine="707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A4BE3" w:rsidRDefault="001602CA">
      <w:pPr>
        <w:pStyle w:val="a5"/>
        <w:ind w:left="141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1602CA">
      <w:pPr>
        <w:pStyle w:val="a5"/>
        <w:spacing w:before="170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635" distB="0" distL="0" distR="0" simplePos="0" relativeHeight="89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269875</wp:posOffset>
                </wp:positionV>
                <wp:extent cx="1376680" cy="6350"/>
                <wp:effectExtent l="0" t="0" r="0" b="0"/>
                <wp:wrapTopAndBottom/>
                <wp:docPr id="61" name="Graphi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40" cy="6480"/>
                        </a:xfrm>
                        <a:custGeom>
                          <a:avLst/>
                          <a:gdLst>
                            <a:gd name="textAreaLeft" fmla="*/ 0 w 780480"/>
                            <a:gd name="textAreaRight" fmla="*/ 782280 w 78048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76680" h="6350">
                              <a:moveTo>
                                <a:pt x="1376070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1376070" y="0"/>
                              </a:lnTo>
                              <a:lnTo>
                                <a:pt x="137607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9090F" id="Graphic 74" o:spid="_x0000_s1026" style="position:absolute;margin-left:85.1pt;margin-top:21.25pt;width:108.4pt;height:.5pt;z-index:-503316391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coordsize="13766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" o:allowincell="f" path="m1376070,6095l,6095,,,1376070,r,6095xe" fillcolor="black" stroked="f" strokeweight="0">
                <v:path arrowok="t" textboxrect="0,0,1379855,9525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635" distB="0" distL="0" distR="635" simplePos="0" relativeHeight="90" behindDoc="1" locked="0" layoutInCell="0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269875</wp:posOffset>
                </wp:positionV>
                <wp:extent cx="1308100" cy="6350"/>
                <wp:effectExtent l="0" t="0" r="0" b="0"/>
                <wp:wrapTopAndBottom/>
                <wp:docPr id="62" name="Graphi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40" cy="6480"/>
                        </a:xfrm>
                        <a:custGeom>
                          <a:avLst/>
                          <a:gdLst>
                            <a:gd name="textAreaLeft" fmla="*/ 0 w 741600"/>
                            <a:gd name="textAreaRight" fmla="*/ 743400 w 74160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08100" h="6350">
                              <a:moveTo>
                                <a:pt x="1307503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1307503" y="0"/>
                              </a:lnTo>
                              <a:lnTo>
                                <a:pt x="1307503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7EE82" id="Graphic 75" o:spid="_x0000_s1026" style="position:absolute;margin-left:212.3pt;margin-top:21.25pt;width:103pt;height:.5pt;z-index:-503316390;visibility:visible;mso-wrap-style:square;mso-wrap-distance-left:0;mso-wrap-distance-top:.05pt;mso-wrap-distance-right:.05pt;mso-wrap-distance-bottom:0;mso-position-horizontal:absolute;mso-position-horizontal-relative:page;mso-position-vertical:absolute;mso-position-vertical-relative:text;v-text-anchor:top" coordsize="130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" o:allowincell="f" path="m1307503,6095l,6095,,,1307503,r,6095xe" fillcolor="black" stroked="f" strokeweight="0">
                <v:path arrowok="t" textboxrect="0,0,1311275,9525"/>
                <w10:wrap type="topAndBottom" anchorx="page"/>
              </v:shape>
            </w:pict>
          </mc:Fallback>
        </mc:AlternateContent>
      </w:r>
    </w:p>
    <w:p w:rsidR="00DA4BE3" w:rsidRDefault="001602CA">
      <w:pPr>
        <w:tabs>
          <w:tab w:val="left" w:pos="3225"/>
          <w:tab w:val="left" w:pos="5278"/>
        </w:tabs>
        <w:spacing w:before="95" w:after="0"/>
        <w:ind w:left="545"/>
        <w:rPr>
          <w:i/>
          <w:sz w:val="24"/>
        </w:rPr>
      </w:pPr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при</w:t>
      </w:r>
    </w:p>
    <w:p w:rsidR="00DA4BE3" w:rsidRDefault="001602CA">
      <w:pPr>
        <w:spacing w:after="0"/>
        <w:ind w:left="6955"/>
        <w:rPr>
          <w:i/>
          <w:sz w:val="24"/>
        </w:rPr>
        <w:sectPr w:rsidR="00DA4BE3">
          <w:headerReference w:type="default" r:id="rId32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8" behindDoc="0" locked="0" layoutInCell="0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-241300</wp:posOffset>
                </wp:positionV>
                <wp:extent cx="3016250" cy="6350"/>
                <wp:effectExtent l="0" t="0" r="0" b="0"/>
                <wp:wrapNone/>
                <wp:docPr id="63" name="Graphic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80" cy="6480"/>
                        </a:xfrm>
                        <a:custGeom>
                          <a:avLst/>
                          <a:gdLst>
                            <a:gd name="textAreaLeft" fmla="*/ 0 w 1710000"/>
                            <a:gd name="textAreaRight" fmla="*/ 1711800 w 171000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016250" h="6350">
                              <a:moveTo>
                                <a:pt x="3015996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3015996" y="0"/>
                              </a:lnTo>
                              <a:lnTo>
                                <a:pt x="3015996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056EB" id="Graphic 76" o:spid="_x0000_s1026" style="position:absolute;margin-left:331.6pt;margin-top:-19pt;width:237.5pt;height:.5pt;z-index: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62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" o:allowincell="f" path="m3015996,6095l,6095,,,3015996,r,6095xe" fillcolor="black" stroked="f" strokeweight="0">
                <v:path arrowok="t" textboxrect="0,0,3019425,9525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наличии))</w:t>
      </w: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5"/>
          <w:sz w:val="20"/>
          <w:szCs w:val="20"/>
        </w:rPr>
        <w:t xml:space="preserve"> 5</w:t>
      </w: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Административному </w:t>
      </w:r>
      <w:r>
        <w:rPr>
          <w:sz w:val="20"/>
          <w:szCs w:val="20"/>
        </w:rPr>
        <w:t>регламенту 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услуги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«Отнесение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земельных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 определенной</w:t>
      </w:r>
      <w:r>
        <w:rPr>
          <w:spacing w:val="-9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категории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перевод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>з</w:t>
      </w:r>
      <w:r>
        <w:rPr>
          <w:sz w:val="20"/>
          <w:szCs w:val="20"/>
        </w:rPr>
        <w:t>емельных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в </w:t>
      </w:r>
      <w:r>
        <w:rPr>
          <w:sz w:val="20"/>
          <w:szCs w:val="20"/>
        </w:rPr>
        <w:t>составе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</w:p>
    <w:p w:rsidR="00DA4BE3" w:rsidRDefault="001602CA">
      <w:pPr>
        <w:pStyle w:val="a5"/>
        <w:spacing w:line="321" w:lineRule="exact"/>
        <w:ind w:left="397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из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одной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категории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другую»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spacing w:before="1" w:after="0"/>
        <w:ind w:left="1804" w:hanging="1560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отнесении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 таких земель к определенной категории земель</w:t>
      </w: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1602CA">
      <w:pPr>
        <w:pStyle w:val="a5"/>
        <w:spacing w:before="136" w:after="0"/>
        <w:ind w:left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91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248285</wp:posOffset>
                </wp:positionV>
                <wp:extent cx="5977890" cy="18415"/>
                <wp:effectExtent l="0" t="0" r="0" b="0"/>
                <wp:wrapTopAndBottom/>
                <wp:docPr id="66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8360"/>
                        </a:xfrm>
                        <a:custGeom>
                          <a:avLst/>
                          <a:gdLst>
                            <a:gd name="textAreaLeft" fmla="*/ 0 w 3389040"/>
                            <a:gd name="textAreaRight" fmla="*/ 3390840 w 3389040"/>
                            <a:gd name="textAreaTop" fmla="*/ 0 h 10440"/>
                            <a:gd name="textAreaBottom" fmla="*/ 12240 h 104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977890" h="18415">
                              <a:moveTo>
                                <a:pt x="5977585" y="18262"/>
                              </a:moveTo>
                              <a:lnTo>
                                <a:pt x="0" y="18262"/>
                              </a:lnTo>
                              <a:lnTo>
                                <a:pt x="0" y="0"/>
                              </a:lnTo>
                              <a:lnTo>
                                <a:pt x="5977585" y="0"/>
                              </a:lnTo>
                              <a:lnTo>
                                <a:pt x="5977585" y="18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8E428" id="Graphic 77" o:spid="_x0000_s1026" style="position:absolute;margin-left:83.65pt;margin-top:19.55pt;width:470.7pt;height:1.45pt;z-index:-503316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" o:allowincell="f" path="m5977585,18262l,18262,,,5977585,r,18262xe" fillcolor="black" stroked="f" strokeweight="0">
                <v:path arrowok="t" textboxrect="0,0,5981065,21590"/>
                <w10:wrap type="topAndBottom" anchorx="page"/>
              </v:shape>
            </w:pict>
          </mc:Fallback>
        </mc:AlternateContent>
      </w:r>
    </w:p>
    <w:p w:rsidR="00DA4BE3" w:rsidRDefault="001602CA">
      <w:pPr>
        <w:spacing w:after="0"/>
        <w:ind w:left="1862" w:hanging="1140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уполномоченного на отнесение земельного </w:t>
      </w:r>
      <w:r>
        <w:rPr>
          <w:i/>
          <w:sz w:val="16"/>
        </w:rPr>
        <w:t>участка к определенной категории земель)</w:t>
      </w:r>
    </w:p>
    <w:p w:rsidR="00DA4BE3" w:rsidRDefault="00DA4BE3">
      <w:pPr>
        <w:pStyle w:val="a5"/>
        <w:ind w:left="0"/>
        <w:jc w:val="left"/>
        <w:rPr>
          <w:i/>
          <w:sz w:val="20"/>
        </w:rPr>
      </w:pPr>
    </w:p>
    <w:p w:rsidR="00DA4BE3" w:rsidRDefault="00DA4BE3">
      <w:pPr>
        <w:pStyle w:val="a5"/>
        <w:spacing w:before="91" w:after="0"/>
        <w:ind w:left="0"/>
        <w:jc w:val="left"/>
        <w:rPr>
          <w:i/>
          <w:sz w:val="20"/>
        </w:rPr>
      </w:pPr>
    </w:p>
    <w:p w:rsidR="00DA4BE3" w:rsidRDefault="00DA4BE3">
      <w:pPr>
        <w:sectPr w:rsidR="00DA4BE3">
          <w:headerReference w:type="default" r:id="rId33"/>
          <w:headerReference w:type="first" r:id="rId34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tabs>
          <w:tab w:val="left" w:pos="1683"/>
        </w:tabs>
        <w:spacing w:before="84" w:after="0" w:line="341" w:lineRule="exact"/>
        <w:ind w:left="249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DA4BE3" w:rsidRDefault="001602CA">
      <w:pPr>
        <w:tabs>
          <w:tab w:val="left" w:pos="1714"/>
        </w:tabs>
        <w:spacing w:after="0" w:line="341" w:lineRule="exact"/>
        <w:ind w:left="249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DA4BE3" w:rsidRDefault="001602CA">
      <w:pPr>
        <w:pStyle w:val="a5"/>
        <w:spacing w:before="87" w:after="0"/>
        <w:ind w:left="249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DA4BE3" w:rsidRDefault="001602CA">
      <w:pPr>
        <w:pStyle w:val="a5"/>
        <w:spacing w:line="28" w:lineRule="exact"/>
        <w:ind w:left="221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19580" cy="18415"/>
                <wp:effectExtent l="0" t="0" r="0" b="0"/>
                <wp:docPr id="69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1719720" cy="18360"/>
                        </a:xfrm>
                      </wpg:grpSpPr>
                      <wps:wsp>
                        <wps:cNvPr id="89" name="Полилиния 89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custGeom>
                            <a:avLst/>
                            <a:gdLst>
                              <a:gd name="textAreaLeft" fmla="*/ 0 w 974880"/>
                              <a:gd name="textAreaRight" fmla="*/ 976680 w 974880"/>
                              <a:gd name="textAreaTop" fmla="*/ 0 h 10440"/>
                              <a:gd name="textAreaBottom" fmla="*/ 12240 h 104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719580" h="18415">
                                <a:moveTo>
                                  <a:pt x="1719211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0"/>
                                </a:lnTo>
                                <a:lnTo>
                                  <a:pt x="1719211" y="0"/>
                                </a:lnTo>
                                <a:lnTo>
                                  <a:pt x="1719211" y="18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422C0" id="Group 78" o:spid="_x0000_s1026" style="width:135.4pt;height:1.45pt;mso-position-horizontal-relative:char;mso-position-vertical-relative:line" coordsize="17197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">
                <v:shape id="Полилиния 89" o:spid="_x0000_s1027" style="position:absolute;width:17197;height:183;visibility:visible;mso-wrap-style:square;v-text-anchor:top" coordsize="17195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" path="m1719211,18300l,18300,,,1719211,r,18300xe" fillcolor="black" stroked="f" strokeweight="0">
                  <v:path arrowok="t" textboxrect="0,0,1722755,21590"/>
                </v:shape>
                <w10:anchorlock/>
              </v:group>
            </w:pict>
          </mc:Fallback>
        </mc:AlternateConten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num="2" w:space="720" w:equalWidth="0">
            <w:col w:w="1753" w:space="4732"/>
            <w:col w:w="3240"/>
          </w:cols>
          <w:formProt w:val="0"/>
          <w:docGrid w:linePitch="100" w:charSpace="4096"/>
        </w:sectPr>
      </w:pPr>
    </w:p>
    <w:p w:rsidR="00DA4BE3" w:rsidRDefault="001602CA">
      <w:pPr>
        <w:pStyle w:val="a5"/>
        <w:spacing w:line="20" w:lineRule="exact"/>
        <w:ind w:left="6737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9525" t="0" r="3175" b="6985"/>
                <wp:docPr id="7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12240"/>
                          <a:chOff x="0" y="0"/>
                          <a:chExt cx="1682640" cy="12240"/>
                        </a:xfrm>
                      </wpg:grpSpPr>
                      <wps:wsp>
                        <wps:cNvPr id="91" name="Полилиния 91"/>
                        <wps:cNvSpPr/>
                        <wps:spPr>
                          <a:xfrm>
                            <a:off x="0" y="0"/>
                            <a:ext cx="1682640" cy="12240"/>
                          </a:xfrm>
                          <a:custGeom>
                            <a:avLst/>
                            <a:gdLst>
                              <a:gd name="textAreaLeft" fmla="*/ 0 w 954000"/>
                              <a:gd name="textAreaRight" fmla="*/ 955800 w 954000"/>
                              <a:gd name="textAreaTop" fmla="*/ 0 h 6840"/>
                              <a:gd name="textAreaBottom" fmla="*/ 8640 h 6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45" y="0"/>
                                </a:lnTo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92355" id="Group 80" o:spid="_x0000_s1026" style="width:132.5pt;height:.95pt;mso-position-horizontal-relative:char;mso-position-vertical-relative:line" coordsize="1682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">
                <v:shape id="Полилиния 91" o:spid="_x0000_s1027" style="position:absolute;width:16826;height:122;visibility:visible;mso-wrap-style:square;v-text-anchor:top" coordsize="168275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" path="m,l1682745,e" filled="f" strokeweight=".32192mm">
                  <v:path arrowok="t" textboxrect="0,0,1685925,15461"/>
                </v:shape>
                <w10:anchorlock/>
              </v:group>
            </w:pict>
          </mc:Fallback>
        </mc:AlternateContent>
      </w:r>
    </w:p>
    <w:p w:rsidR="00DA4BE3" w:rsidRDefault="00DA4BE3">
      <w:pPr>
        <w:pStyle w:val="a5"/>
        <w:ind w:left="0"/>
        <w:jc w:val="left"/>
        <w:rPr>
          <w:rFonts w:ascii="Calibri" w:hAnsi="Calibri"/>
          <w:sz w:val="24"/>
        </w:rPr>
      </w:pPr>
    </w:p>
    <w:p w:rsidR="00DA4BE3" w:rsidRDefault="00DA4BE3">
      <w:pPr>
        <w:pStyle w:val="a5"/>
        <w:spacing w:before="108" w:after="0"/>
        <w:ind w:left="0"/>
        <w:jc w:val="left"/>
        <w:rPr>
          <w:rFonts w:ascii="Calibri" w:hAnsi="Calibri"/>
          <w:sz w:val="24"/>
        </w:rPr>
      </w:pPr>
    </w:p>
    <w:p w:rsidR="00DA4BE3" w:rsidRDefault="001602CA">
      <w:pPr>
        <w:spacing w:after="0"/>
        <w:ind w:left="169" w:right="256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DA4BE3" w:rsidRDefault="001602CA">
      <w:pPr>
        <w:spacing w:after="0"/>
        <w:ind w:left="164" w:right="26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земель</w:t>
      </w:r>
    </w:p>
    <w:p w:rsidR="00DA4BE3" w:rsidRDefault="00DA4BE3">
      <w:pPr>
        <w:pStyle w:val="a5"/>
        <w:spacing w:before="235" w:after="0"/>
        <w:ind w:left="0"/>
        <w:jc w:val="left"/>
        <w:rPr>
          <w:b/>
          <w:sz w:val="24"/>
        </w:rPr>
      </w:pPr>
    </w:p>
    <w:p w:rsidR="00DA4BE3" w:rsidRDefault="001602CA">
      <w:pPr>
        <w:tabs>
          <w:tab w:val="left" w:pos="3904"/>
          <w:tab w:val="left" w:pos="4905"/>
          <w:tab w:val="left" w:pos="6216"/>
          <w:tab w:val="left" w:pos="7009"/>
        </w:tabs>
        <w:spacing w:after="0"/>
        <w:ind w:left="141" w:right="232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40"/>
          <w:sz w:val="24"/>
        </w:rPr>
        <w:t xml:space="preserve"> </w:t>
      </w:r>
      <w:r>
        <w:rPr>
          <w:sz w:val="24"/>
        </w:rPr>
        <w:t>Ваше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 прилагаемые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6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категории</w:t>
      </w:r>
      <w:r>
        <w:rPr>
          <w:sz w:val="24"/>
        </w:rPr>
        <w:tab/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3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DA4BE3" w:rsidRDefault="001602CA">
      <w:pPr>
        <w:pStyle w:val="a5"/>
        <w:spacing w:before="17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9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3175" r="0" b="1905"/>
                <wp:wrapTopAndBottom/>
                <wp:docPr id="71" name="Graphic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0" cy="1440"/>
                        </a:xfrm>
                        <a:custGeom>
                          <a:avLst/>
                          <a:gdLst>
                            <a:gd name="textAreaLeft" fmla="*/ 0 w 3326760"/>
                            <a:gd name="textAreaRight" fmla="*/ 3328560 w 332676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57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D5864" id="Graphic 82" o:spid="_x0000_s1026" style="position:absolute;margin-left:85.1pt;margin-top:13.6pt;width:462.05pt;height:.1pt;z-index:-503316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" o:allowincell="f" path="m,l5867572,e" filled="f" strokeweight=".18mm">
                <v:path arrowok="t" textboxrect="0,0,5871210,9360"/>
                <w10:wrap type="topAndBottom" anchorx="page"/>
              </v:shape>
            </w:pict>
          </mc:Fallback>
        </mc:AlternateContent>
      </w:r>
    </w:p>
    <w:p w:rsidR="00DA4BE3" w:rsidRDefault="001602CA">
      <w:pPr>
        <w:spacing w:before="121" w:after="0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DA4BE3" w:rsidRDefault="001602CA">
      <w:pPr>
        <w:tabs>
          <w:tab w:val="left" w:pos="8994"/>
          <w:tab w:val="left" w:pos="9421"/>
        </w:tabs>
        <w:spacing w:before="120" w:after="0"/>
        <w:ind w:left="141"/>
        <w:rPr>
          <w:sz w:val="24"/>
        </w:rPr>
      </w:pPr>
      <w:r>
        <w:rPr>
          <w:spacing w:val="-2"/>
          <w:sz w:val="24"/>
        </w:rPr>
        <w:t>принято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отнесении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участка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кадастровым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номером</w:t>
      </w:r>
      <w:r>
        <w:rPr>
          <w:spacing w:val="-5"/>
          <w:sz w:val="24"/>
        </w:rPr>
        <w:t xml:space="preserve"> 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DA4BE3" w:rsidRDefault="001602CA">
      <w:pPr>
        <w:tabs>
          <w:tab w:val="left" w:pos="3129"/>
          <w:tab w:val="left" w:pos="4199"/>
          <w:tab w:val="left" w:pos="5192"/>
          <w:tab w:val="left" w:pos="7709"/>
          <w:tab w:val="left" w:pos="8738"/>
        </w:tabs>
        <w:spacing w:after="0"/>
        <w:ind w:left="14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3175" distB="1905" distL="3175" distR="3810" simplePos="0" relativeHeight="69" behindDoc="0" locked="0" layoutInCell="0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3175" t="3175" r="3810" b="1905"/>
                <wp:wrapNone/>
                <wp:docPr id="72" name="Graphic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0"/>
                        </a:xfrm>
                        <a:custGeom>
                          <a:avLst/>
                          <a:gdLst>
                            <a:gd name="textAreaLeft" fmla="*/ 0 w 129600"/>
                            <a:gd name="textAreaRight" fmla="*/ 131400 w 12960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58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2C3EC" id="Graphic 83" o:spid="_x0000_s1026" style="position:absolute;margin-left:177.65pt;margin-top:13.55pt;width:18pt;height:.1pt;z-index:69;visibility:visible;mso-wrap-style:square;mso-wrap-distance-left:.25pt;mso-wrap-distance-top:.25pt;mso-wrap-distance-right:.3pt;mso-wrap-distance-bottom:.15pt;mso-position-horizontal:absolute;mso-position-horizontal-relative:page;mso-position-vertical:absolute;mso-position-vertical-relative:text;v-text-anchor:top" coordsize="228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" o:allowincell="f" path="m,l228582,e" filled="f" strokeweight=".18mm">
                <v:path arrowok="t" textboxrect="0,0,231775,9360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</w:p>
    <w:p w:rsidR="00DA4BE3" w:rsidRDefault="001602CA">
      <w:pPr>
        <w:tabs>
          <w:tab w:val="left" w:pos="5061"/>
          <w:tab w:val="left" w:pos="5968"/>
          <w:tab w:val="left" w:pos="6932"/>
          <w:tab w:val="left" w:pos="8804"/>
        </w:tabs>
        <w:spacing w:after="0"/>
        <w:ind w:left="141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категории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</w:p>
    <w:p w:rsidR="00DA4BE3" w:rsidRDefault="001602CA">
      <w:pPr>
        <w:tabs>
          <w:tab w:val="left" w:pos="2781"/>
        </w:tabs>
        <w:spacing w:after="0"/>
        <w:ind w:left="141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DA4BE3" w:rsidRDefault="00DA4BE3">
      <w:pPr>
        <w:pStyle w:val="a5"/>
        <w:spacing w:before="239" w:after="0"/>
        <w:ind w:left="0"/>
        <w:jc w:val="left"/>
        <w:rPr>
          <w:sz w:val="24"/>
        </w:rPr>
      </w:pPr>
    </w:p>
    <w:p w:rsidR="00DA4BE3" w:rsidRDefault="001602CA">
      <w:pPr>
        <w:tabs>
          <w:tab w:val="left" w:pos="8149"/>
        </w:tabs>
        <w:spacing w:before="1" w:after="0"/>
        <w:ind w:left="708"/>
        <w:rPr>
          <w:sz w:val="24"/>
        </w:rPr>
      </w:pPr>
      <w:r>
        <w:rPr>
          <w:spacing w:val="-2"/>
          <w:sz w:val="24"/>
        </w:rPr>
        <w:t>Дополнительная</w:t>
      </w:r>
      <w:r>
        <w:rPr>
          <w:sz w:val="24"/>
        </w:rPr>
        <w:tab/>
      </w:r>
      <w:r>
        <w:rPr>
          <w:spacing w:val="-2"/>
          <w:sz w:val="24"/>
        </w:rPr>
        <w:t>информация:</w:t>
      </w:r>
    </w:p>
    <w:p w:rsidR="00DA4BE3" w:rsidRDefault="001602CA">
      <w:pPr>
        <w:pStyle w:val="a5"/>
        <w:spacing w:before="16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93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3175" r="0" b="1905"/>
                <wp:wrapTopAndBottom/>
                <wp:docPr id="73" name="Graphic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1440"/>
                        </a:xfrm>
                        <a:custGeom>
                          <a:avLst/>
                          <a:gdLst>
                            <a:gd name="textAreaLeft" fmla="*/ 0 w 2160000"/>
                            <a:gd name="textAreaRight" fmla="*/ 2161800 w 216000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810000">
                              <a:moveTo>
                                <a:pt x="0" y="0"/>
                              </a:moveTo>
                              <a:lnTo>
                                <a:pt x="380971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5A1F4" id="Graphic 84" o:spid="_x0000_s1026" style="position:absolute;margin-left:85.1pt;margin-top:13.55pt;width:300pt;height:.1pt;z-index:-503316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" o:allowincell="f" path="m,l3809716,e" filled="f" strokeweight=".18mm">
                <v:path arrowok="t" textboxrect="0,0,3813175,9360"/>
                <w10:wrap type="topAndBottom" anchorx="page"/>
              </v:shape>
            </w:pict>
          </mc:Fallback>
        </mc:AlternateContent>
      </w: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1602CA">
      <w:pPr>
        <w:pStyle w:val="a5"/>
        <w:spacing w:before="29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9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2146300" cy="6350"/>
                <wp:effectExtent l="0" t="0" r="0" b="0"/>
                <wp:wrapTopAndBottom/>
                <wp:docPr id="74" name="Graphic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20" cy="6480"/>
                        </a:xfrm>
                        <a:custGeom>
                          <a:avLst/>
                          <a:gdLst>
                            <a:gd name="textAreaLeft" fmla="*/ 0 w 1216800"/>
                            <a:gd name="textAreaRight" fmla="*/ 1218600 w 121680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46300" h="6350">
                              <a:moveTo>
                                <a:pt x="214590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145906" y="0"/>
                              </a:lnTo>
                              <a:lnTo>
                                <a:pt x="214590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4AC09" id="Graphic 85" o:spid="_x0000_s1026" style="position:absolute;margin-left:85.1pt;margin-top:14.15pt;width:169pt;height:.5pt;z-index:-503316386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21463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" o:allowincell="f" path="m2145906,6096l,6096,,,2145906,r,6096xe" fillcolor="black" stroked="f" strokeweight="0">
                <v:path arrowok="t" textboxrect="0,0,2149475,9525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95" behindDoc="1" locked="0" layoutInCell="0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179705</wp:posOffset>
                </wp:positionV>
                <wp:extent cx="1019810" cy="6350"/>
                <wp:effectExtent l="0" t="0" r="0" b="0"/>
                <wp:wrapTopAndBottom/>
                <wp:docPr id="75" name="Graphic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6480"/>
                        </a:xfrm>
                        <a:custGeom>
                          <a:avLst/>
                          <a:gdLst>
                            <a:gd name="textAreaLeft" fmla="*/ 0 w 578160"/>
                            <a:gd name="textAreaRight" fmla="*/ 579960 w 57816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19810" h="6350">
                              <a:moveTo>
                                <a:pt x="1019771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019771" y="0"/>
                              </a:lnTo>
                              <a:lnTo>
                                <a:pt x="1019771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077C8" id="Graphic 86" o:spid="_x0000_s1026" style="position:absolute;margin-left:271.1pt;margin-top:14.15pt;width:80.3pt;height:.5pt;z-index:-503316385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10198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" o:allowincell="f" path="m1019771,6096l,6096,,,1019771,r,6096xe" fillcolor="black" stroked="f" strokeweight="0">
                <v:path arrowok="t" textboxrect="0,0,1022985,9525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96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179705</wp:posOffset>
                </wp:positionV>
                <wp:extent cx="1748790" cy="6350"/>
                <wp:effectExtent l="0" t="0" r="0" b="0"/>
                <wp:wrapTopAndBottom/>
                <wp:docPr id="76" name="Graphic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880" cy="6480"/>
                        </a:xfrm>
                        <a:custGeom>
                          <a:avLst/>
                          <a:gdLst>
                            <a:gd name="textAreaLeft" fmla="*/ 0 w 991440"/>
                            <a:gd name="textAreaRight" fmla="*/ 993240 w 99144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48789" h="6350">
                              <a:moveTo>
                                <a:pt x="174818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748180" y="0"/>
                              </a:lnTo>
                              <a:lnTo>
                                <a:pt x="1748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F82C2" id="Graphic 87" o:spid="_x0000_s1026" style="position:absolute;margin-left:367.6pt;margin-top:14.15pt;width:137.7pt;height:.5pt;z-index:-503316384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17487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" o:allowincell="f" path="m1748180,6096l,6096,,,1748180,r,6096xe" fillcolor="black" stroked="f" strokeweight="0">
                <v:path arrowok="t" textboxrect="0,0,1751964,9525"/>
                <w10:wrap type="topAndBottom" anchorx="page"/>
              </v:shape>
            </w:pict>
          </mc:Fallback>
        </mc:AlternateContent>
      </w:r>
    </w:p>
    <w:p w:rsidR="00DA4BE3" w:rsidRDefault="001602CA">
      <w:pPr>
        <w:tabs>
          <w:tab w:val="left" w:pos="2461"/>
          <w:tab w:val="left" w:pos="4488"/>
          <w:tab w:val="left" w:pos="5854"/>
        </w:tabs>
        <w:spacing w:before="99" w:after="0" w:line="391" w:lineRule="auto"/>
        <w:ind w:left="141" w:right="1968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г.</w: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5"/>
          <w:sz w:val="20"/>
          <w:szCs w:val="20"/>
        </w:rPr>
        <w:t xml:space="preserve"> 6</w:t>
      </w: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Административному регламенту 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услуги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«Отнесение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земельных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 определенной</w:t>
      </w:r>
      <w:r>
        <w:rPr>
          <w:spacing w:val="-9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категории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перевод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>з</w:t>
      </w:r>
      <w:r>
        <w:rPr>
          <w:sz w:val="20"/>
          <w:szCs w:val="20"/>
        </w:rPr>
        <w:t>емельных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в </w:t>
      </w:r>
      <w:r>
        <w:rPr>
          <w:sz w:val="20"/>
          <w:szCs w:val="20"/>
        </w:rPr>
        <w:t>составе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</w:p>
    <w:p w:rsidR="00DA4BE3" w:rsidRDefault="001602CA">
      <w:pPr>
        <w:pStyle w:val="a5"/>
        <w:spacing w:line="321" w:lineRule="exact"/>
        <w:ind w:left="397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из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одной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категории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другую»</w:t>
      </w:r>
    </w:p>
    <w:p w:rsidR="00DA4BE3" w:rsidRDefault="00DA4BE3">
      <w:pPr>
        <w:pStyle w:val="a5"/>
        <w:spacing w:before="3" w:after="0"/>
        <w:ind w:left="0"/>
        <w:jc w:val="left"/>
      </w:pPr>
    </w:p>
    <w:p w:rsidR="00DA4BE3" w:rsidRDefault="001602CA">
      <w:pPr>
        <w:pStyle w:val="1"/>
        <w:spacing w:before="1" w:after="0"/>
        <w:ind w:left="2071" w:hanging="1735"/>
        <w:jc w:val="left"/>
      </w:pPr>
      <w:r>
        <w:t xml:space="preserve">Форма решения о переводе земель или </w:t>
      </w:r>
      <w:r>
        <w:t>земельных участков в составе таких земель из одной категории в другую</w:t>
      </w: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1602CA">
      <w:pPr>
        <w:pStyle w:val="a5"/>
        <w:spacing w:before="228" w:after="0"/>
        <w:ind w:left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97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306705</wp:posOffset>
                </wp:positionV>
                <wp:extent cx="5977890" cy="18415"/>
                <wp:effectExtent l="0" t="0" r="0" b="0"/>
                <wp:wrapTopAndBottom/>
                <wp:docPr id="77" name="Graphic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8360"/>
                        </a:xfrm>
                        <a:custGeom>
                          <a:avLst/>
                          <a:gdLst>
                            <a:gd name="textAreaLeft" fmla="*/ 0 w 3389040"/>
                            <a:gd name="textAreaRight" fmla="*/ 3390840 w 3389040"/>
                            <a:gd name="textAreaTop" fmla="*/ 0 h 10440"/>
                            <a:gd name="textAreaBottom" fmla="*/ 12240 h 104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977890" h="18415">
                              <a:moveTo>
                                <a:pt x="5977585" y="18300"/>
                              </a:moveTo>
                              <a:lnTo>
                                <a:pt x="0" y="18300"/>
                              </a:lnTo>
                              <a:lnTo>
                                <a:pt x="0" y="0"/>
                              </a:lnTo>
                              <a:lnTo>
                                <a:pt x="5977585" y="0"/>
                              </a:lnTo>
                              <a:lnTo>
                                <a:pt x="5977585" y="1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C185D" id="Graphic 88" o:spid="_x0000_s1026" style="position:absolute;margin-left:83.65pt;margin-top:24.15pt;width:470.7pt;height:1.45pt;z-index:-503316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" o:allowincell="f" path="m5977585,18300l,18300,,,5977585,r,18300xe" fillcolor="black" stroked="f" strokeweight="0">
                <v:path arrowok="t" textboxrect="0,0,5981065,21590"/>
                <w10:wrap type="topAndBottom" anchorx="page"/>
              </v:shape>
            </w:pict>
          </mc:Fallback>
        </mc:AlternateContent>
      </w:r>
    </w:p>
    <w:p w:rsidR="00DA4BE3" w:rsidRDefault="001602CA">
      <w:pPr>
        <w:spacing w:after="0"/>
        <w:ind w:left="2212" w:hanging="149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перевод земельного участка из одной категории в другую)</w:t>
      </w:r>
    </w:p>
    <w:p w:rsidR="00DA4BE3" w:rsidRDefault="00DA4BE3">
      <w:pPr>
        <w:pStyle w:val="a5"/>
        <w:ind w:left="0"/>
        <w:jc w:val="left"/>
        <w:rPr>
          <w:i/>
          <w:sz w:val="20"/>
        </w:rPr>
      </w:pPr>
    </w:p>
    <w:p w:rsidR="00DA4BE3" w:rsidRDefault="00DA4BE3">
      <w:pPr>
        <w:pStyle w:val="a5"/>
        <w:spacing w:before="91" w:after="0"/>
        <w:ind w:left="0"/>
        <w:jc w:val="left"/>
        <w:rPr>
          <w:i/>
          <w:sz w:val="20"/>
        </w:rPr>
      </w:pPr>
    </w:p>
    <w:p w:rsidR="00DA4BE3" w:rsidRDefault="00DA4BE3">
      <w:pPr>
        <w:sectPr w:rsidR="00DA4BE3">
          <w:headerReference w:type="default" r:id="rId35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tabs>
          <w:tab w:val="left" w:pos="1683"/>
        </w:tabs>
        <w:spacing w:before="84" w:after="0"/>
        <w:ind w:left="249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DA4BE3" w:rsidRDefault="001602CA">
      <w:pPr>
        <w:tabs>
          <w:tab w:val="left" w:pos="1714"/>
        </w:tabs>
        <w:spacing w:before="1" w:after="0"/>
        <w:ind w:left="249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DA4BE3" w:rsidRDefault="001602CA">
      <w:pPr>
        <w:pStyle w:val="a5"/>
        <w:spacing w:before="86" w:after="0"/>
        <w:ind w:left="249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DA4BE3" w:rsidRDefault="001602CA">
      <w:pPr>
        <w:pStyle w:val="a5"/>
        <w:spacing w:line="28" w:lineRule="exact"/>
        <w:ind w:left="221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19580" cy="18415"/>
                <wp:effectExtent l="0" t="0" r="0" b="0"/>
                <wp:docPr id="80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1719720" cy="18360"/>
                        </a:xfrm>
                      </wpg:grpSpPr>
                      <wps:wsp>
                        <wps:cNvPr id="101" name="Полилиния 101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custGeom>
                            <a:avLst/>
                            <a:gdLst>
                              <a:gd name="textAreaLeft" fmla="*/ 0 w 974880"/>
                              <a:gd name="textAreaRight" fmla="*/ 976680 w 974880"/>
                              <a:gd name="textAreaTop" fmla="*/ 0 h 10440"/>
                              <a:gd name="textAreaBottom" fmla="*/ 12240 h 104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719580" h="18415">
                                <a:moveTo>
                                  <a:pt x="1719211" y="18300"/>
                                </a:moveTo>
                                <a:lnTo>
                                  <a:pt x="0" y="18300"/>
                                </a:lnTo>
                                <a:lnTo>
                                  <a:pt x="0" y="0"/>
                                </a:lnTo>
                                <a:lnTo>
                                  <a:pt x="1719211" y="0"/>
                                </a:lnTo>
                                <a:lnTo>
                                  <a:pt x="1719211" y="18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D31BD" id="Group 89" o:spid="_x0000_s1026" style="width:135.4pt;height:1.45pt;mso-position-horizontal-relative:char;mso-position-vertical-relative:line" coordsize="17197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">
                <v:shape id="Полилиния 101" o:spid="_x0000_s1027" style="position:absolute;width:17197;height:183;visibility:visible;mso-wrap-style:square;v-text-anchor:top" coordsize="17195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" path="m1719211,18300l,18300,,,1719211,r,18300xe" fillcolor="black" stroked="f" strokeweight="0">
                  <v:path arrowok="t" textboxrect="0,0,1722755,21590"/>
                </v:shape>
                <w10:anchorlock/>
              </v:group>
            </w:pict>
          </mc:Fallback>
        </mc:AlternateConten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num="2" w:space="720" w:equalWidth="0">
            <w:col w:w="1753" w:space="4732"/>
            <w:col w:w="3240"/>
          </w:cols>
          <w:formProt w:val="0"/>
          <w:docGrid w:linePitch="100" w:charSpace="4096"/>
        </w:sectPr>
      </w:pPr>
    </w:p>
    <w:p w:rsidR="00DA4BE3" w:rsidRDefault="001602CA">
      <w:pPr>
        <w:pStyle w:val="a5"/>
        <w:spacing w:line="20" w:lineRule="exact"/>
        <w:ind w:left="6737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9525" t="0" r="3175" b="6985"/>
                <wp:docPr id="8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12240"/>
                          <a:chOff x="0" y="0"/>
                          <a:chExt cx="1682640" cy="12240"/>
                        </a:xfrm>
                      </wpg:grpSpPr>
                      <wps:wsp>
                        <wps:cNvPr id="103" name="Полилиния 103"/>
                        <wps:cNvSpPr/>
                        <wps:spPr>
                          <a:xfrm>
                            <a:off x="0" y="0"/>
                            <a:ext cx="1682640" cy="12240"/>
                          </a:xfrm>
                          <a:custGeom>
                            <a:avLst/>
                            <a:gdLst>
                              <a:gd name="textAreaLeft" fmla="*/ 0 w 954000"/>
                              <a:gd name="textAreaRight" fmla="*/ 955800 w 954000"/>
                              <a:gd name="textAreaTop" fmla="*/ 0 h 6840"/>
                              <a:gd name="textAreaBottom" fmla="*/ 8640 h 6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45" y="0"/>
                                </a:lnTo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38326" id="Group 91" o:spid="_x0000_s1026" style="width:132.5pt;height:.95pt;mso-position-horizontal-relative:char;mso-position-vertical-relative:line" coordsize="1682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">
                <v:shape id="Полилиния 103" o:spid="_x0000_s1027" style="position:absolute;width:16826;height:122;visibility:visible;mso-wrap-style:square;v-text-anchor:top" coordsize="168275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" path="m,l1682745,e" filled="f" strokeweight=".32192mm">
                  <v:path arrowok="t" textboxrect="0,0,1685925,15461"/>
                </v:shape>
                <w10:anchorlock/>
              </v:group>
            </w:pict>
          </mc:Fallback>
        </mc:AlternateContent>
      </w:r>
    </w:p>
    <w:p w:rsidR="00DA4BE3" w:rsidRDefault="00DA4BE3">
      <w:pPr>
        <w:pStyle w:val="a5"/>
        <w:ind w:left="0"/>
        <w:jc w:val="left"/>
        <w:rPr>
          <w:rFonts w:ascii="Calibri" w:hAnsi="Calibri"/>
          <w:sz w:val="24"/>
        </w:rPr>
      </w:pPr>
    </w:p>
    <w:p w:rsidR="00DA4BE3" w:rsidRDefault="00DA4BE3">
      <w:pPr>
        <w:pStyle w:val="a5"/>
        <w:spacing w:before="105" w:after="0"/>
        <w:ind w:left="0"/>
        <w:jc w:val="left"/>
        <w:rPr>
          <w:rFonts w:ascii="Calibri" w:hAnsi="Calibri"/>
          <w:sz w:val="24"/>
        </w:rPr>
      </w:pPr>
    </w:p>
    <w:p w:rsidR="00DA4BE3" w:rsidRDefault="001602CA">
      <w:pPr>
        <w:spacing w:after="0"/>
        <w:ind w:left="169" w:right="256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DA4BE3" w:rsidRDefault="001602CA">
      <w:pPr>
        <w:spacing w:after="0"/>
        <w:ind w:left="164" w:right="25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другую</w:t>
      </w:r>
    </w:p>
    <w:p w:rsidR="00DA4BE3" w:rsidRDefault="00DA4BE3">
      <w:pPr>
        <w:pStyle w:val="a5"/>
        <w:spacing w:before="236" w:after="0"/>
        <w:ind w:left="0"/>
        <w:jc w:val="left"/>
        <w:rPr>
          <w:b/>
          <w:sz w:val="24"/>
        </w:rPr>
      </w:pPr>
    </w:p>
    <w:p w:rsidR="00DA4BE3" w:rsidRDefault="001602CA">
      <w:pPr>
        <w:tabs>
          <w:tab w:val="left" w:pos="4905"/>
          <w:tab w:val="left" w:pos="6213"/>
          <w:tab w:val="left" w:pos="7009"/>
        </w:tabs>
        <w:spacing w:after="0"/>
        <w:ind w:left="141" w:right="234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40"/>
          <w:sz w:val="24"/>
        </w:rPr>
        <w:t xml:space="preserve"> </w:t>
      </w:r>
      <w:r>
        <w:rPr>
          <w:sz w:val="24"/>
        </w:rPr>
        <w:t>Ваше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 прилагаемые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6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категории</w:t>
      </w:r>
      <w:r>
        <w:rPr>
          <w:spacing w:val="66"/>
          <w:w w:val="150"/>
          <w:sz w:val="24"/>
        </w:rPr>
        <w:t xml:space="preserve"> 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4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DA4BE3" w:rsidRDefault="001602CA">
      <w:pPr>
        <w:pStyle w:val="a5"/>
        <w:spacing w:before="17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9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3175" r="0" b="1905"/>
                <wp:wrapTopAndBottom/>
                <wp:docPr id="82" name="Graphic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0" cy="1440"/>
                        </a:xfrm>
                        <a:custGeom>
                          <a:avLst/>
                          <a:gdLst>
                            <a:gd name="textAreaLeft" fmla="*/ 0 w 3326760"/>
                            <a:gd name="textAreaRight" fmla="*/ 3328560 w 332676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57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AE5FE" id="Graphic 93" o:spid="_x0000_s1026" style="position:absolute;margin-left:85.1pt;margin-top:13.55pt;width:462.05pt;height:.1pt;z-index:-503316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" o:allowincell="f" path="m,l5867572,e" filled="f" strokeweight=".18mm">
                <v:path arrowok="t" textboxrect="0,0,5871210,9360"/>
                <w10:wrap type="topAndBottom" anchorx="page"/>
              </v:shape>
            </w:pict>
          </mc:Fallback>
        </mc:AlternateContent>
      </w:r>
    </w:p>
    <w:p w:rsidR="00DA4BE3" w:rsidRDefault="001602CA">
      <w:pPr>
        <w:spacing w:before="121" w:after="0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DA4BE3" w:rsidRDefault="001602CA">
      <w:pPr>
        <w:tabs>
          <w:tab w:val="left" w:pos="8998"/>
          <w:tab w:val="left" w:pos="9425"/>
        </w:tabs>
        <w:spacing w:before="120" w:after="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0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DA4BE3" w:rsidRDefault="001602CA">
      <w:pPr>
        <w:tabs>
          <w:tab w:val="left" w:pos="3129"/>
          <w:tab w:val="left" w:pos="4199"/>
          <w:tab w:val="left" w:pos="5192"/>
          <w:tab w:val="left" w:pos="7709"/>
          <w:tab w:val="left" w:pos="8738"/>
        </w:tabs>
        <w:spacing w:after="0"/>
        <w:ind w:left="14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3175" distB="1905" distL="3175" distR="3810" simplePos="0" relativeHeight="70" behindDoc="0" locked="0" layoutInCell="0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3175" t="3175" r="3810" b="1905"/>
                <wp:wrapNone/>
                <wp:docPr id="83" name="Graphic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0"/>
                        </a:xfrm>
                        <a:custGeom>
                          <a:avLst/>
                          <a:gdLst>
                            <a:gd name="textAreaLeft" fmla="*/ 0 w 129600"/>
                            <a:gd name="textAreaRight" fmla="*/ 131400 w 12960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58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7032F" id="Graphic 94" o:spid="_x0000_s1026" style="position:absolute;margin-left:177.65pt;margin-top:13.55pt;width:18pt;height:.1pt;z-index:70;visibility:visible;mso-wrap-style:square;mso-wrap-distance-left:.25pt;mso-wrap-distance-top:.25pt;mso-wrap-distance-right:.3pt;mso-wrap-distance-bottom:.15pt;mso-position-horizontal:absolute;mso-position-horizontal-relative:page;mso-position-vertical:absolute;mso-position-vertical-relative:text;v-text-anchor:top" coordsize="228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" o:allowincell="f" path="m,l228582,e" filled="f" strokeweight=".18mm">
                <v:path arrowok="t" textboxrect="0,0,231775,9360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</w:p>
    <w:p w:rsidR="00DA4BE3" w:rsidRDefault="001602CA">
      <w:pPr>
        <w:tabs>
          <w:tab w:val="left" w:pos="2187"/>
          <w:tab w:val="left" w:pos="3844"/>
          <w:tab w:val="left" w:pos="5061"/>
          <w:tab w:val="left" w:pos="6478"/>
          <w:tab w:val="left" w:pos="7622"/>
          <w:tab w:val="left" w:pos="8939"/>
          <w:tab w:val="left" w:pos="9201"/>
        </w:tabs>
        <w:spacing w:after="0"/>
        <w:ind w:left="141" w:right="23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из категории земель 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категорию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  <w:r>
        <w:rPr>
          <w:sz w:val="24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»,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цели:</w:t>
      </w:r>
    </w:p>
    <w:p w:rsidR="00DA4BE3" w:rsidRDefault="001602CA">
      <w:pPr>
        <w:tabs>
          <w:tab w:val="left" w:pos="6381"/>
        </w:tabs>
        <w:spacing w:after="0"/>
        <w:ind w:left="141"/>
        <w:rPr>
          <w:sz w:val="24"/>
        </w:rPr>
      </w:pPr>
      <w:r>
        <w:rPr>
          <w:sz w:val="24"/>
          <w:u w:val="single"/>
        </w:rPr>
        <w:lastRenderedPageBreak/>
        <w:tab/>
      </w:r>
      <w:r>
        <w:rPr>
          <w:spacing w:val="-10"/>
          <w:sz w:val="24"/>
        </w:rPr>
        <w:t>.</w:t>
      </w:r>
    </w:p>
    <w:p w:rsidR="00DA4BE3" w:rsidRDefault="00DA4BE3">
      <w:pPr>
        <w:pStyle w:val="a5"/>
        <w:spacing w:before="240" w:after="0"/>
        <w:ind w:left="0"/>
        <w:jc w:val="left"/>
        <w:rPr>
          <w:sz w:val="24"/>
        </w:rPr>
      </w:pPr>
    </w:p>
    <w:p w:rsidR="00DA4BE3" w:rsidRDefault="001602CA">
      <w:pPr>
        <w:tabs>
          <w:tab w:val="left" w:pos="9492"/>
        </w:tabs>
        <w:spacing w:after="0"/>
        <w:ind w:left="708"/>
        <w:rPr>
          <w:sz w:val="24"/>
        </w:rPr>
      </w:pPr>
      <w:r>
        <w:rPr>
          <w:spacing w:val="-2"/>
          <w:sz w:val="24"/>
        </w:rPr>
        <w:t xml:space="preserve">Дополнительная </w:t>
      </w:r>
      <w:r>
        <w:rPr>
          <w:sz w:val="24"/>
        </w:rPr>
        <w:t xml:space="preserve">информация: </w:t>
      </w:r>
      <w:r>
        <w:rPr>
          <w:sz w:val="24"/>
          <w:u w:val="single"/>
        </w:rPr>
        <w:tab/>
      </w: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1602CA">
      <w:pPr>
        <w:pStyle w:val="a5"/>
        <w:spacing w:before="29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99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2146300" cy="6350"/>
                <wp:effectExtent l="0" t="0" r="0" b="0"/>
                <wp:wrapTopAndBottom/>
                <wp:docPr id="84" name="Graphic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20" cy="6480"/>
                        </a:xfrm>
                        <a:custGeom>
                          <a:avLst/>
                          <a:gdLst>
                            <a:gd name="textAreaLeft" fmla="*/ 0 w 1216800"/>
                            <a:gd name="textAreaRight" fmla="*/ 1218600 w 121680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46300" h="6350">
                              <a:moveTo>
                                <a:pt x="214590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145906" y="0"/>
                              </a:lnTo>
                              <a:lnTo>
                                <a:pt x="214590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E42DF" id="Graphic 95" o:spid="_x0000_s1026" style="position:absolute;margin-left:85.1pt;margin-top:14.15pt;width:169pt;height:.5pt;z-index:-503316381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21463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" o:allowincell="f" path="m2145906,6096l,6096,,,2145906,r,6096xe" fillcolor="black" stroked="f" strokeweight="0">
                <v:path arrowok="t" textboxrect="0,0,2149475,9525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100" behindDoc="1" locked="0" layoutInCell="0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179705</wp:posOffset>
                </wp:positionV>
                <wp:extent cx="1019810" cy="6350"/>
                <wp:effectExtent l="0" t="0" r="0" b="0"/>
                <wp:wrapTopAndBottom/>
                <wp:docPr id="85" name="Graphic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6480"/>
                        </a:xfrm>
                        <a:custGeom>
                          <a:avLst/>
                          <a:gdLst>
                            <a:gd name="textAreaLeft" fmla="*/ 0 w 578160"/>
                            <a:gd name="textAreaRight" fmla="*/ 579960 w 57816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19810" h="6350">
                              <a:moveTo>
                                <a:pt x="1019771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019771" y="0"/>
                              </a:lnTo>
                              <a:lnTo>
                                <a:pt x="1019771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A2EF9" id="Graphic 96" o:spid="_x0000_s1026" style="position:absolute;margin-left:271.1pt;margin-top:14.15pt;width:80.3pt;height:.5pt;z-index:-503316380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10198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" o:allowincell="f" path="m1019771,6096l,6096,,,1019771,r,6096xe" fillcolor="black" stroked="f" strokeweight="0">
                <v:path arrowok="t" textboxrect="0,0,1022985,9525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101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179705</wp:posOffset>
                </wp:positionV>
                <wp:extent cx="1748790" cy="6350"/>
                <wp:effectExtent l="0" t="0" r="0" b="0"/>
                <wp:wrapTopAndBottom/>
                <wp:docPr id="86" name="Graphic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880" cy="6480"/>
                        </a:xfrm>
                        <a:custGeom>
                          <a:avLst/>
                          <a:gdLst>
                            <a:gd name="textAreaLeft" fmla="*/ 0 w 991440"/>
                            <a:gd name="textAreaRight" fmla="*/ 993240 w 99144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48789" h="6350">
                              <a:moveTo>
                                <a:pt x="174818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748180" y="0"/>
                              </a:lnTo>
                              <a:lnTo>
                                <a:pt x="1748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0CCC7" id="Graphic 97" o:spid="_x0000_s1026" style="position:absolute;margin-left:367.6pt;margin-top:14.15pt;width:137.7pt;height:.5pt;z-index:-503316379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17487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" o:allowincell="f" path="m1748180,6096l,6096,,,1748180,r,6096xe" fillcolor="black" stroked="f" strokeweight="0">
                <v:path arrowok="t" textboxrect="0,0,1751964,9525"/>
                <w10:wrap type="topAndBottom" anchorx="page"/>
              </v:shape>
            </w:pict>
          </mc:Fallback>
        </mc:AlternateContent>
      </w:r>
    </w:p>
    <w:p w:rsidR="00DA4BE3" w:rsidRDefault="001602CA">
      <w:pPr>
        <w:tabs>
          <w:tab w:val="left" w:pos="2461"/>
          <w:tab w:val="left" w:pos="4488"/>
          <w:tab w:val="left" w:pos="5854"/>
        </w:tabs>
        <w:spacing w:before="99" w:after="0" w:line="391" w:lineRule="auto"/>
        <w:ind w:left="141" w:right="1968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г</w: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DA4BE3">
      <w:pPr>
        <w:pStyle w:val="a5"/>
        <w:ind w:left="0"/>
        <w:jc w:val="left"/>
        <w:rPr>
          <w:i/>
        </w:rPr>
      </w:pPr>
    </w:p>
    <w:p w:rsidR="00DA4BE3" w:rsidRDefault="001602CA">
      <w:pPr>
        <w:pStyle w:val="a5"/>
        <w:spacing w:before="79" w:after="0"/>
        <w:ind w:left="5757" w:right="103" w:firstLine="2362"/>
        <w:jc w:val="right"/>
      </w:pPr>
      <w:r>
        <w:rPr>
          <w:sz w:val="20"/>
          <w:szCs w:val="20"/>
        </w:rPr>
        <w:t>Приложение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5"/>
          <w:sz w:val="20"/>
          <w:szCs w:val="20"/>
        </w:rPr>
        <w:t xml:space="preserve"> 7</w:t>
      </w:r>
    </w:p>
    <w:p w:rsidR="00DA4BE3" w:rsidRDefault="001602CA">
      <w:pPr>
        <w:pStyle w:val="a5"/>
        <w:spacing w:before="79" w:after="0"/>
        <w:ind w:left="5757" w:right="103" w:firstLine="23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 регламенту 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услуги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«Отнесение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земельных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 определенной</w:t>
      </w:r>
      <w:r>
        <w:rPr>
          <w:spacing w:val="-9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 w:firstLine="869"/>
        <w:jc w:val="right"/>
        <w:rPr>
          <w:sz w:val="20"/>
          <w:szCs w:val="20"/>
        </w:rPr>
      </w:pPr>
      <w:r>
        <w:rPr>
          <w:sz w:val="20"/>
          <w:szCs w:val="20"/>
        </w:rPr>
        <w:t>категории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перевод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</w:p>
    <w:p w:rsidR="00DA4BE3" w:rsidRDefault="001602CA">
      <w:pPr>
        <w:pStyle w:val="a5"/>
        <w:ind w:left="1048" w:right="106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t>з</w:t>
      </w:r>
      <w:r>
        <w:rPr>
          <w:sz w:val="20"/>
          <w:szCs w:val="20"/>
        </w:rPr>
        <w:t>емельных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участков</w:t>
      </w:r>
      <w:r>
        <w:rPr>
          <w:spacing w:val="-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в </w:t>
      </w:r>
      <w:r>
        <w:rPr>
          <w:sz w:val="20"/>
          <w:szCs w:val="20"/>
        </w:rPr>
        <w:t>составе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таких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земель</w:t>
      </w:r>
      <w:r>
        <w:rPr>
          <w:spacing w:val="-5"/>
          <w:sz w:val="20"/>
          <w:szCs w:val="20"/>
        </w:rPr>
        <w:t xml:space="preserve"> </w:t>
      </w:r>
    </w:p>
    <w:p w:rsidR="00DA4BE3" w:rsidRDefault="001602CA">
      <w:pPr>
        <w:pStyle w:val="a5"/>
        <w:spacing w:line="321" w:lineRule="exact"/>
        <w:ind w:left="3979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из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одной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категории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другую»</w:t>
      </w:r>
    </w:p>
    <w:p w:rsidR="00DA4BE3" w:rsidRDefault="00DA4BE3">
      <w:pPr>
        <w:pStyle w:val="a5"/>
        <w:spacing w:before="3" w:after="0"/>
        <w:ind w:left="0"/>
        <w:jc w:val="right"/>
        <w:rPr>
          <w:spacing w:val="-2"/>
        </w:rPr>
      </w:pPr>
    </w:p>
    <w:p w:rsidR="00DA4BE3" w:rsidRDefault="00DA4BE3">
      <w:pPr>
        <w:pStyle w:val="a5"/>
        <w:spacing w:before="6" w:after="0"/>
        <w:ind w:left="0"/>
        <w:jc w:val="left"/>
      </w:pPr>
    </w:p>
    <w:p w:rsidR="00DA4BE3" w:rsidRDefault="001602CA">
      <w:pPr>
        <w:pStyle w:val="1"/>
        <w:spacing w:before="1" w:after="0"/>
        <w:ind w:left="170" w:right="256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DA4BE3">
      <w:pPr>
        <w:pStyle w:val="a5"/>
        <w:ind w:left="0"/>
        <w:jc w:val="left"/>
        <w:rPr>
          <w:b/>
          <w:sz w:val="20"/>
        </w:rPr>
      </w:pPr>
    </w:p>
    <w:p w:rsidR="00DA4BE3" w:rsidRDefault="001602CA">
      <w:pPr>
        <w:pStyle w:val="a5"/>
        <w:spacing w:before="135" w:after="0"/>
        <w:ind w:left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635" distL="0" distR="0" simplePos="0" relativeHeight="10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247015</wp:posOffset>
                </wp:positionV>
                <wp:extent cx="5977890" cy="18415"/>
                <wp:effectExtent l="0" t="0" r="0" b="0"/>
                <wp:wrapTopAndBottom/>
                <wp:docPr id="87" name="Graphi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8360"/>
                        </a:xfrm>
                        <a:custGeom>
                          <a:avLst/>
                          <a:gdLst>
                            <a:gd name="textAreaLeft" fmla="*/ 0 w 3389040"/>
                            <a:gd name="textAreaRight" fmla="*/ 3390840 w 3389040"/>
                            <a:gd name="textAreaTop" fmla="*/ 0 h 10440"/>
                            <a:gd name="textAreaBottom" fmla="*/ 12240 h 104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977890" h="18415">
                              <a:moveTo>
                                <a:pt x="5977585" y="18300"/>
                              </a:moveTo>
                              <a:lnTo>
                                <a:pt x="0" y="18300"/>
                              </a:lnTo>
                              <a:lnTo>
                                <a:pt x="0" y="0"/>
                              </a:lnTo>
                              <a:lnTo>
                                <a:pt x="5977585" y="0"/>
                              </a:lnTo>
                              <a:lnTo>
                                <a:pt x="5977585" y="1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A6912" id="Graphic 98" o:spid="_x0000_s1026" style="position:absolute;margin-left:83.65pt;margin-top:19.45pt;width:470.7pt;height:1.45pt;z-index:-503316378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59778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" o:allowincell="f" path="m5977585,18300l,18300,,,5977585,r,18300xe" fillcolor="black" stroked="f" strokeweight="0">
                <v:path arrowok="t" textboxrect="0,0,5981065,21590"/>
                <w10:wrap type="topAndBottom" anchorx="page"/>
              </v:shape>
            </w:pict>
          </mc:Fallback>
        </mc:AlternateContent>
      </w:r>
    </w:p>
    <w:p w:rsidR="00DA4BE3" w:rsidRDefault="001602CA">
      <w:pPr>
        <w:spacing w:after="0"/>
        <w:ind w:left="453" w:right="546" w:hanging="2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DA4BE3" w:rsidRDefault="00DA4BE3">
      <w:pPr>
        <w:pStyle w:val="a5"/>
        <w:ind w:left="0"/>
        <w:jc w:val="left"/>
        <w:rPr>
          <w:i/>
          <w:sz w:val="20"/>
        </w:rPr>
      </w:pPr>
    </w:p>
    <w:p w:rsidR="00DA4BE3" w:rsidRDefault="00DA4BE3">
      <w:pPr>
        <w:pStyle w:val="a5"/>
        <w:spacing w:before="92" w:after="0"/>
        <w:ind w:left="0"/>
        <w:jc w:val="left"/>
        <w:rPr>
          <w:i/>
          <w:sz w:val="20"/>
        </w:rPr>
      </w:pPr>
    </w:p>
    <w:p w:rsidR="00DA4BE3" w:rsidRDefault="00DA4BE3">
      <w:pPr>
        <w:sectPr w:rsidR="00DA4BE3">
          <w:headerReference w:type="default" r:id="rId36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5"/>
        <w:tabs>
          <w:tab w:val="left" w:pos="1683"/>
        </w:tabs>
        <w:spacing w:before="83" w:after="0" w:line="341" w:lineRule="exact"/>
        <w:ind w:left="249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DA4BE3" w:rsidRDefault="001602CA">
      <w:pPr>
        <w:tabs>
          <w:tab w:val="left" w:pos="1714"/>
        </w:tabs>
        <w:spacing w:after="0" w:line="341" w:lineRule="exact"/>
        <w:ind w:left="249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DA4BE3" w:rsidRDefault="001602CA">
      <w:pPr>
        <w:pStyle w:val="a5"/>
        <w:spacing w:before="86" w:after="0"/>
        <w:ind w:left="249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DA4BE3" w:rsidRDefault="001602CA">
      <w:pPr>
        <w:pStyle w:val="a5"/>
        <w:spacing w:line="28" w:lineRule="exact"/>
        <w:ind w:left="221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19580" cy="18415"/>
                <wp:effectExtent l="0" t="0" r="0" b="0"/>
                <wp:docPr id="90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720" cy="18360"/>
                          <a:chOff x="0" y="0"/>
                          <a:chExt cx="1719720" cy="18360"/>
                        </a:xfrm>
                      </wpg:grpSpPr>
                      <wps:wsp>
                        <wps:cNvPr id="112" name="Полилиния 112"/>
                        <wps:cNvSpPr/>
                        <wps:spPr>
                          <a:xfrm>
                            <a:off x="0" y="0"/>
                            <a:ext cx="1719720" cy="18360"/>
                          </a:xfrm>
                          <a:custGeom>
                            <a:avLst/>
                            <a:gdLst>
                              <a:gd name="textAreaLeft" fmla="*/ 0 w 974880"/>
                              <a:gd name="textAreaRight" fmla="*/ 976680 w 974880"/>
                              <a:gd name="textAreaTop" fmla="*/ 0 h 10440"/>
                              <a:gd name="textAreaBottom" fmla="*/ 12240 h 104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719580" h="18415">
                                <a:moveTo>
                                  <a:pt x="1719211" y="18262"/>
                                </a:moveTo>
                                <a:lnTo>
                                  <a:pt x="0" y="18262"/>
                                </a:lnTo>
                                <a:lnTo>
                                  <a:pt x="0" y="0"/>
                                </a:lnTo>
                                <a:lnTo>
                                  <a:pt x="1719211" y="0"/>
                                </a:lnTo>
                                <a:lnTo>
                                  <a:pt x="1719211" y="18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1F93C" id="Group 99" o:spid="_x0000_s1026" style="width:135.4pt;height:1.45pt;mso-position-horizontal-relative:char;mso-position-vertical-relative:line" coordsize="17197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">
                <v:shape id="Полилиния 112" o:spid="_x0000_s1027" style="position:absolute;width:17197;height:183;visibility:visible;mso-wrap-style:square;v-text-anchor:top" coordsize="17195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" path="m1719211,18262l,18262,,,1719211,r,18262xe" fillcolor="black" stroked="f" strokeweight="0">
                  <v:path arrowok="t" textboxrect="0,0,1722755,21590"/>
                </v:shape>
                <w10:anchorlock/>
              </v:group>
            </w:pict>
          </mc:Fallback>
        </mc:AlternateConten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num="2" w:space="720" w:equalWidth="0">
            <w:col w:w="1753" w:space="4732"/>
            <w:col w:w="3240"/>
          </w:cols>
          <w:formProt w:val="0"/>
          <w:docGrid w:linePitch="100" w:charSpace="4096"/>
        </w:sectPr>
      </w:pPr>
    </w:p>
    <w:p w:rsidR="00DA4BE3" w:rsidRDefault="001602CA">
      <w:pPr>
        <w:pStyle w:val="a5"/>
        <w:spacing w:line="20" w:lineRule="exact"/>
        <w:ind w:left="6737"/>
        <w:jc w:val="left"/>
        <w:rPr>
          <w:rFonts w:ascii="Calibri" w:hAnsi="Calibri"/>
          <w:sz w:val="2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9525" t="0" r="3175" b="6985"/>
                <wp:docPr id="9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40" cy="12240"/>
                          <a:chOff x="0" y="0"/>
                          <a:chExt cx="1682640" cy="12240"/>
                        </a:xfrm>
                      </wpg:grpSpPr>
                      <wps:wsp>
                        <wps:cNvPr id="114" name="Полилиния 114"/>
                        <wps:cNvSpPr/>
                        <wps:spPr>
                          <a:xfrm>
                            <a:off x="0" y="0"/>
                            <a:ext cx="1682640" cy="12240"/>
                          </a:xfrm>
                          <a:custGeom>
                            <a:avLst/>
                            <a:gdLst>
                              <a:gd name="textAreaLeft" fmla="*/ 0 w 954000"/>
                              <a:gd name="textAreaRight" fmla="*/ 955800 w 954000"/>
                              <a:gd name="textAreaTop" fmla="*/ 0 h 6840"/>
                              <a:gd name="textAreaBottom" fmla="*/ 8640 h 6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682750">
                                <a:moveTo>
                                  <a:pt x="0" y="0"/>
                                </a:moveTo>
                                <a:lnTo>
                                  <a:pt x="1682745" y="0"/>
                                </a:lnTo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619F7" id="Group 101" o:spid="_x0000_s1026" style="width:132.5pt;height:.95pt;mso-position-horizontal-relative:char;mso-position-vertical-relative:line" coordsize="1682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">
                <v:shape id="Полилиния 114" o:spid="_x0000_s1027" style="position:absolute;width:16826;height:122;visibility:visible;mso-wrap-style:square;v-text-anchor:top" coordsize="168275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" path="m,l1682745,e" filled="f" strokeweight=".32192mm">
                  <v:path arrowok="t" textboxrect="0,0,1685925,15461"/>
                </v:shape>
                <w10:anchorlock/>
              </v:group>
            </w:pict>
          </mc:Fallback>
        </mc:AlternateContent>
      </w:r>
    </w:p>
    <w:p w:rsidR="00DA4BE3" w:rsidRDefault="00DA4BE3">
      <w:pPr>
        <w:pStyle w:val="a5"/>
        <w:ind w:left="0"/>
        <w:jc w:val="left"/>
        <w:rPr>
          <w:rFonts w:ascii="Calibri" w:hAnsi="Calibri"/>
          <w:sz w:val="24"/>
        </w:rPr>
      </w:pPr>
    </w:p>
    <w:p w:rsidR="00DA4BE3" w:rsidRDefault="00DA4BE3">
      <w:pPr>
        <w:pStyle w:val="a5"/>
        <w:ind w:left="0"/>
        <w:jc w:val="left"/>
        <w:rPr>
          <w:rFonts w:ascii="Calibri" w:hAnsi="Calibri"/>
          <w:sz w:val="24"/>
        </w:rPr>
      </w:pPr>
    </w:p>
    <w:p w:rsidR="00DA4BE3" w:rsidRDefault="00DA4BE3">
      <w:pPr>
        <w:pStyle w:val="a5"/>
        <w:ind w:left="0"/>
        <w:jc w:val="left"/>
        <w:rPr>
          <w:rFonts w:ascii="Calibri" w:hAnsi="Calibri"/>
          <w:sz w:val="24"/>
        </w:rPr>
      </w:pPr>
    </w:p>
    <w:p w:rsidR="00DA4BE3" w:rsidRDefault="00DA4BE3">
      <w:pPr>
        <w:pStyle w:val="a5"/>
        <w:spacing w:before="172" w:after="0"/>
        <w:ind w:left="0"/>
        <w:jc w:val="left"/>
        <w:rPr>
          <w:rFonts w:ascii="Calibri" w:hAnsi="Calibri"/>
          <w:sz w:val="24"/>
        </w:rPr>
      </w:pPr>
    </w:p>
    <w:p w:rsidR="00DA4BE3" w:rsidRDefault="001602CA">
      <w:pPr>
        <w:spacing w:after="0"/>
        <w:ind w:right="89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DA4BE3" w:rsidRDefault="001602CA">
      <w:pPr>
        <w:spacing w:before="20" w:after="0"/>
        <w:ind w:left="165" w:right="25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A4BE3" w:rsidRDefault="00DA4BE3">
      <w:pPr>
        <w:pStyle w:val="a5"/>
        <w:spacing w:before="60" w:after="0"/>
        <w:ind w:left="0"/>
        <w:jc w:val="left"/>
        <w:rPr>
          <w:b/>
          <w:sz w:val="24"/>
        </w:rPr>
      </w:pPr>
    </w:p>
    <w:p w:rsidR="00DA4BE3" w:rsidRDefault="001602CA">
      <w:pPr>
        <w:tabs>
          <w:tab w:val="left" w:pos="762"/>
          <w:tab w:val="left" w:pos="7853"/>
          <w:tab w:val="left" w:pos="9341"/>
        </w:tabs>
        <w:spacing w:after="0"/>
        <w:ind w:right="78"/>
        <w:jc w:val="center"/>
        <w:rPr>
          <w:sz w:val="24"/>
        </w:rPr>
      </w:pPr>
      <w:r>
        <w:rPr>
          <w:spacing w:val="-5"/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pacing w:val="-10"/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DA4BE3" w:rsidRDefault="00DA4BE3">
      <w:pPr>
        <w:pStyle w:val="a5"/>
        <w:spacing w:before="19" w:after="0"/>
        <w:ind w:left="0"/>
        <w:jc w:val="left"/>
        <w:rPr>
          <w:sz w:val="24"/>
        </w:rPr>
      </w:pPr>
    </w:p>
    <w:p w:rsidR="00DA4BE3" w:rsidRDefault="001602CA">
      <w:pPr>
        <w:tabs>
          <w:tab w:val="left" w:pos="4540"/>
          <w:tab w:val="left" w:pos="5200"/>
          <w:tab w:val="left" w:pos="7209"/>
        </w:tabs>
        <w:spacing w:after="0"/>
        <w:ind w:left="141" w:right="231" w:firstLine="707"/>
        <w:jc w:val="both"/>
        <w:rPr>
          <w:sz w:val="24"/>
        </w:rPr>
      </w:pPr>
      <w:r>
        <w:rPr>
          <w:sz w:val="24"/>
        </w:rPr>
        <w:t xml:space="preserve">Рассмотрев Ваше заявление от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№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), принято решение об отказе в предоставлении </w:t>
      </w:r>
      <w:r>
        <w:rPr>
          <w:spacing w:val="-2"/>
          <w:sz w:val="24"/>
        </w:rPr>
        <w:t>услуги,</w:t>
      </w:r>
    </w:p>
    <w:p w:rsidR="00DA4BE3" w:rsidRDefault="001602CA">
      <w:pPr>
        <w:spacing w:before="1" w:after="0"/>
        <w:ind w:left="141"/>
        <w:rPr>
          <w:i/>
          <w:sz w:val="20"/>
        </w:rPr>
      </w:pPr>
      <w:r>
        <w:rPr>
          <w:i/>
          <w:sz w:val="20"/>
        </w:rPr>
        <w:t>(наименование орг</w:t>
      </w:r>
      <w:r>
        <w:rPr>
          <w:i/>
          <w:sz w:val="20"/>
        </w:rPr>
        <w:t>ана государственной власти субъекта Российской Федерации или органа местного самоуправления,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 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 перевод земельного участка из одной категории в другую)</w:t>
      </w:r>
    </w:p>
    <w:p w:rsidR="00DA4BE3" w:rsidRDefault="00DA4BE3">
      <w:pPr>
        <w:pStyle w:val="a5"/>
        <w:spacing w:before="85" w:after="0"/>
        <w:ind w:left="0"/>
        <w:jc w:val="left"/>
        <w:rPr>
          <w:i/>
          <w:sz w:val="20"/>
        </w:rPr>
      </w:pPr>
    </w:p>
    <w:p w:rsidR="00DA4BE3" w:rsidRDefault="001602CA">
      <w:pPr>
        <w:spacing w:after="0"/>
        <w:ind w:left="141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DA4BE3" w:rsidRDefault="00DA4BE3">
      <w:pPr>
        <w:pStyle w:val="a5"/>
        <w:spacing w:before="42" w:after="0"/>
        <w:ind w:left="0"/>
        <w:jc w:val="left"/>
        <w:rPr>
          <w:sz w:val="24"/>
        </w:rPr>
      </w:pPr>
    </w:p>
    <w:p w:rsidR="00DA4BE3" w:rsidRDefault="001602CA">
      <w:pPr>
        <w:pStyle w:val="a9"/>
        <w:numPr>
          <w:ilvl w:val="0"/>
          <w:numId w:val="1"/>
        </w:numPr>
        <w:tabs>
          <w:tab w:val="left" w:pos="1012"/>
          <w:tab w:val="left" w:pos="2412"/>
        </w:tabs>
        <w:spacing w:after="0" w:line="322" w:lineRule="exact"/>
        <w:ind w:left="1012" w:hanging="163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DA4BE3" w:rsidRDefault="001602CA">
      <w:pPr>
        <w:pStyle w:val="a9"/>
        <w:numPr>
          <w:ilvl w:val="0"/>
          <w:numId w:val="1"/>
        </w:numPr>
        <w:tabs>
          <w:tab w:val="left" w:pos="1012"/>
          <w:tab w:val="left" w:pos="2412"/>
        </w:tabs>
        <w:spacing w:after="0" w:line="240" w:lineRule="auto"/>
        <w:ind w:left="1012" w:hanging="163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DA4BE3" w:rsidRDefault="00DA4BE3">
      <w:pPr>
        <w:pStyle w:val="a5"/>
        <w:ind w:left="0"/>
        <w:jc w:val="left"/>
      </w:pPr>
    </w:p>
    <w:p w:rsidR="00DA4BE3" w:rsidRDefault="001602CA">
      <w:pPr>
        <w:spacing w:after="0" w:line="275" w:lineRule="exact"/>
        <w:ind w:left="141"/>
        <w:rPr>
          <w:sz w:val="24"/>
        </w:rPr>
      </w:pPr>
      <w:r>
        <w:rPr>
          <w:sz w:val="24"/>
        </w:rPr>
        <w:t>Разъяснение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отказа:</w:t>
      </w:r>
    </w:p>
    <w:p w:rsidR="00DA4BE3" w:rsidRDefault="001602CA">
      <w:pPr>
        <w:pStyle w:val="a9"/>
        <w:numPr>
          <w:ilvl w:val="0"/>
          <w:numId w:val="1"/>
        </w:numPr>
        <w:tabs>
          <w:tab w:val="left" w:pos="1012"/>
          <w:tab w:val="left" w:pos="2412"/>
        </w:tabs>
        <w:spacing w:after="0" w:line="321" w:lineRule="exact"/>
        <w:ind w:left="1012" w:hanging="163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DA4BE3" w:rsidRDefault="001602CA">
      <w:pPr>
        <w:pStyle w:val="a9"/>
        <w:numPr>
          <w:ilvl w:val="0"/>
          <w:numId w:val="1"/>
        </w:numPr>
        <w:tabs>
          <w:tab w:val="left" w:pos="1012"/>
          <w:tab w:val="left" w:pos="2412"/>
        </w:tabs>
        <w:spacing w:after="0" w:line="240" w:lineRule="auto"/>
        <w:ind w:left="1012" w:hanging="163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DA4BE3" w:rsidRDefault="00DA4BE3">
      <w:pPr>
        <w:sectPr w:rsidR="00DA4BE3">
          <w:type w:val="continuous"/>
          <w:pgSz w:w="11906" w:h="16838"/>
          <w:pgMar w:top="1160" w:right="620" w:bottom="280" w:left="1560" w:header="713" w:footer="0" w:gutter="0"/>
          <w:cols w:space="720"/>
          <w:formProt w:val="0"/>
          <w:docGrid w:linePitch="100" w:charSpace="4096"/>
        </w:sectPr>
      </w:pPr>
    </w:p>
    <w:p w:rsidR="00DA4BE3" w:rsidRDefault="001602CA">
      <w:pPr>
        <w:pStyle w:val="a9"/>
        <w:numPr>
          <w:ilvl w:val="0"/>
          <w:numId w:val="1"/>
        </w:numPr>
        <w:tabs>
          <w:tab w:val="left" w:pos="1012"/>
          <w:tab w:val="left" w:pos="2412"/>
        </w:tabs>
        <w:spacing w:before="78" w:after="0" w:line="240" w:lineRule="auto"/>
        <w:ind w:left="1012" w:hanging="163"/>
        <w:jc w:val="left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pacing w:val="-10"/>
          <w:sz w:val="28"/>
        </w:rPr>
        <w:t>.</w:t>
      </w:r>
    </w:p>
    <w:p w:rsidR="00DA4BE3" w:rsidRDefault="001602CA">
      <w:pPr>
        <w:pStyle w:val="a5"/>
        <w:tabs>
          <w:tab w:val="left" w:pos="9349"/>
        </w:tabs>
        <w:spacing w:before="276" w:after="0"/>
        <w:ind w:left="141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DA4BE3" w:rsidRDefault="001602CA">
      <w:pPr>
        <w:pStyle w:val="a5"/>
        <w:spacing w:before="62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635" distB="0" distL="0" distR="0" simplePos="0" relativeHeight="103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130" cy="1270"/>
                <wp:effectExtent l="0" t="3810" r="0" b="2540"/>
                <wp:wrapTopAndBottom/>
                <wp:docPr id="92" name="Graphic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200" cy="1440"/>
                        </a:xfrm>
                        <a:custGeom>
                          <a:avLst/>
                          <a:gdLst>
                            <a:gd name="textAreaLeft" fmla="*/ 0 w 3325680"/>
                            <a:gd name="textAreaRight" fmla="*/ 3327480 w 332568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866130">
                              <a:moveTo>
                                <a:pt x="0" y="0"/>
                              </a:moveTo>
                              <a:lnTo>
                                <a:pt x="586607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65172" id="Graphic 103" o:spid="_x0000_s1026" style="position:absolute;margin-left:85.1pt;margin-top:15.85pt;width:461.9pt;height:.1pt;z-index:-503316377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coordsize="58661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" o:allowincell="f" path="m,l5866074,e" filled="f" strokeweight=".19mm">
                <v:path arrowok="t" textboxrect="0,0,5869305,9360"/>
                <w10:wrap type="topAndBottom" anchorx="page"/>
              </v:shape>
            </w:pict>
          </mc:Fallback>
        </mc:AlternateContent>
      </w:r>
    </w:p>
    <w:p w:rsidR="00DA4BE3" w:rsidRDefault="001602CA">
      <w:pPr>
        <w:tabs>
          <w:tab w:val="left" w:pos="982"/>
        </w:tabs>
        <w:spacing w:after="0"/>
        <w:ind w:left="14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DA4BE3" w:rsidRDefault="001602CA">
      <w:pPr>
        <w:spacing w:before="3" w:after="0"/>
        <w:ind w:left="2193" w:right="2286" w:firstLine="2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DA4BE3" w:rsidRDefault="001602CA">
      <w:pPr>
        <w:spacing w:after="0"/>
        <w:ind w:left="141" w:right="239" w:firstLine="705"/>
        <w:jc w:val="both"/>
        <w:rPr>
          <w:sz w:val="24"/>
        </w:rPr>
      </w:pPr>
      <w:r>
        <w:rPr>
          <w:sz w:val="24"/>
        </w:rPr>
        <w:t>Вы вправе повторно обратиться с запросом о предоставлении услуги после устранения указанных нарушений.</w:t>
      </w:r>
    </w:p>
    <w:p w:rsidR="00DA4BE3" w:rsidRDefault="001602CA">
      <w:pPr>
        <w:tabs>
          <w:tab w:val="left" w:pos="4780"/>
        </w:tabs>
        <w:spacing w:after="0"/>
        <w:ind w:left="141" w:right="237" w:firstLine="705"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80"/>
          <w:sz w:val="24"/>
        </w:rPr>
        <w:t xml:space="preserve">    </w:t>
      </w:r>
      <w:r>
        <w:rPr>
          <w:sz w:val="24"/>
        </w:rPr>
        <w:t>орган,</w:t>
      </w:r>
      <w:r>
        <w:rPr>
          <w:spacing w:val="80"/>
          <w:sz w:val="24"/>
        </w:rPr>
        <w:t xml:space="preserve">    </w:t>
      </w:r>
      <w:r>
        <w:rPr>
          <w:sz w:val="24"/>
        </w:rPr>
        <w:t>уполномоченный</w:t>
      </w:r>
      <w:r>
        <w:rPr>
          <w:spacing w:val="80"/>
          <w:sz w:val="24"/>
        </w:rPr>
        <w:t xml:space="preserve">  </w:t>
      </w:r>
      <w:r>
        <w:rPr>
          <w:spacing w:val="80"/>
          <w:sz w:val="24"/>
        </w:rPr>
        <w:t xml:space="preserve">  </w:t>
      </w:r>
      <w:r>
        <w:rPr>
          <w:sz w:val="24"/>
        </w:rPr>
        <w:t>на</w:t>
      </w:r>
      <w:r>
        <w:rPr>
          <w:spacing w:val="80"/>
          <w:sz w:val="24"/>
        </w:rPr>
        <w:t xml:space="preserve">    </w:t>
      </w:r>
      <w:r>
        <w:rPr>
          <w:sz w:val="24"/>
        </w:rPr>
        <w:t>предоставление</w:t>
      </w:r>
      <w:r>
        <w:rPr>
          <w:spacing w:val="80"/>
          <w:sz w:val="24"/>
        </w:rPr>
        <w:t xml:space="preserve">   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6"/>
          <w:sz w:val="24"/>
        </w:rPr>
        <w:t>),</w:t>
      </w:r>
    </w:p>
    <w:p w:rsidR="00DA4BE3" w:rsidRDefault="001602CA">
      <w:pPr>
        <w:spacing w:after="0"/>
        <w:ind w:left="3711" w:right="262" w:hanging="2"/>
        <w:jc w:val="center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 Российской Федерации или органа местного самоуправления, уполномоченного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 категории земель или перевод земельного участ</w:t>
      </w:r>
      <w:r>
        <w:rPr>
          <w:i/>
          <w:sz w:val="20"/>
        </w:rPr>
        <w:t>ка из одной категории в другую)</w:t>
      </w:r>
    </w:p>
    <w:p w:rsidR="00DA4BE3" w:rsidRDefault="001602CA">
      <w:pPr>
        <w:spacing w:after="0" w:line="276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DA4BE3">
      <w:pPr>
        <w:pStyle w:val="a5"/>
        <w:ind w:left="0"/>
        <w:jc w:val="left"/>
        <w:rPr>
          <w:sz w:val="20"/>
        </w:rPr>
      </w:pPr>
    </w:p>
    <w:p w:rsidR="00DA4BE3" w:rsidRDefault="001602CA">
      <w:pPr>
        <w:pStyle w:val="a5"/>
        <w:spacing w:before="134" w:after="0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10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246380</wp:posOffset>
                </wp:positionV>
                <wp:extent cx="2146300" cy="6350"/>
                <wp:effectExtent l="0" t="0" r="0" b="0"/>
                <wp:wrapTopAndBottom/>
                <wp:docPr id="93" name="Graphic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20" cy="6480"/>
                        </a:xfrm>
                        <a:custGeom>
                          <a:avLst/>
                          <a:gdLst>
                            <a:gd name="textAreaLeft" fmla="*/ 0 w 1216800"/>
                            <a:gd name="textAreaRight" fmla="*/ 1218600 w 121680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46300" h="6350">
                              <a:moveTo>
                                <a:pt x="214590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145906" y="0"/>
                              </a:lnTo>
                              <a:lnTo>
                                <a:pt x="214590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7D71B" id="Graphic 104" o:spid="_x0000_s1026" style="position:absolute;margin-left:85.1pt;margin-top:19.4pt;width:169pt;height:.5pt;z-index:-503316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463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" o:allowincell="f" path="m2145906,6096l,6096,,,2145906,r,6096xe" fillcolor="black" stroked="f" strokeweight="0">
                <v:path arrowok="t" textboxrect="0,0,2149475,9525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105" behindDoc="1" locked="0" layoutInCell="0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246380</wp:posOffset>
                </wp:positionV>
                <wp:extent cx="1019810" cy="6350"/>
                <wp:effectExtent l="0" t="0" r="0" b="0"/>
                <wp:wrapTopAndBottom/>
                <wp:docPr id="94" name="Graphic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6480"/>
                        </a:xfrm>
                        <a:custGeom>
                          <a:avLst/>
                          <a:gdLst>
                            <a:gd name="textAreaLeft" fmla="*/ 0 w 578160"/>
                            <a:gd name="textAreaRight" fmla="*/ 579960 w 57816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19810" h="6350">
                              <a:moveTo>
                                <a:pt x="1019771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019771" y="0"/>
                              </a:lnTo>
                              <a:lnTo>
                                <a:pt x="1019771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58119" id="Graphic 105" o:spid="_x0000_s1026" style="position:absolute;margin-left:271.1pt;margin-top:19.4pt;width:80.3pt;height:.5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98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" o:allowincell="f" path="m1019771,6096l,6096,,,1019771,r,6096xe" fillcolor="black" stroked="f" strokeweight="0">
                <v:path arrowok="t" textboxrect="0,0,1022985,9525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106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246380</wp:posOffset>
                </wp:positionV>
                <wp:extent cx="1748790" cy="6350"/>
                <wp:effectExtent l="0" t="0" r="0" b="0"/>
                <wp:wrapTopAndBottom/>
                <wp:docPr id="95" name="Graphic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880" cy="6480"/>
                        </a:xfrm>
                        <a:custGeom>
                          <a:avLst/>
                          <a:gdLst>
                            <a:gd name="textAreaLeft" fmla="*/ 0 w 991440"/>
                            <a:gd name="textAreaRight" fmla="*/ 993240 w 991440"/>
                            <a:gd name="textAreaTop" fmla="*/ 0 h 3600"/>
                            <a:gd name="textAreaBottom" fmla="*/ 5400 h 3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48789" h="6350">
                              <a:moveTo>
                                <a:pt x="174818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748180" y="0"/>
                              </a:lnTo>
                              <a:lnTo>
                                <a:pt x="174818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B9219" id="Graphic 106" o:spid="_x0000_s1026" style="position:absolute;margin-left:367.6pt;margin-top:19.4pt;width:137.7pt;height:.5pt;z-index:-5033163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87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" o:allowincell="f" path="m1748180,6096l,6096,,,1748180,r,6096xe" fillcolor="black" stroked="f" strokeweight="0">
                <v:path arrowok="t" textboxrect="0,0,1751964,9525"/>
                <w10:wrap type="topAndBottom" anchorx="page"/>
              </v:shape>
            </w:pict>
          </mc:Fallback>
        </mc:AlternateContent>
      </w:r>
    </w:p>
    <w:p w:rsidR="00DA4BE3" w:rsidRDefault="001602CA">
      <w:pPr>
        <w:tabs>
          <w:tab w:val="left" w:pos="2461"/>
          <w:tab w:val="left" w:pos="4488"/>
          <w:tab w:val="left" w:pos="5854"/>
        </w:tabs>
        <w:spacing w:before="99" w:after="0" w:line="391" w:lineRule="auto"/>
        <w:ind w:left="141" w:right="1968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г.</w:t>
      </w:r>
    </w:p>
    <w:sectPr w:rsidR="00DA4BE3">
      <w:headerReference w:type="default" r:id="rId37"/>
      <w:pgSz w:w="11906" w:h="16838"/>
      <w:pgMar w:top="1160" w:right="620" w:bottom="280" w:left="1560" w:header="71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2CA">
      <w:pPr>
        <w:spacing w:after="0" w:line="240" w:lineRule="auto"/>
      </w:pPr>
      <w:r>
        <w:separator/>
      </w:r>
    </w:p>
  </w:endnote>
  <w:endnote w:type="continuationSeparator" w:id="0">
    <w:p w:rsidR="00000000" w:rsidRDefault="0016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2CA">
      <w:pPr>
        <w:spacing w:after="0" w:line="240" w:lineRule="auto"/>
      </w:pPr>
      <w:r>
        <w:separator/>
      </w:r>
    </w:p>
  </w:footnote>
  <w:footnote w:type="continuationSeparator" w:id="0">
    <w:p w:rsidR="00000000" w:rsidRDefault="0016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11" name="Text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28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25" o:spid="_x0000_s1026" style="position:absolute;margin-left:306.4pt;margin-top:20.45pt;width:19pt;height:15.3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28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37" name="Text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9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33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29" o:spid="_x0000_s1031" style="position:absolute;margin-left:411.85pt;margin-top:20.45pt;width:19pt;height:15.3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9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33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39" name="Text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9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35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0" o:spid="_x0000_s1032" style="position:absolute;margin-left:411.85pt;margin-top:20.45pt;width:19pt;height:15.3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9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35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1" name="Text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9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37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1" o:spid="_x0000_s1033" style="position:absolute;margin-left:411.85pt;margin-top:20.45pt;width:19pt;height:15.3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9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37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3" name="Text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9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39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2" o:spid="_x0000_s1034" style="position:absolute;margin-left:411.85pt;margin-top:20.45pt;width:19pt;height:15.3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9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39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0" allowOverlap="1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5" name="Text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9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41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3" o:spid="_x0000_s1035" style="position:absolute;margin-left:411.85pt;margin-top:20.45pt;width:19pt;height:15.3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9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41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13" name="Text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30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26" o:spid="_x0000_s1027" style="position:absolute;margin-left:306.4pt;margin-top:20.45pt;width:19pt;height:15.3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30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0" behindDoc="1" locked="0" layoutInCell="0" allowOverlap="1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7" name="Text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9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42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4" o:spid="_x0000_s1036" style="position:absolute;margin-left:411.85pt;margin-top:20.45pt;width:19pt;height:15.3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9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42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50" name="Text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44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58" o:spid="_x0000_s1037" style="position:absolute;margin-left:310pt;margin-top:34.65pt;width:19pt;height:15.3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44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7" behindDoc="1" locked="0" layoutInCell="0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64" name="Text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45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5" o:spid="_x0000_s1038" style="position:absolute;margin-left:310pt;margin-top:34.65pt;width:19pt;height:15.3pt;z-index:-5033164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45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9" behindDoc="1" locked="0" layoutInCell="0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67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46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6" o:spid="_x0000_s1039" style="position:absolute;margin-left:310pt;margin-top:34.65pt;width:19pt;height:15.3pt;z-index:-5033164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46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3" behindDoc="1" locked="0" layoutInCell="0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78" name="Text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48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7" o:spid="_x0000_s1040" style="position:absolute;margin-left:310pt;margin-top:34.65pt;width:19pt;height:15.3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48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7" behindDoc="1" locked="0" layoutInCell="0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88" name="Text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50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8" o:spid="_x0000_s1041" style="position:absolute;margin-left:310pt;margin-top:34.65pt;width:19pt;height:15.3pt;z-index:-5033164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50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1" behindDoc="1" locked="0" layoutInCell="0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96" name="Text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52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39" o:spid="_x0000_s1042" style="position:absolute;margin-left:310pt;margin-top:34.65pt;width:19pt;height:15.3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52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27" name="Text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32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27" o:spid="_x0000_s1028" style="position:absolute;margin-left:306.4pt;margin-top:20.45pt;width:19pt;height:15.3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32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29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10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33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28" o:spid="_x0000_s1029" style="position:absolute;margin-left:306.4pt;margin-top:20.45pt;width:19pt;height:15.3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10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33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>
    <w:pPr>
      <w:pStyle w:val="a5"/>
      <w:spacing w:line="2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1602CA">
    <w:pPr>
      <w:pStyle w:val="a5"/>
      <w:spacing w:line="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5230495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35" name="Text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4BE3" w:rsidRDefault="001602CA">
                          <w:pPr>
                            <w:pStyle w:val="ac"/>
                            <w:spacing w:before="9" w:after="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pacing w:val="-5"/>
                              <w:sz w:val="24"/>
                            </w:rPr>
                            <w:t>31</w:t>
                          </w:r>
                          <w:r>
                            <w:rPr>
                              <w:color w:val="00000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57" o:spid="_x0000_s1030" style="position:absolute;margin-left:411.85pt;margin-top:20.45pt;width:19pt;height:15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" o:allowincell="f" filled="f" stroked="f" strokeweight="0">
              <v:textbox inset="0,0,0,0">
                <w:txbxContent>
                  <w:p w:rsidR="00DA4BE3" w:rsidRDefault="001602CA">
                    <w:pPr>
                      <w:pStyle w:val="ac"/>
                      <w:spacing w:before="9" w:after="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pacing w:val="-5"/>
                        <w:sz w:val="24"/>
                      </w:rPr>
                      <w:t>31</w:t>
                    </w:r>
                    <w:r>
                      <w:rPr>
                        <w:color w:val="00000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3" w:rsidRDefault="00DA4B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453"/>
    <w:multiLevelType w:val="multilevel"/>
    <w:tmpl w:val="05723BAC"/>
    <w:lvl w:ilvl="0">
      <w:start w:val="6"/>
      <w:numFmt w:val="decimal"/>
      <w:lvlText w:val="%1"/>
      <w:lvlJc w:val="left"/>
      <w:pPr>
        <w:tabs>
          <w:tab w:val="num" w:pos="0"/>
        </w:tabs>
        <w:ind w:left="11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" w:hanging="81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8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8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8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8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8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8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81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0A72AAB"/>
    <w:multiLevelType w:val="multilevel"/>
    <w:tmpl w:val="4058C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62287B"/>
    <w:multiLevelType w:val="multilevel"/>
    <w:tmpl w:val="66A2F630"/>
    <w:lvl w:ilvl="0">
      <w:start w:val="4"/>
      <w:numFmt w:val="decimal"/>
      <w:lvlText w:val="%1"/>
      <w:lvlJc w:val="left"/>
      <w:pPr>
        <w:tabs>
          <w:tab w:val="num" w:pos="0"/>
        </w:tabs>
        <w:ind w:left="117" w:hanging="7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7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7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7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7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7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7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F364FEC"/>
    <w:multiLevelType w:val="multilevel"/>
    <w:tmpl w:val="B2C016A6"/>
    <w:lvl w:ilvl="0">
      <w:numFmt w:val="bullet"/>
      <w:lvlText w:val="-"/>
      <w:lvlJc w:val="left"/>
      <w:pPr>
        <w:tabs>
          <w:tab w:val="num" w:pos="0"/>
        </w:tabs>
        <w:ind w:left="117" w:hanging="212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6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3DB785A"/>
    <w:multiLevelType w:val="multilevel"/>
    <w:tmpl w:val="D99E40F2"/>
    <w:lvl w:ilvl="0">
      <w:start w:val="1"/>
      <w:numFmt w:val="decimal"/>
      <w:lvlText w:val="%1"/>
      <w:lvlJc w:val="left"/>
      <w:pPr>
        <w:tabs>
          <w:tab w:val="num" w:pos="0"/>
        </w:tabs>
        <w:ind w:left="117" w:hanging="58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" w:hanging="58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5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5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5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5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5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5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583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52D0FAA"/>
    <w:multiLevelType w:val="multilevel"/>
    <w:tmpl w:val="22F46C40"/>
    <w:lvl w:ilvl="0">
      <w:numFmt w:val="bullet"/>
      <w:lvlText w:val="-"/>
      <w:lvlJc w:val="left"/>
      <w:pPr>
        <w:tabs>
          <w:tab w:val="num" w:pos="0"/>
        </w:tabs>
        <w:ind w:left="117" w:hanging="164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6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6C54B78"/>
    <w:multiLevelType w:val="multilevel"/>
    <w:tmpl w:val="21148598"/>
    <w:lvl w:ilvl="0">
      <w:numFmt w:val="bullet"/>
      <w:lvlText w:val="-"/>
      <w:lvlJc w:val="left"/>
      <w:pPr>
        <w:tabs>
          <w:tab w:val="num" w:pos="0"/>
        </w:tabs>
        <w:ind w:left="117" w:hanging="164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6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DE806B7"/>
    <w:multiLevelType w:val="multilevel"/>
    <w:tmpl w:val="7AC8AE38"/>
    <w:lvl w:ilvl="0">
      <w:start w:val="1"/>
      <w:numFmt w:val="decimal"/>
      <w:lvlText w:val="%1)"/>
      <w:lvlJc w:val="left"/>
      <w:pPr>
        <w:tabs>
          <w:tab w:val="num" w:pos="0"/>
        </w:tabs>
        <w:ind w:left="117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6" w:hanging="3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3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3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3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3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3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3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219161BC"/>
    <w:multiLevelType w:val="multilevel"/>
    <w:tmpl w:val="5FBC28F8"/>
    <w:lvl w:ilvl="0">
      <w:numFmt w:val="bullet"/>
      <w:lvlText w:val="-"/>
      <w:lvlJc w:val="left"/>
      <w:pPr>
        <w:tabs>
          <w:tab w:val="num" w:pos="0"/>
        </w:tabs>
        <w:ind w:left="117" w:hanging="70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6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378808EA"/>
    <w:multiLevelType w:val="multilevel"/>
    <w:tmpl w:val="2F5C40B2"/>
    <w:lvl w:ilvl="0">
      <w:start w:val="2"/>
      <w:numFmt w:val="decimal"/>
      <w:lvlText w:val="%1"/>
      <w:lvlJc w:val="left"/>
      <w:pPr>
        <w:tabs>
          <w:tab w:val="num" w:pos="0"/>
        </w:tabs>
        <w:ind w:left="117" w:hanging="6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17" w:hanging="2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3BA6208D"/>
    <w:multiLevelType w:val="multilevel"/>
    <w:tmpl w:val="EE8E6212"/>
    <w:lvl w:ilvl="0">
      <w:start w:val="1"/>
      <w:numFmt w:val="decimal"/>
      <w:lvlText w:val="%1."/>
      <w:lvlJc w:val="left"/>
      <w:pPr>
        <w:tabs>
          <w:tab w:val="num" w:pos="0"/>
        </w:tabs>
        <w:ind w:left="117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559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97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97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97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97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97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97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971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433C2129"/>
    <w:multiLevelType w:val="multilevel"/>
    <w:tmpl w:val="C7886130"/>
    <w:lvl w:ilvl="0">
      <w:numFmt w:val="bullet"/>
      <w:lvlText w:val="-"/>
      <w:lvlJc w:val="left"/>
      <w:pPr>
        <w:tabs>
          <w:tab w:val="num" w:pos="0"/>
        </w:tabs>
        <w:ind w:left="1013" w:hanging="164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0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1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1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2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43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3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8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4E6B2256"/>
    <w:multiLevelType w:val="multilevel"/>
    <w:tmpl w:val="FA2E3E1C"/>
    <w:lvl w:ilvl="0">
      <w:start w:val="1"/>
      <w:numFmt w:val="decimal"/>
      <w:lvlText w:val="%1)"/>
      <w:lvlJc w:val="left"/>
      <w:pPr>
        <w:tabs>
          <w:tab w:val="num" w:pos="0"/>
        </w:tabs>
        <w:ind w:left="11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6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528B7318"/>
    <w:multiLevelType w:val="multilevel"/>
    <w:tmpl w:val="84402DDC"/>
    <w:lvl w:ilvl="0">
      <w:start w:val="1"/>
      <w:numFmt w:val="decimal"/>
      <w:lvlText w:val="%1)"/>
      <w:lvlJc w:val="left"/>
      <w:pPr>
        <w:tabs>
          <w:tab w:val="num" w:pos="0"/>
        </w:tabs>
        <w:ind w:left="1532" w:hanging="708"/>
      </w:pPr>
      <w:rPr>
        <w:rFonts w:ascii="Times New Roman" w:eastAsia="Times New Roman" w:hAnsi="Times New Roman" w:cs="Times New Roman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4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89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6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38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1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1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5DDB70B7"/>
    <w:multiLevelType w:val="multilevel"/>
    <w:tmpl w:val="FDC89D68"/>
    <w:lvl w:ilvl="0">
      <w:start w:val="4"/>
      <w:numFmt w:val="decimal"/>
      <w:lvlText w:val="%1"/>
      <w:lvlJc w:val="left"/>
      <w:pPr>
        <w:tabs>
          <w:tab w:val="num" w:pos="0"/>
        </w:tabs>
        <w:ind w:left="117" w:hanging="557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7" w:hanging="55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66A2307C"/>
    <w:multiLevelType w:val="multilevel"/>
    <w:tmpl w:val="85E05EA6"/>
    <w:lvl w:ilvl="0">
      <w:start w:val="1"/>
      <w:numFmt w:val="decimal"/>
      <w:lvlText w:val="%1)"/>
      <w:lvlJc w:val="left"/>
      <w:pPr>
        <w:tabs>
          <w:tab w:val="num" w:pos="0"/>
        </w:tabs>
        <w:ind w:left="11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60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60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6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2" w:hanging="6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9" w:hanging="6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5" w:hanging="6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602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718673A7"/>
    <w:multiLevelType w:val="multilevel"/>
    <w:tmpl w:val="1B6C73F6"/>
    <w:lvl w:ilvl="0">
      <w:start w:val="1"/>
      <w:numFmt w:val="upperRoman"/>
      <w:lvlText w:val="%1."/>
      <w:lvlJc w:val="left"/>
      <w:pPr>
        <w:tabs>
          <w:tab w:val="num" w:pos="0"/>
        </w:tabs>
        <w:ind w:left="4617" w:hanging="720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186" w:hanging="7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753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319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86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452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019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85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52" w:hanging="7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BE3"/>
    <w:rsid w:val="001602CA"/>
    <w:rsid w:val="00D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8DF6"/>
  <w15:docId w15:val="{444120F5-B456-47C3-A31B-6912B2F2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ru-RU"/>
    </w:rPr>
  </w:style>
  <w:style w:type="paragraph" w:styleId="1">
    <w:name w:val="heading 1"/>
    <w:basedOn w:val="a"/>
    <w:uiPriority w:val="1"/>
    <w:qFormat/>
    <w:pPr>
      <w:ind w:left="2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pPr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1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a"/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theme" Target="theme/theme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57</Pages>
  <Words>11397</Words>
  <Characters>64966</Characters>
  <Application>Microsoft Office Word</Application>
  <DocSecurity>0</DocSecurity>
  <Lines>541</Lines>
  <Paragraphs>152</Paragraphs>
  <ScaleCrop>false</ScaleCrop>
  <Company/>
  <LinksUpToDate>false</LinksUpToDate>
  <CharactersWithSpaces>76211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7</cp:revision>
  <dcterms:created xsi:type="dcterms:W3CDTF">2023-11-02T08:06:00Z</dcterms:created>
  <dcterms:modified xsi:type="dcterms:W3CDTF">2023-12-08T05:32:00Z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  <property fmtid="{D5CDD505-2E9C-101B-9397-08002B2CF9AE}" pid="4" name="Producer">
    <vt:lpwstr>cairo 1.15.10 (http://cairographics.org)</vt:lpwstr>
  </property>
</Properties>
</file>