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36" w:rsidRPr="00AD3E34" w:rsidRDefault="00F02F36" w:rsidP="00F02F36">
      <w:pPr>
        <w:jc w:val="right"/>
        <w:rPr>
          <w:rFonts w:ascii="Liberation Serif" w:hAnsi="Liberation Serif"/>
        </w:rPr>
      </w:pPr>
      <w:r w:rsidRPr="00AD3E34">
        <w:rPr>
          <w:rFonts w:ascii="Liberation Serif" w:hAnsi="Liberation Serif"/>
          <w:b/>
          <w:bCs/>
          <w:szCs w:val="28"/>
        </w:rPr>
        <w:t>ПРОЕКТ</w:t>
      </w:r>
    </w:p>
    <w:p w:rsidR="00F02F36" w:rsidRPr="00AD3E34" w:rsidRDefault="00F02F36" w:rsidP="00AB74BE">
      <w:pPr>
        <w:jc w:val="center"/>
        <w:rPr>
          <w:rFonts w:ascii="Liberation Serif" w:hAnsi="Liberation Serif"/>
        </w:rPr>
      </w:pPr>
    </w:p>
    <w:p w:rsidR="00AB74BE" w:rsidRPr="00AD3E34" w:rsidRDefault="00AB74BE" w:rsidP="00AB74BE">
      <w:pPr>
        <w:jc w:val="center"/>
        <w:rPr>
          <w:rFonts w:ascii="Liberation Serif" w:hAnsi="Liberation Serif"/>
        </w:rPr>
      </w:pPr>
      <w:r w:rsidRPr="00AD3E34">
        <w:rPr>
          <w:rFonts w:ascii="Liberation Serif" w:hAnsi="Liberation Serif"/>
          <w:noProof/>
        </w:rPr>
        <w:drawing>
          <wp:inline distT="0" distB="0" distL="0" distR="0" wp14:anchorId="72B43CE0" wp14:editId="0790412F">
            <wp:extent cx="485775" cy="752475"/>
            <wp:effectExtent l="0" t="0" r="9525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BE" w:rsidRPr="00AD3E34" w:rsidRDefault="008C717B" w:rsidP="00AB74BE">
      <w:pPr>
        <w:jc w:val="center"/>
        <w:rPr>
          <w:rFonts w:ascii="Liberation Serif" w:hAnsi="Liberation Serif"/>
          <w:b/>
          <w:bCs/>
          <w:szCs w:val="28"/>
        </w:rPr>
      </w:pPr>
      <w:r w:rsidRPr="00AD3E34">
        <w:rPr>
          <w:rFonts w:ascii="Liberation Serif" w:hAnsi="Liberation Serif"/>
          <w:b/>
          <w:bCs/>
          <w:szCs w:val="28"/>
        </w:rPr>
        <w:t>ГЛАВЫ</w:t>
      </w:r>
      <w:r w:rsidR="00AB74BE" w:rsidRPr="00AD3E34">
        <w:rPr>
          <w:rFonts w:ascii="Liberation Serif" w:hAnsi="Liberation Serif"/>
          <w:b/>
          <w:bCs/>
          <w:szCs w:val="28"/>
        </w:rPr>
        <w:t xml:space="preserve"> КАМЫШЛОВСКОГО ГОРОДСКОГО ОКРУГА</w:t>
      </w:r>
    </w:p>
    <w:p w:rsidR="00AB74BE" w:rsidRPr="00AD3E34" w:rsidRDefault="00AB74BE" w:rsidP="00AB74BE">
      <w:pPr>
        <w:tabs>
          <w:tab w:val="center" w:pos="4818"/>
          <w:tab w:val="left" w:pos="8100"/>
        </w:tabs>
        <w:rPr>
          <w:rFonts w:ascii="Liberation Serif" w:hAnsi="Liberation Serif"/>
          <w:b/>
          <w:bCs/>
          <w:szCs w:val="28"/>
        </w:rPr>
      </w:pPr>
      <w:r w:rsidRPr="00AD3E34">
        <w:rPr>
          <w:rFonts w:ascii="Liberation Serif" w:hAnsi="Liberation Serif"/>
          <w:b/>
          <w:bCs/>
          <w:szCs w:val="28"/>
        </w:rPr>
        <w:tab/>
        <w:t>П О С Т А Н О В Л Е Н И Е</w:t>
      </w:r>
      <w:r w:rsidRPr="00AD3E34">
        <w:rPr>
          <w:rFonts w:ascii="Liberation Serif" w:hAnsi="Liberation Serif"/>
          <w:b/>
          <w:bCs/>
          <w:szCs w:val="28"/>
        </w:rPr>
        <w:tab/>
      </w:r>
    </w:p>
    <w:p w:rsidR="00AB74BE" w:rsidRPr="00AD3E34" w:rsidRDefault="00AB74BE" w:rsidP="00AB74BE">
      <w:pPr>
        <w:pBdr>
          <w:top w:val="double" w:sz="12" w:space="1" w:color="000000"/>
        </w:pBdr>
        <w:rPr>
          <w:rFonts w:ascii="Liberation Serif" w:hAnsi="Liberation Serif"/>
          <w:szCs w:val="28"/>
        </w:rPr>
      </w:pPr>
    </w:p>
    <w:p w:rsidR="00AB74BE" w:rsidRPr="00AD3E34" w:rsidRDefault="00AB74BE" w:rsidP="00AB74BE">
      <w:pPr>
        <w:jc w:val="both"/>
        <w:rPr>
          <w:rFonts w:ascii="Liberation Serif" w:hAnsi="Liberation Serif"/>
          <w:b/>
          <w:szCs w:val="28"/>
        </w:rPr>
      </w:pPr>
      <w:r w:rsidRPr="00AD3E34">
        <w:rPr>
          <w:rFonts w:ascii="Liberation Serif" w:hAnsi="Liberation Serif"/>
          <w:b/>
          <w:szCs w:val="28"/>
        </w:rPr>
        <w:t>от __________ N ______</w:t>
      </w:r>
    </w:p>
    <w:p w:rsidR="00AB74BE" w:rsidRPr="00AD3E34" w:rsidRDefault="00AB74BE" w:rsidP="00AB74BE">
      <w:pPr>
        <w:rPr>
          <w:rFonts w:ascii="Liberation Serif" w:hAnsi="Liberation Serif"/>
          <w:b/>
          <w:szCs w:val="28"/>
        </w:rPr>
      </w:pPr>
    </w:p>
    <w:p w:rsidR="002F2884" w:rsidRPr="00AD3E34" w:rsidRDefault="00EA00EF">
      <w:pPr>
        <w:widowControl w:val="0"/>
        <w:autoSpaceDE w:val="0"/>
        <w:jc w:val="center"/>
        <w:rPr>
          <w:rFonts w:ascii="Liberation Serif" w:hAnsi="Liberation Serif"/>
        </w:rPr>
      </w:pPr>
      <w:r w:rsidRPr="00AD3E34"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 w:rsidRPr="00AD3E34">
        <w:rPr>
          <w:rFonts w:ascii="Liberation Serif" w:hAnsi="Liberation Serif"/>
          <w:b/>
        </w:rPr>
        <w:t xml:space="preserve">Муниципальную программу Камышловского городского округа «Развитие образования, культуры, спорта и молодежной политики в </w:t>
      </w:r>
      <w:proofErr w:type="spellStart"/>
      <w:r w:rsidRPr="00AD3E34">
        <w:rPr>
          <w:rFonts w:ascii="Liberation Serif" w:hAnsi="Liberation Serif"/>
          <w:b/>
        </w:rPr>
        <w:t>Камышловском</w:t>
      </w:r>
      <w:proofErr w:type="spellEnd"/>
      <w:r w:rsidRPr="00AD3E34">
        <w:rPr>
          <w:rFonts w:ascii="Liberation Serif" w:hAnsi="Liberation Serif"/>
          <w:b/>
        </w:rPr>
        <w:t xml:space="preserve"> городском округе до 202</w:t>
      </w:r>
      <w:r w:rsidR="00534B27" w:rsidRPr="00AD3E34">
        <w:rPr>
          <w:rFonts w:ascii="Liberation Serif" w:hAnsi="Liberation Serif"/>
          <w:b/>
        </w:rPr>
        <w:t>7</w:t>
      </w:r>
      <w:r w:rsidRPr="00AD3E34">
        <w:rPr>
          <w:rFonts w:ascii="Liberation Serif" w:hAnsi="Liberation Serif"/>
          <w:b/>
        </w:rPr>
        <w:t xml:space="preserve"> года»,</w:t>
      </w:r>
    </w:p>
    <w:p w:rsidR="002F2884" w:rsidRPr="00AD3E34" w:rsidRDefault="00EA00EF">
      <w:pPr>
        <w:widowControl w:val="0"/>
        <w:autoSpaceDE w:val="0"/>
        <w:jc w:val="center"/>
        <w:rPr>
          <w:rFonts w:ascii="Liberation Serif" w:hAnsi="Liberation Serif"/>
        </w:rPr>
      </w:pPr>
      <w:r w:rsidRPr="00AD3E34">
        <w:rPr>
          <w:rFonts w:ascii="Liberation Serif" w:hAnsi="Liberation Serif"/>
          <w:b/>
        </w:rPr>
        <w:t xml:space="preserve"> утверждённую постановлением главы Камыш</w:t>
      </w:r>
      <w:r w:rsidR="00534B27" w:rsidRPr="00AD3E34">
        <w:rPr>
          <w:rFonts w:ascii="Liberation Serif" w:hAnsi="Liberation Serif"/>
          <w:b/>
        </w:rPr>
        <w:t>ловского городского округа от 14</w:t>
      </w:r>
      <w:r w:rsidRPr="00AD3E34">
        <w:rPr>
          <w:rFonts w:ascii="Liberation Serif" w:hAnsi="Liberation Serif"/>
          <w:b/>
        </w:rPr>
        <w:t xml:space="preserve"> ноября 201</w:t>
      </w:r>
      <w:r w:rsidR="00534B27" w:rsidRPr="00AD3E34">
        <w:rPr>
          <w:rFonts w:ascii="Liberation Serif" w:hAnsi="Liberation Serif"/>
          <w:b/>
        </w:rPr>
        <w:t>8</w:t>
      </w:r>
      <w:r w:rsidRPr="00AD3E34">
        <w:rPr>
          <w:rFonts w:ascii="Liberation Serif" w:hAnsi="Liberation Serif"/>
          <w:b/>
        </w:rPr>
        <w:t xml:space="preserve"> года </w:t>
      </w:r>
      <w:r w:rsidR="00EE217A" w:rsidRPr="00AD3E34">
        <w:rPr>
          <w:rFonts w:ascii="Liberation Serif" w:eastAsia="Calibri" w:hAnsi="Liberation Serif"/>
          <w:b/>
          <w:color w:val="000000"/>
          <w:szCs w:val="28"/>
        </w:rPr>
        <w:t>№</w:t>
      </w:r>
      <w:r w:rsidRPr="00AD3E34">
        <w:rPr>
          <w:rFonts w:ascii="Liberation Serif" w:hAnsi="Liberation Serif"/>
          <w:b/>
        </w:rPr>
        <w:t xml:space="preserve"> </w:t>
      </w:r>
      <w:r w:rsidR="00534B27" w:rsidRPr="00AD3E34">
        <w:rPr>
          <w:rFonts w:ascii="Liberation Serif" w:hAnsi="Liberation Serif"/>
          <w:b/>
        </w:rPr>
        <w:t>982</w:t>
      </w:r>
      <w:r w:rsidRPr="00AD3E34">
        <w:rPr>
          <w:rFonts w:ascii="Liberation Serif" w:hAnsi="Liberation Serif"/>
          <w:b/>
        </w:rPr>
        <w:t xml:space="preserve"> </w:t>
      </w:r>
      <w:r w:rsidR="007377D9" w:rsidRPr="00AD3E34">
        <w:rPr>
          <w:rFonts w:ascii="Liberation Serif" w:hAnsi="Liberation Serif"/>
          <w:b/>
        </w:rPr>
        <w:t xml:space="preserve">(с изменениями внесенными постановлениями </w:t>
      </w:r>
      <w:r w:rsidR="00AD3E34">
        <w:rPr>
          <w:rFonts w:ascii="Liberation Serif" w:hAnsi="Liberation Serif"/>
          <w:b/>
        </w:rPr>
        <w:t xml:space="preserve">главы </w:t>
      </w:r>
      <w:proofErr w:type="spellStart"/>
      <w:r w:rsidR="00AD3E34">
        <w:rPr>
          <w:rFonts w:ascii="Liberation Serif" w:hAnsi="Liberation Serif"/>
          <w:b/>
        </w:rPr>
        <w:t>Камышловского</w:t>
      </w:r>
      <w:proofErr w:type="spellEnd"/>
      <w:r w:rsidR="00AD3E34">
        <w:rPr>
          <w:rFonts w:ascii="Liberation Serif" w:hAnsi="Liberation Serif"/>
          <w:b/>
        </w:rPr>
        <w:t xml:space="preserve"> городского округа </w:t>
      </w:r>
      <w:r w:rsidR="0081328D" w:rsidRPr="00AD3E34">
        <w:rPr>
          <w:rFonts w:ascii="Liberation Serif" w:hAnsi="Liberation Serif"/>
          <w:b/>
        </w:rPr>
        <w:t xml:space="preserve">от </w:t>
      </w:r>
      <w:r w:rsidR="00AD3E34" w:rsidRPr="00AD3E34">
        <w:rPr>
          <w:rFonts w:ascii="Liberation Serif" w:hAnsi="Liberation Serif"/>
          <w:b/>
        </w:rPr>
        <w:t xml:space="preserve">11.03.2024 №26, </w:t>
      </w:r>
      <w:r w:rsidR="0081328D" w:rsidRPr="00AD3E34">
        <w:rPr>
          <w:rFonts w:ascii="Liberation Serif" w:hAnsi="Liberation Serif"/>
          <w:b/>
        </w:rPr>
        <w:t xml:space="preserve">06.02.2024 № 96, </w:t>
      </w:r>
      <w:r w:rsidR="003C783C" w:rsidRPr="00AD3E34">
        <w:rPr>
          <w:rFonts w:ascii="Liberation Serif" w:hAnsi="Liberation Serif"/>
          <w:b/>
        </w:rPr>
        <w:t xml:space="preserve">от 18.01.2024 № 41, </w:t>
      </w:r>
      <w:r w:rsidR="001E60D7" w:rsidRPr="00AD3E34">
        <w:rPr>
          <w:rFonts w:ascii="Liberation Serif" w:hAnsi="Liberation Serif"/>
          <w:b/>
        </w:rPr>
        <w:t xml:space="preserve">от 17.11.2023 </w:t>
      </w:r>
      <w:r w:rsidR="003C783C" w:rsidRPr="00AD3E34">
        <w:rPr>
          <w:rFonts w:ascii="Liberation Serif" w:hAnsi="Liberation Serif"/>
          <w:b/>
        </w:rPr>
        <w:t>№</w:t>
      </w:r>
      <w:r w:rsidR="00B51455" w:rsidRPr="00AD3E34">
        <w:rPr>
          <w:rFonts w:ascii="Liberation Serif" w:hAnsi="Liberation Serif"/>
          <w:b/>
        </w:rPr>
        <w:t xml:space="preserve">1324, </w:t>
      </w:r>
      <w:r w:rsidR="00F459BC" w:rsidRPr="00AD3E34">
        <w:rPr>
          <w:rFonts w:ascii="Liberation Serif" w:hAnsi="Liberation Serif"/>
          <w:b/>
        </w:rPr>
        <w:t xml:space="preserve">от 03.07.2023 № 729, </w:t>
      </w:r>
      <w:r w:rsidR="000A2FB0" w:rsidRPr="00AD3E34">
        <w:rPr>
          <w:rFonts w:ascii="Liberation Serif" w:hAnsi="Liberation Serif"/>
          <w:b/>
        </w:rPr>
        <w:t xml:space="preserve">от 06.06.2023 №615, </w:t>
      </w:r>
      <w:r w:rsidR="0050533C" w:rsidRPr="00AD3E34">
        <w:rPr>
          <w:rFonts w:ascii="Liberation Serif" w:hAnsi="Liberation Serif"/>
          <w:b/>
        </w:rPr>
        <w:t xml:space="preserve">от 23.05.2023 № 533, от 31.03.2023 № 346, </w:t>
      </w:r>
      <w:r w:rsidR="00F90DB3" w:rsidRPr="00AD3E34">
        <w:rPr>
          <w:rFonts w:ascii="Liberation Serif" w:hAnsi="Liberation Serif"/>
          <w:b/>
        </w:rPr>
        <w:t xml:space="preserve">от 24.01.2023 № 56, </w:t>
      </w:r>
      <w:r w:rsidR="00A77FDD" w:rsidRPr="00AD3E34">
        <w:rPr>
          <w:rFonts w:ascii="Liberation Serif" w:hAnsi="Liberation Serif"/>
          <w:b/>
        </w:rPr>
        <w:t xml:space="preserve">от 10.01.2023 № 8, </w:t>
      </w:r>
      <w:r w:rsidR="00AB3606" w:rsidRPr="00AD3E34">
        <w:rPr>
          <w:rFonts w:ascii="Liberation Serif" w:hAnsi="Liberation Serif"/>
          <w:b/>
        </w:rPr>
        <w:t xml:space="preserve">от 13.12.2022 №1214, от </w:t>
      </w:r>
      <w:r w:rsidR="00D072DF" w:rsidRPr="00AD3E34">
        <w:rPr>
          <w:rFonts w:ascii="Liberation Serif" w:hAnsi="Liberation Serif"/>
          <w:b/>
        </w:rPr>
        <w:t xml:space="preserve">09.11.2022 № 1043, </w:t>
      </w:r>
      <w:r w:rsidR="0074095B" w:rsidRPr="00AD3E34">
        <w:rPr>
          <w:rFonts w:ascii="Liberation Serif" w:hAnsi="Liberation Serif"/>
          <w:b/>
        </w:rPr>
        <w:t xml:space="preserve">от 09.08.2022 №721, </w:t>
      </w:r>
      <w:r w:rsidR="00273354" w:rsidRPr="00AD3E34">
        <w:rPr>
          <w:rFonts w:ascii="Liberation Serif" w:hAnsi="Liberation Serif"/>
          <w:b/>
        </w:rPr>
        <w:t xml:space="preserve"> от 30.06.2022 № 558,</w:t>
      </w:r>
      <w:r w:rsidR="00065C43" w:rsidRPr="00AD3E34">
        <w:rPr>
          <w:rFonts w:ascii="Liberation Serif" w:hAnsi="Liberation Serif"/>
          <w:b/>
        </w:rPr>
        <w:t xml:space="preserve"> </w:t>
      </w:r>
      <w:r w:rsidR="000351D5" w:rsidRPr="00AD3E34">
        <w:rPr>
          <w:rFonts w:ascii="Liberation Serif" w:hAnsi="Liberation Serif"/>
          <w:b/>
        </w:rPr>
        <w:t xml:space="preserve">от 15.06.2022 №493, </w:t>
      </w:r>
      <w:r w:rsidR="009D0648" w:rsidRPr="00AD3E34">
        <w:rPr>
          <w:rFonts w:ascii="Liberation Serif" w:hAnsi="Liberation Serif"/>
          <w:b/>
        </w:rPr>
        <w:t xml:space="preserve">от 21.03.2022 №242, </w:t>
      </w:r>
      <w:r w:rsidR="00BF30D6" w:rsidRPr="00AD3E34">
        <w:rPr>
          <w:rFonts w:ascii="Liberation Serif" w:hAnsi="Liberation Serif"/>
          <w:b/>
        </w:rPr>
        <w:t xml:space="preserve">от 02.02.2022 №83, </w:t>
      </w:r>
      <w:r w:rsidR="00EF5016" w:rsidRPr="00AD3E34">
        <w:rPr>
          <w:rFonts w:ascii="Liberation Serif" w:hAnsi="Liberation Serif"/>
          <w:b/>
        </w:rPr>
        <w:t xml:space="preserve">от 30.12.2021 №1029, </w:t>
      </w:r>
      <w:r w:rsidR="002E12E4" w:rsidRPr="00AD3E34">
        <w:rPr>
          <w:rFonts w:ascii="Liberation Serif" w:hAnsi="Liberation Serif"/>
          <w:b/>
        </w:rPr>
        <w:t xml:space="preserve">от 17.11.2021 №843, </w:t>
      </w:r>
      <w:r w:rsidR="00B26BDD" w:rsidRPr="00AD3E34">
        <w:rPr>
          <w:rFonts w:ascii="Liberation Serif" w:hAnsi="Liberation Serif"/>
          <w:b/>
        </w:rPr>
        <w:t xml:space="preserve">от 31.08.2021 №611, </w:t>
      </w:r>
      <w:r w:rsidR="004775F2" w:rsidRPr="00AD3E34">
        <w:rPr>
          <w:rFonts w:ascii="Liberation Serif" w:hAnsi="Liberation Serif"/>
          <w:b/>
        </w:rPr>
        <w:t xml:space="preserve">от 07.07.2021 № 472, </w:t>
      </w:r>
      <w:r w:rsidR="00F82651" w:rsidRPr="00AD3E34">
        <w:rPr>
          <w:rFonts w:ascii="Liberation Serif" w:hAnsi="Liberation Serif"/>
          <w:b/>
        </w:rPr>
        <w:t xml:space="preserve">от 02.06.2021 №371, </w:t>
      </w:r>
      <w:r w:rsidR="00F32FD2" w:rsidRPr="00AD3E34">
        <w:rPr>
          <w:rFonts w:ascii="Liberation Serif" w:hAnsi="Liberation Serif"/>
          <w:b/>
        </w:rPr>
        <w:t xml:space="preserve">от 09.04.2021 №246, </w:t>
      </w:r>
      <w:r w:rsidR="005522A2" w:rsidRPr="00AD3E34">
        <w:rPr>
          <w:rFonts w:ascii="Liberation Serif" w:hAnsi="Liberation Serif"/>
          <w:b/>
        </w:rPr>
        <w:t>от</w:t>
      </w:r>
      <w:r w:rsidR="00422E3D" w:rsidRPr="00AD3E34">
        <w:rPr>
          <w:rFonts w:ascii="Liberation Serif" w:hAnsi="Liberation Serif"/>
          <w:b/>
        </w:rPr>
        <w:t xml:space="preserve"> 08.02.2021 №93,</w:t>
      </w:r>
      <w:r w:rsidR="005522A2" w:rsidRPr="00AD3E34">
        <w:rPr>
          <w:rFonts w:ascii="Liberation Serif" w:hAnsi="Liberation Serif"/>
          <w:b/>
        </w:rPr>
        <w:t xml:space="preserve"> от 19.01.2021 №31,</w:t>
      </w:r>
      <w:r w:rsidR="00C1745D" w:rsidRPr="00AD3E34">
        <w:rPr>
          <w:rFonts w:ascii="Liberation Serif" w:hAnsi="Liberation Serif"/>
          <w:b/>
        </w:rPr>
        <w:t xml:space="preserve"> </w:t>
      </w:r>
      <w:r w:rsidR="00BD4B32" w:rsidRPr="00AD3E34">
        <w:rPr>
          <w:rFonts w:ascii="Liberation Serif" w:hAnsi="Liberation Serif"/>
          <w:b/>
        </w:rPr>
        <w:t xml:space="preserve">от 24.04.2020 № 274, от 20.01.2020 </w:t>
      </w:r>
      <w:r w:rsidR="00291B64" w:rsidRPr="00AD3E34">
        <w:rPr>
          <w:rFonts w:ascii="Liberation Serif" w:hAnsi="Liberation Serif"/>
          <w:b/>
        </w:rPr>
        <w:t>№ 27, от 28.12.2018 года № 1196</w:t>
      </w:r>
      <w:r w:rsidR="007377D9" w:rsidRPr="00AD3E34">
        <w:rPr>
          <w:rFonts w:ascii="Liberation Serif" w:hAnsi="Liberation Serif"/>
          <w:b/>
        </w:rPr>
        <w:t>)</w:t>
      </w:r>
    </w:p>
    <w:p w:rsidR="002F2884" w:rsidRPr="00AD3E34" w:rsidRDefault="002F2884">
      <w:pPr>
        <w:shd w:val="clear" w:color="auto" w:fill="FFFFFF"/>
        <w:tabs>
          <w:tab w:val="left" w:pos="142"/>
        </w:tabs>
        <w:ind w:right="-34"/>
        <w:rPr>
          <w:rFonts w:ascii="Liberation Serif" w:hAnsi="Liberation Serif"/>
          <w:szCs w:val="28"/>
        </w:rPr>
      </w:pPr>
    </w:p>
    <w:p w:rsidR="007F31F4" w:rsidRPr="00AD3E34" w:rsidRDefault="007F31F4" w:rsidP="007F31F4">
      <w:pPr>
        <w:tabs>
          <w:tab w:val="left" w:pos="7200"/>
          <w:tab w:val="center" w:pos="7773"/>
        </w:tabs>
        <w:ind w:firstLine="567"/>
        <w:jc w:val="both"/>
        <w:rPr>
          <w:rFonts w:ascii="Liberation Serif" w:hAnsi="Liberation Serif"/>
        </w:rPr>
      </w:pPr>
      <w:r w:rsidRPr="00AD3E34">
        <w:rPr>
          <w:rFonts w:ascii="Liberation Serif" w:hAnsi="Liberation Serif"/>
          <w:szCs w:val="28"/>
        </w:rPr>
        <w:t xml:space="preserve">В соответствии с Государственной программой Свердловской области «Развитие системы образования в Свердловской области», утвержденной Постановлением Правительства Свердловской </w:t>
      </w:r>
      <w:r w:rsidR="00AD3E34" w:rsidRPr="00AD3E34">
        <w:rPr>
          <w:rFonts w:ascii="Liberation Serif" w:hAnsi="Liberation Serif"/>
          <w:szCs w:val="28"/>
        </w:rPr>
        <w:t>области от 19.12.2019 № 920-ПП</w:t>
      </w:r>
      <w:r w:rsidRPr="00AD3E34">
        <w:rPr>
          <w:rFonts w:ascii="Liberation Serif" w:hAnsi="Liberation Serif"/>
          <w:szCs w:val="28"/>
        </w:rPr>
        <w:t xml:space="preserve">, администрация </w:t>
      </w:r>
      <w:proofErr w:type="spellStart"/>
      <w:r w:rsidRPr="00AD3E34">
        <w:rPr>
          <w:rFonts w:ascii="Liberation Serif" w:hAnsi="Liberation Serif"/>
          <w:szCs w:val="28"/>
        </w:rPr>
        <w:t>Камышловского</w:t>
      </w:r>
      <w:proofErr w:type="spellEnd"/>
      <w:r w:rsidRPr="00AD3E34">
        <w:rPr>
          <w:rFonts w:ascii="Liberation Serif" w:hAnsi="Liberation Serif"/>
          <w:szCs w:val="28"/>
        </w:rPr>
        <w:t xml:space="preserve"> городского округа</w:t>
      </w:r>
    </w:p>
    <w:p w:rsidR="002F2884" w:rsidRPr="00AD3E34" w:rsidRDefault="00EA00EF" w:rsidP="00AB74BE">
      <w:pPr>
        <w:shd w:val="clear" w:color="auto" w:fill="FFFFFF"/>
        <w:tabs>
          <w:tab w:val="left" w:pos="142"/>
          <w:tab w:val="left" w:pos="5400"/>
        </w:tabs>
        <w:ind w:right="-34"/>
        <w:jc w:val="both"/>
        <w:rPr>
          <w:rFonts w:ascii="Liberation Serif" w:hAnsi="Liberation Serif"/>
          <w:b/>
          <w:szCs w:val="28"/>
        </w:rPr>
      </w:pPr>
      <w:r w:rsidRPr="00AD3E34">
        <w:rPr>
          <w:rFonts w:ascii="Liberation Serif" w:hAnsi="Liberation Serif"/>
          <w:b/>
          <w:szCs w:val="28"/>
        </w:rPr>
        <w:t>ПОСТАНОВЛЯЕТ:</w:t>
      </w:r>
    </w:p>
    <w:p w:rsidR="00AD3E34" w:rsidRPr="00AD3E34" w:rsidRDefault="00EA00EF" w:rsidP="00AD3E34">
      <w:pPr>
        <w:widowControl w:val="0"/>
        <w:autoSpaceDE w:val="0"/>
        <w:ind w:firstLine="708"/>
        <w:jc w:val="both"/>
        <w:rPr>
          <w:rFonts w:ascii="Liberation Serif" w:hAnsi="Liberation Serif"/>
        </w:rPr>
      </w:pPr>
      <w:r w:rsidRPr="00AD3E34">
        <w:rPr>
          <w:rFonts w:ascii="Liberation Serif" w:hAnsi="Liberation Serif"/>
        </w:rPr>
        <w:t xml:space="preserve">1. </w:t>
      </w:r>
      <w:r w:rsidR="006541E6" w:rsidRPr="00AD3E34">
        <w:rPr>
          <w:rFonts w:ascii="Liberation Serif" w:hAnsi="Liberation Serif"/>
        </w:rPr>
        <w:t xml:space="preserve">Внести в Муниципальную программу Камышловского городского округа «Развитие образования, культуры, спорта и молодежной политики в </w:t>
      </w:r>
      <w:proofErr w:type="spellStart"/>
      <w:r w:rsidR="006541E6" w:rsidRPr="00AD3E34">
        <w:rPr>
          <w:rFonts w:ascii="Liberation Serif" w:hAnsi="Liberation Serif"/>
        </w:rPr>
        <w:t>Камышловском</w:t>
      </w:r>
      <w:proofErr w:type="spellEnd"/>
      <w:r w:rsidR="006541E6" w:rsidRPr="00AD3E34">
        <w:rPr>
          <w:rFonts w:ascii="Liberation Serif" w:hAnsi="Liberation Serif"/>
        </w:rPr>
        <w:t xml:space="preserve"> городском округе до 2027 года» (далее- Программа), утверждённую постановлением главы Камышловского городского округа от 14 ноября 2018 года № 982 (с изменени</w:t>
      </w:r>
      <w:r w:rsidR="008C717B" w:rsidRPr="00AD3E34">
        <w:rPr>
          <w:rFonts w:ascii="Liberation Serif" w:hAnsi="Liberation Serif"/>
        </w:rPr>
        <w:t xml:space="preserve">ями, внесенными постановлениями </w:t>
      </w:r>
      <w:r w:rsidR="00AD3E34">
        <w:rPr>
          <w:rFonts w:ascii="Liberation Serif" w:hAnsi="Liberation Serif"/>
        </w:rPr>
        <w:t xml:space="preserve">главы </w:t>
      </w:r>
      <w:proofErr w:type="spellStart"/>
      <w:r w:rsidR="00AD3E34">
        <w:rPr>
          <w:rFonts w:ascii="Liberation Serif" w:hAnsi="Liberation Serif"/>
        </w:rPr>
        <w:t>Камышловского</w:t>
      </w:r>
      <w:proofErr w:type="spellEnd"/>
      <w:r w:rsidR="00AD3E34">
        <w:rPr>
          <w:rFonts w:ascii="Liberation Serif" w:hAnsi="Liberation Serif"/>
        </w:rPr>
        <w:t xml:space="preserve"> городского округа </w:t>
      </w:r>
      <w:r w:rsidR="0081328D" w:rsidRPr="00AD3E34">
        <w:rPr>
          <w:rFonts w:ascii="Liberation Serif" w:hAnsi="Liberation Serif"/>
        </w:rPr>
        <w:t xml:space="preserve">от </w:t>
      </w:r>
      <w:r w:rsidR="00AD3E34" w:rsidRPr="00AD3E34">
        <w:rPr>
          <w:rFonts w:ascii="Liberation Serif" w:hAnsi="Liberation Serif"/>
        </w:rPr>
        <w:t xml:space="preserve">11.03.2024 №26, </w:t>
      </w:r>
      <w:r w:rsidR="0081328D" w:rsidRPr="00AD3E34">
        <w:rPr>
          <w:rFonts w:ascii="Liberation Serif" w:hAnsi="Liberation Serif"/>
        </w:rPr>
        <w:t xml:space="preserve">06.02.2024 № 96, </w:t>
      </w:r>
      <w:r w:rsidR="003C783C" w:rsidRPr="00AD3E34">
        <w:rPr>
          <w:rFonts w:ascii="Liberation Serif" w:hAnsi="Liberation Serif"/>
        </w:rPr>
        <w:t xml:space="preserve">от 18.01.2024 № 41, </w:t>
      </w:r>
      <w:r w:rsidR="001E60D7" w:rsidRPr="00AD3E34">
        <w:rPr>
          <w:rFonts w:ascii="Liberation Serif" w:hAnsi="Liberation Serif"/>
        </w:rPr>
        <w:t>от 17.11.2023 №</w:t>
      </w:r>
      <w:r w:rsidR="00B51455" w:rsidRPr="00AD3E34">
        <w:rPr>
          <w:rFonts w:ascii="Liberation Serif" w:hAnsi="Liberation Serif"/>
        </w:rPr>
        <w:t xml:space="preserve">1324, </w:t>
      </w:r>
      <w:r w:rsidR="00F459BC" w:rsidRPr="00AD3E34">
        <w:rPr>
          <w:rFonts w:ascii="Liberation Serif" w:hAnsi="Liberation Serif"/>
        </w:rPr>
        <w:t xml:space="preserve">от 03.07.2023 № 729, </w:t>
      </w:r>
      <w:r w:rsidR="000A2FB0" w:rsidRPr="00AD3E34">
        <w:rPr>
          <w:rFonts w:ascii="Liberation Serif" w:hAnsi="Liberation Serif"/>
        </w:rPr>
        <w:t xml:space="preserve">от 06.06.2023 №615, </w:t>
      </w:r>
      <w:r w:rsidR="0050533C" w:rsidRPr="00AD3E34">
        <w:rPr>
          <w:rFonts w:ascii="Liberation Serif" w:hAnsi="Liberation Serif"/>
        </w:rPr>
        <w:t xml:space="preserve">от 23.05.2023 № 533, от 31.03.2023 № 346, </w:t>
      </w:r>
      <w:r w:rsidR="00F90DB3" w:rsidRPr="00AD3E34">
        <w:rPr>
          <w:rFonts w:ascii="Liberation Serif" w:hAnsi="Liberation Serif"/>
        </w:rPr>
        <w:t xml:space="preserve">от 24.01.2023 № 56, </w:t>
      </w:r>
      <w:r w:rsidR="00A77FDD" w:rsidRPr="00AD3E34">
        <w:rPr>
          <w:rFonts w:ascii="Liberation Serif" w:hAnsi="Liberation Serif"/>
        </w:rPr>
        <w:t xml:space="preserve">от 10.01.2023 № 8, </w:t>
      </w:r>
      <w:r w:rsidR="00AB3606" w:rsidRPr="00AD3E34">
        <w:rPr>
          <w:rFonts w:ascii="Liberation Serif" w:hAnsi="Liberation Serif"/>
        </w:rPr>
        <w:t xml:space="preserve">от 13.12.2022 №1214, от </w:t>
      </w:r>
      <w:r w:rsidR="00C91A51" w:rsidRPr="00AD3E34">
        <w:rPr>
          <w:rFonts w:ascii="Liberation Serif" w:hAnsi="Liberation Serif"/>
        </w:rPr>
        <w:t xml:space="preserve">09.11.2022 № 1043, </w:t>
      </w:r>
      <w:r w:rsidR="0074095B" w:rsidRPr="00AD3E34">
        <w:rPr>
          <w:rFonts w:ascii="Liberation Serif" w:hAnsi="Liberation Serif"/>
        </w:rPr>
        <w:t xml:space="preserve">от 09.08.2022 №721, </w:t>
      </w:r>
      <w:r w:rsidR="00273354" w:rsidRPr="00AD3E34">
        <w:rPr>
          <w:rFonts w:ascii="Liberation Serif" w:hAnsi="Liberation Serif"/>
        </w:rPr>
        <w:t>от 30.06.2022 № 558,</w:t>
      </w:r>
      <w:r w:rsidR="00EF5016" w:rsidRPr="00AD3E34">
        <w:rPr>
          <w:rFonts w:ascii="Liberation Serif" w:hAnsi="Liberation Serif"/>
        </w:rPr>
        <w:t xml:space="preserve"> </w:t>
      </w:r>
      <w:r w:rsidR="000351D5" w:rsidRPr="00AD3E34">
        <w:rPr>
          <w:rFonts w:ascii="Liberation Serif" w:hAnsi="Liberation Serif"/>
        </w:rPr>
        <w:t xml:space="preserve">от 15.06.2022 №493, </w:t>
      </w:r>
      <w:r w:rsidR="009D0648" w:rsidRPr="00AD3E34">
        <w:rPr>
          <w:rFonts w:ascii="Liberation Serif" w:hAnsi="Liberation Serif"/>
        </w:rPr>
        <w:t xml:space="preserve">от 21.03.2022 №242, </w:t>
      </w:r>
      <w:r w:rsidR="00BF4A4C" w:rsidRPr="00AD3E34">
        <w:rPr>
          <w:rFonts w:ascii="Liberation Serif" w:hAnsi="Liberation Serif"/>
        </w:rPr>
        <w:t xml:space="preserve">от 02.02.2022 №83, </w:t>
      </w:r>
      <w:r w:rsidR="00EF5016" w:rsidRPr="00AD3E34">
        <w:rPr>
          <w:rFonts w:ascii="Liberation Serif" w:hAnsi="Liberation Serif"/>
        </w:rPr>
        <w:t xml:space="preserve">от 30.12.2021 №1029, </w:t>
      </w:r>
      <w:r w:rsidR="002E12E4" w:rsidRPr="00AD3E34">
        <w:rPr>
          <w:rFonts w:ascii="Liberation Serif" w:hAnsi="Liberation Serif"/>
        </w:rPr>
        <w:t xml:space="preserve"> от 17.11.2021 №843, </w:t>
      </w:r>
      <w:r w:rsidR="006541E6" w:rsidRPr="00AD3E34">
        <w:rPr>
          <w:rFonts w:ascii="Liberation Serif" w:hAnsi="Liberation Serif"/>
        </w:rPr>
        <w:t xml:space="preserve"> </w:t>
      </w:r>
      <w:r w:rsidR="00B26BDD" w:rsidRPr="00AD3E34">
        <w:rPr>
          <w:rFonts w:ascii="Liberation Serif" w:hAnsi="Liberation Serif"/>
        </w:rPr>
        <w:t xml:space="preserve">от 31.08.2021 №611, </w:t>
      </w:r>
      <w:r w:rsidR="004775F2" w:rsidRPr="00AD3E34">
        <w:rPr>
          <w:rFonts w:ascii="Liberation Serif" w:hAnsi="Liberation Serif"/>
        </w:rPr>
        <w:t xml:space="preserve">от 07.07.2021 № 472, </w:t>
      </w:r>
      <w:r w:rsidR="00F82651" w:rsidRPr="00AD3E34">
        <w:rPr>
          <w:rFonts w:ascii="Liberation Serif" w:hAnsi="Liberation Serif"/>
        </w:rPr>
        <w:t xml:space="preserve">от 02.06.2021 №371, </w:t>
      </w:r>
      <w:r w:rsidR="00F32FD2" w:rsidRPr="00AD3E34">
        <w:rPr>
          <w:rFonts w:ascii="Liberation Serif" w:hAnsi="Liberation Serif"/>
        </w:rPr>
        <w:t xml:space="preserve">от 09.04.2021 №246, </w:t>
      </w:r>
      <w:r w:rsidR="00A5538A" w:rsidRPr="00AD3E34">
        <w:rPr>
          <w:rFonts w:ascii="Liberation Serif" w:hAnsi="Liberation Serif"/>
        </w:rPr>
        <w:t xml:space="preserve">от 08.02.2021 № 93, </w:t>
      </w:r>
      <w:r w:rsidR="006541E6" w:rsidRPr="00AD3E34">
        <w:rPr>
          <w:rFonts w:ascii="Liberation Serif" w:hAnsi="Liberation Serif"/>
        </w:rPr>
        <w:t>от 19.01.2021 года №31, от 20.01.2020 № 27, 24.04.2020 № 274, 28.12.2018 года № 1196,) изменения</w:t>
      </w:r>
      <w:r w:rsidR="00AD3E34" w:rsidRPr="00AD3E34">
        <w:rPr>
          <w:rFonts w:ascii="Liberation Serif" w:hAnsi="Liberation Serif"/>
        </w:rPr>
        <w:t>, утвердив в новой редакции</w:t>
      </w:r>
      <w:r w:rsidR="006541E6" w:rsidRPr="00AD3E34">
        <w:rPr>
          <w:rFonts w:ascii="Liberation Serif" w:hAnsi="Liberation Serif"/>
        </w:rPr>
        <w:t>:</w:t>
      </w:r>
    </w:p>
    <w:p w:rsidR="00AD3E34" w:rsidRPr="00AD3E34" w:rsidRDefault="00AD3E34" w:rsidP="00AD3E34">
      <w:pPr>
        <w:widowControl w:val="0"/>
        <w:autoSpaceDE w:val="0"/>
        <w:ind w:firstLine="708"/>
        <w:jc w:val="both"/>
        <w:rPr>
          <w:rFonts w:ascii="Liberation Serif" w:hAnsi="Liberation Serif"/>
        </w:rPr>
      </w:pPr>
      <w:r w:rsidRPr="00AD3E34">
        <w:rPr>
          <w:rFonts w:ascii="Liberation Serif" w:hAnsi="Liberation Serif"/>
        </w:rPr>
        <w:lastRenderedPageBreak/>
        <w:t xml:space="preserve">1.1. Приложение №1 к муниципальной программе «Развитие образования, культуры, спорта и молодежной политики в </w:t>
      </w:r>
      <w:proofErr w:type="spellStart"/>
      <w:r w:rsidRPr="00AD3E34">
        <w:rPr>
          <w:rFonts w:ascii="Liberation Serif" w:hAnsi="Liberation Serif"/>
        </w:rPr>
        <w:t>Камышловском</w:t>
      </w:r>
      <w:proofErr w:type="spellEnd"/>
      <w:r w:rsidRPr="00AD3E34">
        <w:rPr>
          <w:rFonts w:ascii="Liberation Serif" w:hAnsi="Liberation Serif"/>
        </w:rPr>
        <w:t xml:space="preserve"> городском округе до 2027 года» (Приложение №1).</w:t>
      </w:r>
    </w:p>
    <w:p w:rsidR="002A1F49" w:rsidRPr="00AD3E34" w:rsidRDefault="00534BA1" w:rsidP="00AD3E34">
      <w:pPr>
        <w:widowControl w:val="0"/>
        <w:autoSpaceDE w:val="0"/>
        <w:ind w:firstLine="708"/>
        <w:jc w:val="both"/>
        <w:rPr>
          <w:rFonts w:ascii="Liberation Serif" w:hAnsi="Liberation Serif"/>
        </w:rPr>
      </w:pPr>
      <w:r w:rsidRPr="00AD3E34">
        <w:rPr>
          <w:rFonts w:ascii="Liberation Serif" w:hAnsi="Liberation Serif"/>
        </w:rPr>
        <w:t>1.2</w:t>
      </w:r>
      <w:r w:rsidR="00BC5DFA" w:rsidRPr="00AD3E34">
        <w:rPr>
          <w:rFonts w:ascii="Liberation Serif" w:hAnsi="Liberation Serif"/>
        </w:rPr>
        <w:t>.</w:t>
      </w:r>
      <w:r w:rsidR="000A2FB0" w:rsidRPr="00AD3E34">
        <w:rPr>
          <w:rFonts w:ascii="Liberation Serif" w:hAnsi="Liberation Serif"/>
        </w:rPr>
        <w:t xml:space="preserve"> </w:t>
      </w:r>
      <w:r w:rsidR="00922106" w:rsidRPr="00AD3E34">
        <w:rPr>
          <w:rFonts w:ascii="Liberation Serif" w:hAnsi="Liberation Serif"/>
        </w:rPr>
        <w:t>Приложение №</w:t>
      </w:r>
      <w:r w:rsidR="00DB0055" w:rsidRPr="00AD3E34">
        <w:rPr>
          <w:rFonts w:ascii="Liberation Serif" w:hAnsi="Liberation Serif"/>
        </w:rPr>
        <w:t>2</w:t>
      </w:r>
      <w:r w:rsidR="00C843C8" w:rsidRPr="00AD3E34">
        <w:rPr>
          <w:rFonts w:ascii="Liberation Serif" w:hAnsi="Liberation Serif"/>
        </w:rPr>
        <w:t xml:space="preserve"> </w:t>
      </w:r>
      <w:r w:rsidR="00BC5DFA" w:rsidRPr="00AD3E34">
        <w:rPr>
          <w:rFonts w:ascii="Liberation Serif" w:hAnsi="Liberation Serif"/>
        </w:rPr>
        <w:t xml:space="preserve">к </w:t>
      </w:r>
      <w:r w:rsidR="00AD3E34" w:rsidRPr="00AD3E34">
        <w:rPr>
          <w:rFonts w:ascii="Liberation Serif" w:hAnsi="Liberation Serif"/>
        </w:rPr>
        <w:t>м</w:t>
      </w:r>
      <w:r w:rsidR="00BC5DFA" w:rsidRPr="00AD3E34">
        <w:rPr>
          <w:rFonts w:ascii="Liberation Serif" w:hAnsi="Liberation Serif"/>
        </w:rPr>
        <w:t xml:space="preserve">униципальной программе «Развитие образования, культуры, спорта и молодежной политики в </w:t>
      </w:r>
      <w:proofErr w:type="spellStart"/>
      <w:r w:rsidR="00BC5DFA" w:rsidRPr="00AD3E34">
        <w:rPr>
          <w:rFonts w:ascii="Liberation Serif" w:hAnsi="Liberation Serif"/>
        </w:rPr>
        <w:t>Камышловском</w:t>
      </w:r>
      <w:proofErr w:type="spellEnd"/>
      <w:r w:rsidR="00BC5DFA" w:rsidRPr="00AD3E34">
        <w:rPr>
          <w:rFonts w:ascii="Liberation Serif" w:hAnsi="Liberation Serif"/>
        </w:rPr>
        <w:t xml:space="preserve"> городском округе до 2027 года» (Приложение №</w:t>
      </w:r>
      <w:r w:rsidR="00AD3E34" w:rsidRPr="00AD3E34">
        <w:rPr>
          <w:rFonts w:ascii="Liberation Serif" w:hAnsi="Liberation Serif"/>
        </w:rPr>
        <w:t xml:space="preserve"> 2</w:t>
      </w:r>
      <w:r w:rsidR="00BC5DFA" w:rsidRPr="00AD3E34">
        <w:rPr>
          <w:rFonts w:ascii="Liberation Serif" w:hAnsi="Liberation Serif"/>
        </w:rPr>
        <w:t>)</w:t>
      </w:r>
      <w:r w:rsidR="002A1F49" w:rsidRPr="00AD3E34">
        <w:rPr>
          <w:rFonts w:ascii="Liberation Serif" w:hAnsi="Liberation Serif"/>
        </w:rPr>
        <w:t>.</w:t>
      </w:r>
    </w:p>
    <w:p w:rsidR="00771B99" w:rsidRPr="00AD3E34" w:rsidRDefault="00BC5DFA" w:rsidP="00771B99">
      <w:pPr>
        <w:ind w:firstLine="708"/>
        <w:jc w:val="both"/>
        <w:rPr>
          <w:rFonts w:ascii="Liberation Serif" w:hAnsi="Liberation Serif"/>
        </w:rPr>
      </w:pPr>
      <w:r w:rsidRPr="00AD3E34">
        <w:rPr>
          <w:rFonts w:ascii="Liberation Serif" w:hAnsi="Liberation Serif"/>
        </w:rPr>
        <w:t>2</w:t>
      </w:r>
      <w:r w:rsidR="002A1F49" w:rsidRPr="00AD3E34">
        <w:rPr>
          <w:rFonts w:ascii="Liberation Serif" w:hAnsi="Liberation Serif"/>
        </w:rPr>
        <w:t xml:space="preserve">. </w:t>
      </w:r>
      <w:r w:rsidR="00771B99" w:rsidRPr="00AD3E34">
        <w:rPr>
          <w:rFonts w:ascii="Liberation Serif" w:hAnsi="Liberation Serif"/>
        </w:rPr>
        <w:t>Настоящее постановление опубликовать в газете «</w:t>
      </w:r>
      <w:proofErr w:type="spellStart"/>
      <w:r w:rsidR="00771B99" w:rsidRPr="00AD3E34">
        <w:rPr>
          <w:rFonts w:ascii="Liberation Serif" w:hAnsi="Liberation Serif"/>
        </w:rPr>
        <w:t>Камышловские</w:t>
      </w:r>
      <w:proofErr w:type="spellEnd"/>
      <w:r w:rsidR="00771B99" w:rsidRPr="00AD3E34">
        <w:rPr>
          <w:rFonts w:ascii="Liberation Serif" w:hAnsi="Liberation Serif"/>
        </w:rPr>
        <w:t xml:space="preserve"> известия» и разместить на официальном сайте Камышловского городского округа </w:t>
      </w:r>
      <w:proofErr w:type="gramStart"/>
      <w:r w:rsidR="00771B99" w:rsidRPr="00AD3E34">
        <w:rPr>
          <w:rFonts w:ascii="Liberation Serif" w:hAnsi="Liberation Serif"/>
        </w:rPr>
        <w:t>в  информационно</w:t>
      </w:r>
      <w:proofErr w:type="gramEnd"/>
      <w:r w:rsidR="00771B99" w:rsidRPr="00AD3E34">
        <w:rPr>
          <w:rFonts w:ascii="Liberation Serif" w:hAnsi="Liberation Serif"/>
        </w:rPr>
        <w:t>-телекоммуникационной сети «Интернет».</w:t>
      </w:r>
    </w:p>
    <w:p w:rsidR="002A1F49" w:rsidRPr="00AD3E34" w:rsidRDefault="00BC5DFA" w:rsidP="00771B99">
      <w:pPr>
        <w:ind w:firstLine="708"/>
        <w:jc w:val="both"/>
        <w:rPr>
          <w:rFonts w:ascii="Liberation Serif" w:hAnsi="Liberation Serif"/>
          <w:szCs w:val="28"/>
        </w:rPr>
      </w:pPr>
      <w:r w:rsidRPr="00AD3E34">
        <w:rPr>
          <w:rFonts w:ascii="Liberation Serif" w:hAnsi="Liberation Serif"/>
          <w:szCs w:val="28"/>
        </w:rPr>
        <w:t>3</w:t>
      </w:r>
      <w:r w:rsidR="002A1F49" w:rsidRPr="00AD3E34">
        <w:rPr>
          <w:rFonts w:ascii="Liberation Serif" w:hAnsi="Liberation Serif"/>
          <w:szCs w:val="28"/>
        </w:rPr>
        <w:t xml:space="preserve">. Контроль за исполнением настоящего постановления возложить на заместителя главы </w:t>
      </w:r>
      <w:proofErr w:type="spellStart"/>
      <w:r w:rsidR="00EE217A" w:rsidRPr="00AD3E34">
        <w:rPr>
          <w:rFonts w:ascii="Liberation Serif" w:hAnsi="Liberation Serif"/>
          <w:szCs w:val="28"/>
        </w:rPr>
        <w:t>Камышловс</w:t>
      </w:r>
      <w:r w:rsidR="00AD3E34" w:rsidRPr="00AD3E34">
        <w:rPr>
          <w:rFonts w:ascii="Liberation Serif" w:hAnsi="Liberation Serif"/>
          <w:szCs w:val="28"/>
        </w:rPr>
        <w:t>кого</w:t>
      </w:r>
      <w:proofErr w:type="spellEnd"/>
      <w:r w:rsidR="00AD3E34" w:rsidRPr="00AD3E34">
        <w:rPr>
          <w:rFonts w:ascii="Liberation Serif" w:hAnsi="Liberation Serif"/>
          <w:szCs w:val="28"/>
        </w:rPr>
        <w:t xml:space="preserve"> городского округа </w:t>
      </w:r>
      <w:r w:rsidR="002A1F49" w:rsidRPr="00AD3E34">
        <w:rPr>
          <w:rFonts w:ascii="Liberation Serif" w:hAnsi="Liberation Serif"/>
          <w:szCs w:val="28"/>
        </w:rPr>
        <w:t>Соболеву А.А.</w:t>
      </w:r>
    </w:p>
    <w:p w:rsidR="002A1F49" w:rsidRPr="00AD3E34" w:rsidRDefault="002A1F49" w:rsidP="002A1F49">
      <w:pPr>
        <w:jc w:val="both"/>
        <w:rPr>
          <w:rFonts w:ascii="Liberation Serif" w:hAnsi="Liberation Serif"/>
          <w:szCs w:val="28"/>
        </w:rPr>
      </w:pPr>
    </w:p>
    <w:p w:rsidR="002A1F49" w:rsidRPr="00AD3E34" w:rsidRDefault="002A1F49" w:rsidP="002A1F49">
      <w:pPr>
        <w:tabs>
          <w:tab w:val="left" w:pos="900"/>
        </w:tabs>
        <w:jc w:val="both"/>
        <w:rPr>
          <w:rFonts w:ascii="Liberation Serif" w:hAnsi="Liberation Serif"/>
          <w:szCs w:val="28"/>
        </w:rPr>
      </w:pPr>
    </w:p>
    <w:p w:rsidR="002A1F49" w:rsidRPr="00AD3E34" w:rsidRDefault="002A1F49" w:rsidP="002A1F49">
      <w:pPr>
        <w:jc w:val="both"/>
        <w:rPr>
          <w:rFonts w:ascii="Liberation Serif" w:hAnsi="Liberation Serif"/>
          <w:szCs w:val="28"/>
        </w:rPr>
      </w:pPr>
    </w:p>
    <w:p w:rsidR="00AD3E34" w:rsidRPr="00AD3E34" w:rsidRDefault="00F32FD2" w:rsidP="002A1F49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  <w:r w:rsidRPr="00AD3E34">
        <w:rPr>
          <w:rFonts w:ascii="Liberation Serif" w:hAnsi="Liberation Serif"/>
          <w:szCs w:val="28"/>
        </w:rPr>
        <w:t>Г</w:t>
      </w:r>
      <w:r w:rsidR="002A1F49" w:rsidRPr="00AD3E34">
        <w:rPr>
          <w:rFonts w:ascii="Liberation Serif" w:hAnsi="Liberation Serif"/>
          <w:szCs w:val="28"/>
        </w:rPr>
        <w:t>лав</w:t>
      </w:r>
      <w:r w:rsidRPr="00AD3E34">
        <w:rPr>
          <w:rFonts w:ascii="Liberation Serif" w:hAnsi="Liberation Serif"/>
          <w:szCs w:val="28"/>
        </w:rPr>
        <w:t xml:space="preserve">а </w:t>
      </w:r>
      <w:r w:rsidR="002A1F49" w:rsidRPr="00AD3E34">
        <w:rPr>
          <w:rFonts w:ascii="Liberation Serif" w:hAnsi="Liberation Serif"/>
          <w:szCs w:val="28"/>
        </w:rPr>
        <w:t xml:space="preserve"> </w:t>
      </w:r>
    </w:p>
    <w:p w:rsidR="002A1F49" w:rsidRPr="00AD3E34" w:rsidRDefault="002A1F49" w:rsidP="002A1F49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  <w:proofErr w:type="spellStart"/>
      <w:r w:rsidRPr="00AD3E34">
        <w:rPr>
          <w:rFonts w:ascii="Liberation Serif" w:hAnsi="Liberation Serif"/>
          <w:szCs w:val="28"/>
        </w:rPr>
        <w:t>Камышловского</w:t>
      </w:r>
      <w:proofErr w:type="spellEnd"/>
      <w:r w:rsidRPr="00AD3E34">
        <w:rPr>
          <w:rFonts w:ascii="Liberation Serif" w:hAnsi="Liberation Serif"/>
          <w:szCs w:val="28"/>
        </w:rPr>
        <w:t xml:space="preserve"> городского округа                                         </w:t>
      </w:r>
      <w:r w:rsidR="00EE217A" w:rsidRPr="00AD3E34">
        <w:rPr>
          <w:rFonts w:ascii="Liberation Serif" w:hAnsi="Liberation Serif"/>
          <w:szCs w:val="28"/>
        </w:rPr>
        <w:t xml:space="preserve">    </w:t>
      </w:r>
      <w:r w:rsidRPr="00AD3E34">
        <w:rPr>
          <w:rFonts w:ascii="Liberation Serif" w:hAnsi="Liberation Serif"/>
          <w:szCs w:val="28"/>
        </w:rPr>
        <w:t xml:space="preserve"> </w:t>
      </w:r>
      <w:r w:rsidR="00EE217A" w:rsidRPr="00AD3E34">
        <w:rPr>
          <w:rFonts w:ascii="Liberation Serif" w:hAnsi="Liberation Serif"/>
          <w:szCs w:val="28"/>
        </w:rPr>
        <w:t xml:space="preserve">  </w:t>
      </w:r>
      <w:r w:rsidR="00F32FD2" w:rsidRPr="00AD3E34">
        <w:rPr>
          <w:rFonts w:ascii="Liberation Serif" w:hAnsi="Liberation Serif"/>
          <w:szCs w:val="28"/>
        </w:rPr>
        <w:t>А.В.</w:t>
      </w:r>
      <w:r w:rsidR="00AD3E34" w:rsidRPr="00AD3E34">
        <w:rPr>
          <w:rFonts w:ascii="Liberation Serif" w:hAnsi="Liberation Serif"/>
          <w:szCs w:val="28"/>
        </w:rPr>
        <w:t xml:space="preserve"> </w:t>
      </w:r>
      <w:r w:rsidR="00F32FD2" w:rsidRPr="00AD3E34">
        <w:rPr>
          <w:rFonts w:ascii="Liberation Serif" w:hAnsi="Liberation Serif"/>
          <w:szCs w:val="28"/>
        </w:rPr>
        <w:t>Половников</w:t>
      </w:r>
    </w:p>
    <w:p w:rsidR="002F2884" w:rsidRPr="00AD3E34" w:rsidRDefault="002F2884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  <w:bookmarkStart w:id="0" w:name="_GoBack"/>
      <w:bookmarkEnd w:id="0"/>
    </w:p>
    <w:sectPr w:rsidR="002F2884" w:rsidRPr="00AD3E34">
      <w:headerReference w:type="default" r:id="rId7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50" w:rsidRDefault="00783C50">
      <w:r>
        <w:separator/>
      </w:r>
    </w:p>
  </w:endnote>
  <w:endnote w:type="continuationSeparator" w:id="0">
    <w:p w:rsidR="00783C50" w:rsidRDefault="007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50" w:rsidRDefault="00783C50">
      <w:r>
        <w:rPr>
          <w:color w:val="000000"/>
        </w:rPr>
        <w:separator/>
      </w:r>
    </w:p>
  </w:footnote>
  <w:footnote w:type="continuationSeparator" w:id="0">
    <w:p w:rsidR="00783C50" w:rsidRDefault="0078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D0" w:rsidRDefault="00F424D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89538" cy="204468"/>
              <wp:effectExtent l="0" t="0" r="5712" b="5082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424D0" w:rsidRDefault="00F424D0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F136A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7.05pt;height:16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" filled="f" stroked="f">
              <v:textbox style="mso-fit-shape-to-text:t" inset="0,0,0,0">
                <w:txbxContent>
                  <w:p w:rsidR="00F424D0" w:rsidRDefault="00F424D0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F136A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84"/>
    <w:rsid w:val="00017CBE"/>
    <w:rsid w:val="000351D5"/>
    <w:rsid w:val="00050C91"/>
    <w:rsid w:val="00054968"/>
    <w:rsid w:val="00063AA7"/>
    <w:rsid w:val="00065C43"/>
    <w:rsid w:val="00081322"/>
    <w:rsid w:val="00090BEF"/>
    <w:rsid w:val="00091D71"/>
    <w:rsid w:val="000A2FB0"/>
    <w:rsid w:val="000E25B7"/>
    <w:rsid w:val="00113F7F"/>
    <w:rsid w:val="00124F38"/>
    <w:rsid w:val="0013567C"/>
    <w:rsid w:val="00137545"/>
    <w:rsid w:val="00176F5C"/>
    <w:rsid w:val="001877D0"/>
    <w:rsid w:val="001A5FD4"/>
    <w:rsid w:val="001B4D1D"/>
    <w:rsid w:val="001C2849"/>
    <w:rsid w:val="001D15F5"/>
    <w:rsid w:val="001E3ECF"/>
    <w:rsid w:val="001E3F6F"/>
    <w:rsid w:val="001E60D7"/>
    <w:rsid w:val="001F1FCB"/>
    <w:rsid w:val="001F51CA"/>
    <w:rsid w:val="00202AA2"/>
    <w:rsid w:val="0023094B"/>
    <w:rsid w:val="002431C4"/>
    <w:rsid w:val="002503B4"/>
    <w:rsid w:val="00252847"/>
    <w:rsid w:val="00273354"/>
    <w:rsid w:val="00276B74"/>
    <w:rsid w:val="00291B64"/>
    <w:rsid w:val="002A1F49"/>
    <w:rsid w:val="002A77EB"/>
    <w:rsid w:val="002C6068"/>
    <w:rsid w:val="002E12E4"/>
    <w:rsid w:val="002E3E39"/>
    <w:rsid w:val="002F2884"/>
    <w:rsid w:val="00303592"/>
    <w:rsid w:val="00326714"/>
    <w:rsid w:val="00336A17"/>
    <w:rsid w:val="003A16F8"/>
    <w:rsid w:val="003B22FD"/>
    <w:rsid w:val="003C783C"/>
    <w:rsid w:val="003D096B"/>
    <w:rsid w:val="003D6485"/>
    <w:rsid w:val="003E7DB6"/>
    <w:rsid w:val="00422E3D"/>
    <w:rsid w:val="0043281C"/>
    <w:rsid w:val="0045292D"/>
    <w:rsid w:val="004775F2"/>
    <w:rsid w:val="0048316D"/>
    <w:rsid w:val="004B1B9F"/>
    <w:rsid w:val="004B33A2"/>
    <w:rsid w:val="004C53AF"/>
    <w:rsid w:val="004C59BC"/>
    <w:rsid w:val="004D6B12"/>
    <w:rsid w:val="004D6B41"/>
    <w:rsid w:val="004E4D3E"/>
    <w:rsid w:val="004E6A34"/>
    <w:rsid w:val="004F685A"/>
    <w:rsid w:val="00500716"/>
    <w:rsid w:val="0050533C"/>
    <w:rsid w:val="00514942"/>
    <w:rsid w:val="00534B27"/>
    <w:rsid w:val="00534BA1"/>
    <w:rsid w:val="005522A2"/>
    <w:rsid w:val="00561736"/>
    <w:rsid w:val="00576875"/>
    <w:rsid w:val="005A4409"/>
    <w:rsid w:val="005A4F79"/>
    <w:rsid w:val="005B6F33"/>
    <w:rsid w:val="005C4736"/>
    <w:rsid w:val="005F1AE0"/>
    <w:rsid w:val="005F2B77"/>
    <w:rsid w:val="005F64DA"/>
    <w:rsid w:val="00613FD1"/>
    <w:rsid w:val="00630243"/>
    <w:rsid w:val="00634F6D"/>
    <w:rsid w:val="00645D08"/>
    <w:rsid w:val="006541E6"/>
    <w:rsid w:val="00670686"/>
    <w:rsid w:val="006866E7"/>
    <w:rsid w:val="006B4801"/>
    <w:rsid w:val="006B6684"/>
    <w:rsid w:val="006C1F39"/>
    <w:rsid w:val="006C2E3D"/>
    <w:rsid w:val="006C7239"/>
    <w:rsid w:val="006D7191"/>
    <w:rsid w:val="006E07AE"/>
    <w:rsid w:val="00700393"/>
    <w:rsid w:val="007377D9"/>
    <w:rsid w:val="0074095B"/>
    <w:rsid w:val="00745124"/>
    <w:rsid w:val="00771B99"/>
    <w:rsid w:val="00774592"/>
    <w:rsid w:val="00783C50"/>
    <w:rsid w:val="007A3222"/>
    <w:rsid w:val="007B6A13"/>
    <w:rsid w:val="007F31F4"/>
    <w:rsid w:val="007F3720"/>
    <w:rsid w:val="008028CF"/>
    <w:rsid w:val="008052FC"/>
    <w:rsid w:val="00810FE5"/>
    <w:rsid w:val="0081328D"/>
    <w:rsid w:val="0084659C"/>
    <w:rsid w:val="00850E5F"/>
    <w:rsid w:val="0086186F"/>
    <w:rsid w:val="00893AFF"/>
    <w:rsid w:val="008B1124"/>
    <w:rsid w:val="008C717B"/>
    <w:rsid w:val="00915BBB"/>
    <w:rsid w:val="00922106"/>
    <w:rsid w:val="009567E2"/>
    <w:rsid w:val="00977685"/>
    <w:rsid w:val="009A1AB6"/>
    <w:rsid w:val="009A3554"/>
    <w:rsid w:val="009A5513"/>
    <w:rsid w:val="009D0648"/>
    <w:rsid w:val="009F065F"/>
    <w:rsid w:val="009F0B4D"/>
    <w:rsid w:val="00A0301D"/>
    <w:rsid w:val="00A108FB"/>
    <w:rsid w:val="00A36D24"/>
    <w:rsid w:val="00A5538A"/>
    <w:rsid w:val="00A60F11"/>
    <w:rsid w:val="00A77FDD"/>
    <w:rsid w:val="00A83092"/>
    <w:rsid w:val="00A95C32"/>
    <w:rsid w:val="00AA19ED"/>
    <w:rsid w:val="00AB3606"/>
    <w:rsid w:val="00AB74BE"/>
    <w:rsid w:val="00AD3E34"/>
    <w:rsid w:val="00AE71D9"/>
    <w:rsid w:val="00B26BDD"/>
    <w:rsid w:val="00B3026F"/>
    <w:rsid w:val="00B35E87"/>
    <w:rsid w:val="00B3661E"/>
    <w:rsid w:val="00B4642F"/>
    <w:rsid w:val="00B51455"/>
    <w:rsid w:val="00B637FE"/>
    <w:rsid w:val="00B66697"/>
    <w:rsid w:val="00B81305"/>
    <w:rsid w:val="00B826B1"/>
    <w:rsid w:val="00B875AC"/>
    <w:rsid w:val="00B876AD"/>
    <w:rsid w:val="00B97075"/>
    <w:rsid w:val="00BA62C2"/>
    <w:rsid w:val="00BA7724"/>
    <w:rsid w:val="00BB045F"/>
    <w:rsid w:val="00BB735E"/>
    <w:rsid w:val="00BC5DFA"/>
    <w:rsid w:val="00BD4B32"/>
    <w:rsid w:val="00BF30D6"/>
    <w:rsid w:val="00BF4A4C"/>
    <w:rsid w:val="00BF647A"/>
    <w:rsid w:val="00BF66D9"/>
    <w:rsid w:val="00BF673D"/>
    <w:rsid w:val="00C03703"/>
    <w:rsid w:val="00C052E9"/>
    <w:rsid w:val="00C11894"/>
    <w:rsid w:val="00C1745D"/>
    <w:rsid w:val="00C32881"/>
    <w:rsid w:val="00C37129"/>
    <w:rsid w:val="00C45569"/>
    <w:rsid w:val="00C458F0"/>
    <w:rsid w:val="00C54F0E"/>
    <w:rsid w:val="00C65A9B"/>
    <w:rsid w:val="00C843C8"/>
    <w:rsid w:val="00C91A51"/>
    <w:rsid w:val="00C91C58"/>
    <w:rsid w:val="00CE1465"/>
    <w:rsid w:val="00D0129B"/>
    <w:rsid w:val="00D0248B"/>
    <w:rsid w:val="00D05ABC"/>
    <w:rsid w:val="00D06541"/>
    <w:rsid w:val="00D072DF"/>
    <w:rsid w:val="00D167E4"/>
    <w:rsid w:val="00D369C5"/>
    <w:rsid w:val="00D528E6"/>
    <w:rsid w:val="00D75528"/>
    <w:rsid w:val="00D84730"/>
    <w:rsid w:val="00D96CC2"/>
    <w:rsid w:val="00D97D5F"/>
    <w:rsid w:val="00DB0055"/>
    <w:rsid w:val="00DB32EA"/>
    <w:rsid w:val="00DE2F0C"/>
    <w:rsid w:val="00DF136A"/>
    <w:rsid w:val="00E13E9C"/>
    <w:rsid w:val="00E572CD"/>
    <w:rsid w:val="00E65CB9"/>
    <w:rsid w:val="00E745B3"/>
    <w:rsid w:val="00E77D51"/>
    <w:rsid w:val="00E9173F"/>
    <w:rsid w:val="00EA00EF"/>
    <w:rsid w:val="00EA176D"/>
    <w:rsid w:val="00EB36DE"/>
    <w:rsid w:val="00EC3359"/>
    <w:rsid w:val="00EE217A"/>
    <w:rsid w:val="00EF38B1"/>
    <w:rsid w:val="00EF5016"/>
    <w:rsid w:val="00EF78D9"/>
    <w:rsid w:val="00F02F36"/>
    <w:rsid w:val="00F202B6"/>
    <w:rsid w:val="00F32FD2"/>
    <w:rsid w:val="00F424D0"/>
    <w:rsid w:val="00F459BC"/>
    <w:rsid w:val="00F479B1"/>
    <w:rsid w:val="00F54438"/>
    <w:rsid w:val="00F55905"/>
    <w:rsid w:val="00F727B4"/>
    <w:rsid w:val="00F74420"/>
    <w:rsid w:val="00F82651"/>
    <w:rsid w:val="00F90DB3"/>
    <w:rsid w:val="00F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1DF3-06E5-49A5-981C-2EECD72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8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b/>
      <w:sz w:val="24"/>
    </w:rPr>
  </w:style>
  <w:style w:type="paragraph" w:customStyle="1" w:styleId="a6">
    <w:name w:val="Знак"/>
    <w:basedOn w:val="a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8">
    <w:name w:val="Знак"/>
    <w:basedOn w:val="a"/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Normal (Web)"/>
    <w:basedOn w:val="a"/>
    <w:pPr>
      <w:autoSpaceDE w:val="0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pPr>
      <w:widowControl w:val="0"/>
      <w:jc w:val="both"/>
    </w:pPr>
    <w:rPr>
      <w:rFonts w:eastAsia="SimSun"/>
      <w:kern w:val="3"/>
      <w:sz w:val="21"/>
      <w:lang w:val="en-US" w:eastAsia="zh-CN"/>
    </w:rPr>
  </w:style>
  <w:style w:type="paragraph" w:customStyle="1" w:styleId="ac">
    <w:name w:val="Знак Знак Знак Знак"/>
    <w:basedOn w:val="a"/>
    <w:rPr>
      <w:rFonts w:ascii="Verdana" w:hAnsi="Verdana" w:cs="Verdana"/>
      <w:sz w:val="20"/>
      <w:lang w:val="en-US"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2">
    <w:name w:val="Основной текст (2)"/>
    <w:basedOn w:val="a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e">
    <w:name w:val="Основной текст Знак"/>
    <w:rPr>
      <w:b/>
      <w:sz w:val="24"/>
      <w:lang w:val="ru-RU" w:eastAsia="ru-RU" w:bidi="ar-SA"/>
    </w:rPr>
  </w:style>
  <w:style w:type="character" w:customStyle="1" w:styleId="12">
    <w:name w:val="Заголовок №1_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No Spacing"/>
    <w:pPr>
      <w:suppressAutoHyphens/>
    </w:pPr>
    <w:rPr>
      <w:sz w:val="24"/>
      <w:szCs w:val="24"/>
    </w:rPr>
  </w:style>
  <w:style w:type="paragraph" w:styleId="af0">
    <w:name w:val="Balloon Text"/>
    <w:basedOn w:val="a"/>
    <w:rPr>
      <w:rFonts w:ascii="Tahoma" w:hAnsi="Tahoma"/>
      <w:sz w:val="16"/>
      <w:szCs w:val="16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styleId="af2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2024-04-17T05:28:00Z</cp:lastPrinted>
  <dcterms:created xsi:type="dcterms:W3CDTF">2022-12-09T06:13:00Z</dcterms:created>
  <dcterms:modified xsi:type="dcterms:W3CDTF">2024-04-17T05:32:00Z</dcterms:modified>
</cp:coreProperties>
</file>