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BB" w:rsidRPr="00920E6A" w:rsidRDefault="00B30ABB" w:rsidP="005A0F41">
      <w:pPr>
        <w:widowControl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920E6A">
        <w:rPr>
          <w:rFonts w:ascii="Liberation Serif" w:hAnsi="Liberation Serif"/>
          <w:b/>
          <w:sz w:val="28"/>
          <w:szCs w:val="28"/>
        </w:rPr>
        <w:t>Перечень нормативно-правовых актов, регулирующих</w:t>
      </w:r>
    </w:p>
    <w:p w:rsidR="00B30ABB" w:rsidRPr="00920E6A" w:rsidRDefault="00B30ABB" w:rsidP="005A0F41">
      <w:pPr>
        <w:widowControl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920E6A">
        <w:rPr>
          <w:rFonts w:ascii="Liberation Serif" w:hAnsi="Liberation Serif"/>
          <w:b/>
          <w:sz w:val="28"/>
          <w:szCs w:val="28"/>
        </w:rPr>
        <w:t xml:space="preserve">предоставление </w:t>
      </w:r>
      <w:r w:rsidR="005A0F41" w:rsidRPr="00920E6A">
        <w:rPr>
          <w:rFonts w:ascii="Liberation Serif" w:hAnsi="Liberation Serif"/>
          <w:b/>
          <w:sz w:val="28"/>
          <w:szCs w:val="28"/>
        </w:rPr>
        <w:t>муниципальной услуги «</w:t>
      </w:r>
      <w:r w:rsidR="00920E6A" w:rsidRPr="00920E6A">
        <w:rPr>
          <w:rFonts w:ascii="Liberation Serif" w:hAnsi="Liberation Serif"/>
          <w:b/>
          <w:sz w:val="28"/>
          <w:szCs w:val="28"/>
        </w:rPr>
        <w:t>Перевод жил</w:t>
      </w:r>
      <w:r w:rsidR="00C569BC">
        <w:rPr>
          <w:rFonts w:ascii="Liberation Serif" w:hAnsi="Liberation Serif"/>
          <w:b/>
          <w:sz w:val="28"/>
          <w:szCs w:val="28"/>
        </w:rPr>
        <w:t>ого</w:t>
      </w:r>
      <w:r w:rsidR="00920E6A" w:rsidRPr="00920E6A">
        <w:rPr>
          <w:rFonts w:ascii="Liberation Serif" w:hAnsi="Liberation Serif"/>
          <w:b/>
          <w:sz w:val="28"/>
          <w:szCs w:val="28"/>
        </w:rPr>
        <w:t xml:space="preserve"> помещени</w:t>
      </w:r>
      <w:r w:rsidR="00C569BC">
        <w:rPr>
          <w:rFonts w:ascii="Liberation Serif" w:hAnsi="Liberation Serif"/>
          <w:b/>
          <w:sz w:val="28"/>
          <w:szCs w:val="28"/>
        </w:rPr>
        <w:t>я</w:t>
      </w:r>
      <w:r w:rsidR="00920E6A" w:rsidRPr="00920E6A">
        <w:rPr>
          <w:rFonts w:ascii="Liberation Serif" w:hAnsi="Liberation Serif"/>
          <w:b/>
          <w:sz w:val="28"/>
          <w:szCs w:val="28"/>
        </w:rPr>
        <w:t xml:space="preserve"> в нежил</w:t>
      </w:r>
      <w:r w:rsidR="00C569BC">
        <w:rPr>
          <w:rFonts w:ascii="Liberation Serif" w:hAnsi="Liberation Serif"/>
          <w:b/>
          <w:sz w:val="28"/>
          <w:szCs w:val="28"/>
        </w:rPr>
        <w:t>ое</w:t>
      </w:r>
      <w:r w:rsidR="00920E6A" w:rsidRPr="00920E6A">
        <w:rPr>
          <w:rFonts w:ascii="Liberation Serif" w:hAnsi="Liberation Serif"/>
          <w:b/>
          <w:sz w:val="28"/>
          <w:szCs w:val="28"/>
        </w:rPr>
        <w:t xml:space="preserve"> помещени</w:t>
      </w:r>
      <w:r w:rsidR="00C569BC">
        <w:rPr>
          <w:rFonts w:ascii="Liberation Serif" w:hAnsi="Liberation Serif"/>
          <w:b/>
          <w:sz w:val="28"/>
          <w:szCs w:val="28"/>
        </w:rPr>
        <w:t>е</w:t>
      </w:r>
      <w:r w:rsidR="00920E6A" w:rsidRPr="00920E6A">
        <w:rPr>
          <w:rFonts w:ascii="Liberation Serif" w:hAnsi="Liberation Serif"/>
          <w:b/>
          <w:sz w:val="28"/>
          <w:szCs w:val="28"/>
        </w:rPr>
        <w:t xml:space="preserve"> и нежил</w:t>
      </w:r>
      <w:r w:rsidR="00C569BC">
        <w:rPr>
          <w:rFonts w:ascii="Liberation Serif" w:hAnsi="Liberation Serif"/>
          <w:b/>
          <w:sz w:val="28"/>
          <w:szCs w:val="28"/>
        </w:rPr>
        <w:t>ого</w:t>
      </w:r>
      <w:r w:rsidR="00920E6A" w:rsidRPr="00920E6A">
        <w:rPr>
          <w:rFonts w:ascii="Liberation Serif" w:hAnsi="Liberation Serif"/>
          <w:b/>
          <w:sz w:val="28"/>
          <w:szCs w:val="28"/>
        </w:rPr>
        <w:t xml:space="preserve"> помещени</w:t>
      </w:r>
      <w:r w:rsidR="00C569BC">
        <w:rPr>
          <w:rFonts w:ascii="Liberation Serif" w:hAnsi="Liberation Serif"/>
          <w:b/>
          <w:sz w:val="28"/>
          <w:szCs w:val="28"/>
        </w:rPr>
        <w:t>я</w:t>
      </w:r>
      <w:r w:rsidR="00920E6A" w:rsidRPr="00920E6A">
        <w:rPr>
          <w:rFonts w:ascii="Liberation Serif" w:hAnsi="Liberation Serif"/>
          <w:b/>
          <w:sz w:val="28"/>
          <w:szCs w:val="28"/>
        </w:rPr>
        <w:t xml:space="preserve"> в жил</w:t>
      </w:r>
      <w:r w:rsidR="00C569BC">
        <w:rPr>
          <w:rFonts w:ascii="Liberation Serif" w:hAnsi="Liberation Serif"/>
          <w:b/>
          <w:sz w:val="28"/>
          <w:szCs w:val="28"/>
        </w:rPr>
        <w:t>ое</w:t>
      </w:r>
      <w:r w:rsidR="00920E6A" w:rsidRPr="00920E6A">
        <w:rPr>
          <w:rFonts w:ascii="Liberation Serif" w:hAnsi="Liberation Serif"/>
          <w:b/>
          <w:sz w:val="28"/>
          <w:szCs w:val="28"/>
        </w:rPr>
        <w:t xml:space="preserve"> помещени</w:t>
      </w:r>
      <w:r w:rsidR="00C569BC">
        <w:rPr>
          <w:rFonts w:ascii="Liberation Serif" w:hAnsi="Liberation Serif"/>
          <w:b/>
          <w:sz w:val="28"/>
          <w:szCs w:val="28"/>
        </w:rPr>
        <w:t>е</w:t>
      </w:r>
      <w:r w:rsidR="00920E6A" w:rsidRPr="00920E6A">
        <w:rPr>
          <w:rFonts w:ascii="Liberation Serif" w:hAnsi="Liberation Serif"/>
          <w:b/>
          <w:sz w:val="28"/>
          <w:szCs w:val="28"/>
        </w:rPr>
        <w:t xml:space="preserve"> на территории </w:t>
      </w:r>
      <w:proofErr w:type="spellStart"/>
      <w:r w:rsidR="00920E6A" w:rsidRPr="00920E6A">
        <w:rPr>
          <w:rFonts w:ascii="Liberation Serif" w:hAnsi="Liberation Serif"/>
          <w:b/>
          <w:sz w:val="28"/>
          <w:szCs w:val="28"/>
        </w:rPr>
        <w:t>Камышловского</w:t>
      </w:r>
      <w:proofErr w:type="spellEnd"/>
      <w:r w:rsidR="00920E6A" w:rsidRPr="00920E6A">
        <w:rPr>
          <w:rFonts w:ascii="Liberation Serif" w:hAnsi="Liberation Serif"/>
          <w:b/>
          <w:sz w:val="28"/>
          <w:szCs w:val="28"/>
        </w:rPr>
        <w:t xml:space="preserve"> городского округа»</w:t>
      </w:r>
    </w:p>
    <w:p w:rsidR="00B30ABB" w:rsidRPr="00920E6A" w:rsidRDefault="00B30ABB" w:rsidP="00B30ABB">
      <w:pPr>
        <w:pStyle w:val="Default"/>
        <w:ind w:left="-284" w:firstLine="993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835519" w:rsidRPr="00920E6A" w:rsidRDefault="00835519" w:rsidP="00835519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920E6A">
        <w:rPr>
          <w:rFonts w:ascii="Liberation Serif" w:hAnsi="Liberation Serif"/>
          <w:color w:val="auto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 («Российская газета», 2010, 30 июля, № 168);</w:t>
      </w:r>
    </w:p>
    <w:p w:rsidR="00730CA9" w:rsidRPr="00920E6A" w:rsidRDefault="00730CA9" w:rsidP="00730CA9">
      <w:pPr>
        <w:widowControl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920E6A">
        <w:rPr>
          <w:rFonts w:ascii="Liberation Serif" w:hAnsi="Liberation Serif"/>
          <w:sz w:val="28"/>
          <w:szCs w:val="28"/>
        </w:rPr>
        <w:t>- Федеральный закон от 06.10.2003 года № 131-ФЗ Федеральный закон от 06.10.2003 N 131-ФЗ (ред. от 27.12.2019) "Об общих принципах организации местного самоуправления в Российской Федерации"(</w:t>
      </w:r>
      <w:r w:rsidRPr="00920E6A">
        <w:rPr>
          <w:rFonts w:ascii="Liberation Serif" w:eastAsiaTheme="minorHAnsi" w:hAnsi="Liberation Serif"/>
          <w:sz w:val="28"/>
          <w:szCs w:val="28"/>
          <w:lang w:eastAsia="en-US"/>
        </w:rPr>
        <w:t>"Российская газета", N 202, 08.10.2003);</w:t>
      </w:r>
    </w:p>
    <w:p w:rsidR="00730CA9" w:rsidRPr="00920E6A" w:rsidRDefault="00730CA9" w:rsidP="00562151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920E6A">
        <w:rPr>
          <w:rFonts w:ascii="Liberation Serif" w:hAnsi="Liberation Serif"/>
          <w:color w:val="auto"/>
          <w:sz w:val="28"/>
          <w:szCs w:val="28"/>
        </w:rPr>
        <w:t>- Федеральный закон от 02 мая 2006 года № 59-ФЗ «О порядке рассмотрения обращений граждан Российской Федерации» («Российская газета», 2006, 05 мая, № 95);</w:t>
      </w:r>
    </w:p>
    <w:p w:rsidR="00992B08" w:rsidRPr="00920E6A" w:rsidRDefault="00992B08" w:rsidP="00992B08">
      <w:pPr>
        <w:widowControl/>
        <w:jc w:val="both"/>
        <w:rPr>
          <w:rFonts w:ascii="Liberation Serif" w:hAnsi="Liberation Serif"/>
          <w:sz w:val="28"/>
          <w:szCs w:val="28"/>
        </w:rPr>
      </w:pPr>
      <w:r w:rsidRPr="00920E6A">
        <w:rPr>
          <w:rFonts w:ascii="Liberation Serif" w:hAnsi="Liberation Serif"/>
          <w:sz w:val="28"/>
          <w:szCs w:val="28"/>
        </w:rPr>
        <w:t xml:space="preserve">- Жилищный кодекс Российской Федерации от 29.12.2004 N 188-ФЗ </w:t>
      </w:r>
      <w:r w:rsidRPr="00920E6A">
        <w:rPr>
          <w:rFonts w:ascii="Liberation Serif" w:eastAsiaTheme="minorHAnsi" w:hAnsi="Liberation Serif"/>
          <w:sz w:val="28"/>
          <w:szCs w:val="28"/>
          <w:lang w:eastAsia="en-US"/>
        </w:rPr>
        <w:t>(Российская газета, N 1, 12.01.2005);</w:t>
      </w:r>
    </w:p>
    <w:p w:rsidR="00D572B2" w:rsidRPr="00920E6A" w:rsidRDefault="00493789" w:rsidP="00D572B2">
      <w:pPr>
        <w:widowControl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920E6A">
        <w:rPr>
          <w:rFonts w:ascii="Liberation Serif" w:eastAsiaTheme="minorHAnsi" w:hAnsi="Liberation Serif"/>
          <w:sz w:val="28"/>
          <w:szCs w:val="28"/>
          <w:lang w:eastAsia="en-US"/>
        </w:rPr>
        <w:t xml:space="preserve">- Устав </w:t>
      </w:r>
      <w:proofErr w:type="spellStart"/>
      <w:r w:rsidRPr="00920E6A">
        <w:rPr>
          <w:rFonts w:ascii="Liberation Serif" w:eastAsiaTheme="minorHAnsi" w:hAnsi="Liberation Serif"/>
          <w:sz w:val="28"/>
          <w:szCs w:val="28"/>
          <w:lang w:eastAsia="en-US"/>
        </w:rPr>
        <w:t>Камышловского</w:t>
      </w:r>
      <w:proofErr w:type="spellEnd"/>
      <w:r w:rsidRPr="00920E6A">
        <w:rPr>
          <w:rFonts w:ascii="Liberation Serif" w:eastAsiaTheme="minorHAnsi" w:hAnsi="Liberation Serif"/>
          <w:sz w:val="28"/>
          <w:szCs w:val="28"/>
          <w:lang w:eastAsia="en-US"/>
        </w:rPr>
        <w:t xml:space="preserve"> городского округа</w:t>
      </w:r>
      <w:r w:rsidR="00D572B2" w:rsidRPr="00920E6A">
        <w:rPr>
          <w:rFonts w:ascii="Liberation Serif" w:eastAsiaTheme="minorHAnsi" w:hAnsi="Liberation Serif"/>
          <w:sz w:val="28"/>
          <w:szCs w:val="28"/>
          <w:lang w:eastAsia="en-US"/>
        </w:rPr>
        <w:t xml:space="preserve">, утвержденный Решением Думы </w:t>
      </w:r>
      <w:proofErr w:type="spellStart"/>
      <w:r w:rsidR="00D572B2" w:rsidRPr="00920E6A">
        <w:rPr>
          <w:rFonts w:ascii="Liberation Serif" w:eastAsiaTheme="minorHAnsi" w:hAnsi="Liberation Serif"/>
          <w:sz w:val="28"/>
          <w:szCs w:val="28"/>
          <w:lang w:eastAsia="en-US"/>
        </w:rPr>
        <w:t>Камышловского</w:t>
      </w:r>
      <w:proofErr w:type="spellEnd"/>
      <w:r w:rsidR="00D572B2" w:rsidRPr="00920E6A">
        <w:rPr>
          <w:rFonts w:ascii="Liberation Serif" w:eastAsiaTheme="minorHAnsi" w:hAnsi="Liberation Serif"/>
          <w:sz w:val="28"/>
          <w:szCs w:val="28"/>
          <w:lang w:eastAsia="en-US"/>
        </w:rPr>
        <w:t xml:space="preserve"> городского </w:t>
      </w:r>
      <w:r w:rsidR="0015564F" w:rsidRPr="00920E6A">
        <w:rPr>
          <w:rFonts w:ascii="Liberation Serif" w:eastAsiaTheme="minorHAnsi" w:hAnsi="Liberation Serif"/>
          <w:sz w:val="28"/>
          <w:szCs w:val="28"/>
          <w:lang w:eastAsia="en-US"/>
        </w:rPr>
        <w:t>округа</w:t>
      </w:r>
      <w:r w:rsidR="00D572B2" w:rsidRPr="00920E6A">
        <w:rPr>
          <w:rFonts w:ascii="Liberation Serif" w:eastAsiaTheme="minorHAnsi" w:hAnsi="Liberation Serif"/>
          <w:sz w:val="28"/>
          <w:szCs w:val="28"/>
          <w:lang w:eastAsia="en-US"/>
        </w:rPr>
        <w:t xml:space="preserve"> от 26.05.2005 N 257 ("</w:t>
      </w:r>
      <w:proofErr w:type="spellStart"/>
      <w:r w:rsidR="00D572B2" w:rsidRPr="00920E6A">
        <w:rPr>
          <w:rFonts w:ascii="Liberation Serif" w:eastAsiaTheme="minorHAnsi" w:hAnsi="Liberation Serif"/>
          <w:sz w:val="28"/>
          <w:szCs w:val="28"/>
          <w:lang w:eastAsia="en-US"/>
        </w:rPr>
        <w:t>Камышловск</w:t>
      </w:r>
      <w:r w:rsidR="0015564F" w:rsidRPr="00920E6A">
        <w:rPr>
          <w:rFonts w:ascii="Liberation Serif" w:eastAsiaTheme="minorHAnsi" w:hAnsi="Liberation Serif"/>
          <w:sz w:val="28"/>
          <w:szCs w:val="28"/>
          <w:lang w:eastAsia="en-US"/>
        </w:rPr>
        <w:t>ие</w:t>
      </w:r>
      <w:proofErr w:type="spellEnd"/>
      <w:r w:rsidR="0015564F" w:rsidRPr="00920E6A">
        <w:rPr>
          <w:rFonts w:ascii="Liberation Serif" w:eastAsiaTheme="minorHAnsi" w:hAnsi="Liberation Serif"/>
          <w:sz w:val="28"/>
          <w:szCs w:val="28"/>
          <w:lang w:eastAsia="en-US"/>
        </w:rPr>
        <w:t xml:space="preserve"> изве</w:t>
      </w:r>
      <w:r w:rsidR="009052D0" w:rsidRPr="00920E6A">
        <w:rPr>
          <w:rFonts w:ascii="Liberation Serif" w:eastAsiaTheme="minorHAnsi" w:hAnsi="Liberation Serif"/>
          <w:sz w:val="28"/>
          <w:szCs w:val="28"/>
          <w:lang w:eastAsia="en-US"/>
        </w:rPr>
        <w:t>стия", N 58, 23.07.2005);</w:t>
      </w:r>
    </w:p>
    <w:p w:rsidR="00920E6A" w:rsidRPr="00920E6A" w:rsidRDefault="00920E6A" w:rsidP="00D572B2">
      <w:pPr>
        <w:widowControl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920E6A">
        <w:rPr>
          <w:rFonts w:ascii="Liberation Serif" w:eastAsiaTheme="minorHAnsi" w:hAnsi="Liberation Serif"/>
          <w:sz w:val="28"/>
          <w:szCs w:val="28"/>
          <w:lang w:eastAsia="en-US"/>
        </w:rPr>
        <w:t xml:space="preserve">- Постановление администрации </w:t>
      </w:r>
      <w:proofErr w:type="spellStart"/>
      <w:r w:rsidRPr="00920E6A">
        <w:rPr>
          <w:rFonts w:ascii="Liberation Serif" w:eastAsiaTheme="minorHAnsi" w:hAnsi="Liberation Serif"/>
          <w:sz w:val="28"/>
          <w:szCs w:val="28"/>
          <w:lang w:eastAsia="en-US"/>
        </w:rPr>
        <w:t>Камышловского</w:t>
      </w:r>
      <w:proofErr w:type="spellEnd"/>
      <w:r w:rsidRPr="00920E6A">
        <w:rPr>
          <w:rFonts w:ascii="Liberation Serif" w:eastAsiaTheme="minorHAnsi" w:hAnsi="Liberation Serif"/>
          <w:sz w:val="28"/>
          <w:szCs w:val="28"/>
          <w:lang w:eastAsia="en-US"/>
        </w:rPr>
        <w:t xml:space="preserve"> городского округа от 1</w:t>
      </w:r>
      <w:r w:rsidR="00C569BC">
        <w:rPr>
          <w:rFonts w:ascii="Liberation Serif" w:eastAsiaTheme="minorHAnsi" w:hAnsi="Liberation Serif"/>
          <w:sz w:val="28"/>
          <w:szCs w:val="28"/>
          <w:lang w:eastAsia="en-US"/>
        </w:rPr>
        <w:t>9</w:t>
      </w:r>
      <w:r w:rsidRPr="00920E6A">
        <w:rPr>
          <w:rFonts w:ascii="Liberation Serif" w:eastAsiaTheme="minorHAnsi" w:hAnsi="Liberation Serif"/>
          <w:sz w:val="28"/>
          <w:szCs w:val="28"/>
          <w:lang w:eastAsia="en-US"/>
        </w:rPr>
        <w:t>.08.202</w:t>
      </w:r>
      <w:r w:rsidR="00C569BC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Pr="00920E6A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 № </w:t>
      </w:r>
      <w:r w:rsidR="00C569BC">
        <w:rPr>
          <w:rFonts w:ascii="Liberation Serif" w:eastAsiaTheme="minorHAnsi" w:hAnsi="Liberation Serif"/>
          <w:sz w:val="28"/>
          <w:szCs w:val="28"/>
          <w:lang w:eastAsia="en-US"/>
        </w:rPr>
        <w:t>764</w:t>
      </w:r>
      <w:r w:rsidRPr="00920E6A">
        <w:rPr>
          <w:rFonts w:ascii="Liberation Serif" w:eastAsiaTheme="minorHAnsi" w:hAnsi="Liberation Serif"/>
          <w:sz w:val="28"/>
          <w:szCs w:val="28"/>
          <w:lang w:eastAsia="en-US"/>
        </w:rPr>
        <w:t xml:space="preserve"> об утверждении административного регламента предоставления муниципальной услуги «Перевод жил</w:t>
      </w:r>
      <w:r w:rsidR="00C569BC">
        <w:rPr>
          <w:rFonts w:ascii="Liberation Serif" w:eastAsiaTheme="minorHAnsi" w:hAnsi="Liberation Serif"/>
          <w:sz w:val="28"/>
          <w:szCs w:val="28"/>
          <w:lang w:eastAsia="en-US"/>
        </w:rPr>
        <w:t>ого</w:t>
      </w:r>
      <w:r w:rsidRPr="00920E6A">
        <w:rPr>
          <w:rFonts w:ascii="Liberation Serif" w:eastAsiaTheme="minorHAnsi" w:hAnsi="Liberation Serif"/>
          <w:sz w:val="28"/>
          <w:szCs w:val="28"/>
          <w:lang w:eastAsia="en-US"/>
        </w:rPr>
        <w:t xml:space="preserve"> помещени</w:t>
      </w:r>
      <w:r w:rsidR="00C569BC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Pr="00920E6A">
        <w:rPr>
          <w:rFonts w:ascii="Liberation Serif" w:eastAsiaTheme="minorHAnsi" w:hAnsi="Liberation Serif"/>
          <w:sz w:val="28"/>
          <w:szCs w:val="28"/>
          <w:lang w:eastAsia="en-US"/>
        </w:rPr>
        <w:t xml:space="preserve"> в нежил</w:t>
      </w:r>
      <w:r w:rsidR="00C569BC">
        <w:rPr>
          <w:rFonts w:ascii="Liberation Serif" w:eastAsiaTheme="minorHAnsi" w:hAnsi="Liberation Serif"/>
          <w:sz w:val="28"/>
          <w:szCs w:val="28"/>
          <w:lang w:eastAsia="en-US"/>
        </w:rPr>
        <w:t>ое</w:t>
      </w:r>
      <w:r w:rsidRPr="00920E6A">
        <w:rPr>
          <w:rFonts w:ascii="Liberation Serif" w:eastAsiaTheme="minorHAnsi" w:hAnsi="Liberation Serif"/>
          <w:sz w:val="28"/>
          <w:szCs w:val="28"/>
          <w:lang w:eastAsia="en-US"/>
        </w:rPr>
        <w:t xml:space="preserve"> помещени</w:t>
      </w:r>
      <w:r w:rsidR="00C569BC">
        <w:rPr>
          <w:rFonts w:ascii="Liberation Serif" w:eastAsiaTheme="minorHAnsi" w:hAnsi="Liberation Serif"/>
          <w:sz w:val="28"/>
          <w:szCs w:val="28"/>
          <w:lang w:eastAsia="en-US"/>
        </w:rPr>
        <w:t>е</w:t>
      </w:r>
      <w:r w:rsidRPr="00920E6A">
        <w:rPr>
          <w:rFonts w:ascii="Liberation Serif" w:eastAsiaTheme="minorHAnsi" w:hAnsi="Liberation Serif"/>
          <w:sz w:val="28"/>
          <w:szCs w:val="28"/>
          <w:lang w:eastAsia="en-US"/>
        </w:rPr>
        <w:t xml:space="preserve"> и нежил</w:t>
      </w:r>
      <w:r w:rsidR="00C569BC">
        <w:rPr>
          <w:rFonts w:ascii="Liberation Serif" w:eastAsiaTheme="minorHAnsi" w:hAnsi="Liberation Serif"/>
          <w:sz w:val="28"/>
          <w:szCs w:val="28"/>
          <w:lang w:eastAsia="en-US"/>
        </w:rPr>
        <w:t>ого</w:t>
      </w:r>
      <w:r w:rsidRPr="00920E6A">
        <w:rPr>
          <w:rFonts w:ascii="Liberation Serif" w:eastAsiaTheme="minorHAnsi" w:hAnsi="Liberation Serif"/>
          <w:sz w:val="28"/>
          <w:szCs w:val="28"/>
          <w:lang w:eastAsia="en-US"/>
        </w:rPr>
        <w:t xml:space="preserve"> помещени</w:t>
      </w:r>
      <w:r w:rsidR="00C569BC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Pr="00920E6A">
        <w:rPr>
          <w:rFonts w:ascii="Liberation Serif" w:eastAsiaTheme="minorHAnsi" w:hAnsi="Liberation Serif"/>
          <w:sz w:val="28"/>
          <w:szCs w:val="28"/>
          <w:lang w:eastAsia="en-US"/>
        </w:rPr>
        <w:t xml:space="preserve"> в жил</w:t>
      </w:r>
      <w:r w:rsidR="00C569BC">
        <w:rPr>
          <w:rFonts w:ascii="Liberation Serif" w:eastAsiaTheme="minorHAnsi" w:hAnsi="Liberation Serif"/>
          <w:sz w:val="28"/>
          <w:szCs w:val="28"/>
          <w:lang w:eastAsia="en-US"/>
        </w:rPr>
        <w:t>о</w:t>
      </w:r>
      <w:r w:rsidRPr="00920E6A">
        <w:rPr>
          <w:rFonts w:ascii="Liberation Serif" w:eastAsiaTheme="minorHAnsi" w:hAnsi="Liberation Serif"/>
          <w:sz w:val="28"/>
          <w:szCs w:val="28"/>
          <w:lang w:eastAsia="en-US"/>
        </w:rPr>
        <w:t>е помещени</w:t>
      </w:r>
      <w:r w:rsidR="00C569BC">
        <w:rPr>
          <w:rFonts w:ascii="Liberation Serif" w:eastAsiaTheme="minorHAnsi" w:hAnsi="Liberation Serif"/>
          <w:sz w:val="28"/>
          <w:szCs w:val="28"/>
          <w:lang w:eastAsia="en-US"/>
        </w:rPr>
        <w:t>е</w:t>
      </w:r>
      <w:r w:rsidRPr="00920E6A">
        <w:rPr>
          <w:rFonts w:ascii="Liberation Serif" w:eastAsiaTheme="minorHAnsi" w:hAnsi="Liberation Serif"/>
          <w:sz w:val="28"/>
          <w:szCs w:val="28"/>
          <w:lang w:eastAsia="en-US"/>
        </w:rPr>
        <w:t xml:space="preserve"> на территории </w:t>
      </w:r>
      <w:proofErr w:type="spellStart"/>
      <w:r w:rsidRPr="00920E6A">
        <w:rPr>
          <w:rFonts w:ascii="Liberation Serif" w:eastAsiaTheme="minorHAnsi" w:hAnsi="Liberation Serif"/>
          <w:sz w:val="28"/>
          <w:szCs w:val="28"/>
          <w:lang w:eastAsia="en-US"/>
        </w:rPr>
        <w:t>Камышловского</w:t>
      </w:r>
      <w:proofErr w:type="spellEnd"/>
      <w:r w:rsidRPr="00920E6A">
        <w:rPr>
          <w:rFonts w:ascii="Liberation Serif" w:eastAsiaTheme="minorHAnsi" w:hAnsi="Liberation Serif"/>
          <w:sz w:val="28"/>
          <w:szCs w:val="28"/>
          <w:lang w:eastAsia="en-US"/>
        </w:rPr>
        <w:t xml:space="preserve"> городского округа»;</w:t>
      </w:r>
    </w:p>
    <w:p w:rsidR="00920E6A" w:rsidRPr="00920E6A" w:rsidRDefault="00920E6A" w:rsidP="00D572B2">
      <w:pPr>
        <w:widowControl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920E6A">
        <w:rPr>
          <w:rFonts w:ascii="Liberation Serif" w:eastAsiaTheme="minorHAnsi" w:hAnsi="Liberation Serif"/>
          <w:sz w:val="28"/>
          <w:szCs w:val="28"/>
          <w:lang w:eastAsia="en-US"/>
        </w:rPr>
        <w:t xml:space="preserve">- Постановление администрации </w:t>
      </w:r>
      <w:proofErr w:type="spellStart"/>
      <w:r w:rsidRPr="00920E6A">
        <w:rPr>
          <w:rFonts w:ascii="Liberation Serif" w:eastAsiaTheme="minorHAnsi" w:hAnsi="Liberation Serif"/>
          <w:sz w:val="28"/>
          <w:szCs w:val="28"/>
          <w:lang w:eastAsia="en-US"/>
        </w:rPr>
        <w:t>Камышловского</w:t>
      </w:r>
      <w:proofErr w:type="spellEnd"/>
      <w:r w:rsidRPr="00920E6A">
        <w:rPr>
          <w:rFonts w:ascii="Liberation Serif" w:eastAsiaTheme="minorHAnsi" w:hAnsi="Liberation Serif"/>
          <w:sz w:val="28"/>
          <w:szCs w:val="28"/>
          <w:lang w:eastAsia="en-US"/>
        </w:rPr>
        <w:t xml:space="preserve"> городского округа от 02.07.2019 года № 619 «Об утверждении Порядка разработки и утверждения адми</w:t>
      </w:r>
      <w:bookmarkStart w:id="0" w:name="_GoBack"/>
      <w:bookmarkEnd w:id="0"/>
      <w:r w:rsidRPr="00920E6A">
        <w:rPr>
          <w:rFonts w:ascii="Liberation Serif" w:eastAsiaTheme="minorHAnsi" w:hAnsi="Liberation Serif"/>
          <w:sz w:val="28"/>
          <w:szCs w:val="28"/>
          <w:lang w:eastAsia="en-US"/>
        </w:rPr>
        <w:t>нистративных регламентов по предоставлению муниципальных услуг».</w:t>
      </w:r>
    </w:p>
    <w:sectPr w:rsidR="00920E6A" w:rsidRPr="00920E6A" w:rsidSect="005A0F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48"/>
    <w:rsid w:val="00125D48"/>
    <w:rsid w:val="0015564F"/>
    <w:rsid w:val="001C5A53"/>
    <w:rsid w:val="00213864"/>
    <w:rsid w:val="00321679"/>
    <w:rsid w:val="00493789"/>
    <w:rsid w:val="00562151"/>
    <w:rsid w:val="005A0F41"/>
    <w:rsid w:val="005A4F56"/>
    <w:rsid w:val="0063440F"/>
    <w:rsid w:val="00651065"/>
    <w:rsid w:val="006835FE"/>
    <w:rsid w:val="00730CA9"/>
    <w:rsid w:val="00776C6D"/>
    <w:rsid w:val="00835519"/>
    <w:rsid w:val="009052D0"/>
    <w:rsid w:val="00920E6A"/>
    <w:rsid w:val="00940367"/>
    <w:rsid w:val="00954A09"/>
    <w:rsid w:val="00991016"/>
    <w:rsid w:val="00992B08"/>
    <w:rsid w:val="00A0086D"/>
    <w:rsid w:val="00B30ABB"/>
    <w:rsid w:val="00B81765"/>
    <w:rsid w:val="00BD5C29"/>
    <w:rsid w:val="00C569BC"/>
    <w:rsid w:val="00D5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2845"/>
  <w15:chartTrackingRefBased/>
  <w15:docId w15:val="{9783CCDC-42B4-49AA-9780-E90DD7EB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0A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3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2022-08-25T05:48:00Z</dcterms:created>
  <dcterms:modified xsi:type="dcterms:W3CDTF">2022-08-25T05:48:00Z</dcterms:modified>
</cp:coreProperties>
</file>